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86" w:rsidRPr="00344C29" w:rsidRDefault="00CB2A86" w:rsidP="00CB2A86">
      <w:pPr>
        <w:spacing w:before="120" w:line="288" w:lineRule="auto"/>
        <w:jc w:val="center"/>
        <w:rPr>
          <w:rFonts w:ascii="Arial" w:hAnsi="Arial" w:cs="Arial"/>
          <w:b/>
          <w:sz w:val="30"/>
          <w:szCs w:val="30"/>
        </w:rPr>
      </w:pPr>
      <w:r w:rsidRPr="00344C29">
        <w:rPr>
          <w:rFonts w:ascii="Arial" w:hAnsi="Arial" w:cs="Arial"/>
          <w:b/>
          <w:sz w:val="30"/>
          <w:szCs w:val="30"/>
        </w:rPr>
        <w:t>УПРАВЛЕ</w:t>
      </w:r>
      <w:r>
        <w:rPr>
          <w:rFonts w:ascii="Arial" w:hAnsi="Arial" w:cs="Arial"/>
          <w:b/>
          <w:sz w:val="30"/>
          <w:szCs w:val="30"/>
        </w:rPr>
        <w:t>Н</w:t>
      </w:r>
      <w:r w:rsidRPr="00344C29">
        <w:rPr>
          <w:rFonts w:ascii="Arial" w:hAnsi="Arial" w:cs="Arial"/>
          <w:b/>
          <w:sz w:val="30"/>
          <w:szCs w:val="30"/>
        </w:rPr>
        <w:t>ИЕ ОБРАЗОВАНИЯ И НАУКИ ЛИПЕЦКОЙ ОБЛАСТИ</w:t>
      </w:r>
    </w:p>
    <w:p w:rsidR="00CB2A86" w:rsidRPr="00E11EFD" w:rsidRDefault="00CB2A86" w:rsidP="00CB2A86">
      <w:pPr>
        <w:spacing w:before="240" w:line="288" w:lineRule="auto"/>
        <w:jc w:val="center"/>
        <w:rPr>
          <w:rFonts w:ascii="Arial" w:hAnsi="Arial" w:cs="Arial"/>
          <w:b/>
          <w:i/>
          <w:spacing w:val="20"/>
          <w:sz w:val="32"/>
          <w:szCs w:val="32"/>
        </w:rPr>
      </w:pPr>
      <w:r>
        <w:rPr>
          <w:rFonts w:ascii="Arial" w:hAnsi="Arial" w:cs="Arial"/>
          <w:b/>
          <w:i/>
          <w:spacing w:val="20"/>
          <w:sz w:val="32"/>
          <w:szCs w:val="32"/>
        </w:rPr>
        <w:t>ГОБПОУ «Грязинский технический колледж»</w:t>
      </w:r>
    </w:p>
    <w:p w:rsidR="00CB2A86" w:rsidRDefault="00CB2A86" w:rsidP="00CB2A86">
      <w:pPr>
        <w:spacing w:before="2000" w:line="288" w:lineRule="auto"/>
        <w:jc w:val="center"/>
        <w:rPr>
          <w:sz w:val="32"/>
        </w:rPr>
      </w:pPr>
    </w:p>
    <w:p w:rsidR="00CB2A86" w:rsidRPr="0053052C" w:rsidRDefault="00CB2A86" w:rsidP="00CB2A86">
      <w:pPr>
        <w:spacing w:line="288" w:lineRule="auto"/>
        <w:jc w:val="center"/>
        <w:rPr>
          <w:sz w:val="32"/>
        </w:rPr>
      </w:pPr>
    </w:p>
    <w:p w:rsidR="00CB2A86" w:rsidRPr="00E11EFD" w:rsidRDefault="00CB2A86" w:rsidP="00CB2A86">
      <w:pPr>
        <w:spacing w:line="288" w:lineRule="auto"/>
        <w:jc w:val="center"/>
        <w:rPr>
          <w:sz w:val="32"/>
          <w:szCs w:val="31"/>
        </w:rPr>
      </w:pPr>
    </w:p>
    <w:p w:rsidR="00CB2A86" w:rsidRPr="00E11EFD" w:rsidRDefault="00CB2A86" w:rsidP="00CB2A86">
      <w:pPr>
        <w:spacing w:after="240" w:line="288" w:lineRule="auto"/>
        <w:jc w:val="center"/>
        <w:rPr>
          <w:sz w:val="32"/>
          <w:szCs w:val="31"/>
        </w:rPr>
      </w:pPr>
    </w:p>
    <w:tbl>
      <w:tblPr>
        <w:tblW w:w="9720" w:type="dxa"/>
        <w:tblInd w:w="108" w:type="dxa"/>
        <w:tblLook w:val="01E0"/>
      </w:tblPr>
      <w:tblGrid>
        <w:gridCol w:w="9720"/>
      </w:tblGrid>
      <w:tr w:rsidR="00CB2A86" w:rsidRPr="00B143F3" w:rsidTr="00995EF0">
        <w:tc>
          <w:tcPr>
            <w:tcW w:w="9720" w:type="dxa"/>
            <w:shd w:val="clear" w:color="auto" w:fill="auto"/>
          </w:tcPr>
          <w:p w:rsidR="00CB2A86" w:rsidRPr="004D3D66" w:rsidRDefault="00CB2A86" w:rsidP="00995EF0">
            <w:pPr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4D3D66">
              <w:rPr>
                <w:rFonts w:ascii="Arial" w:hAnsi="Arial" w:cs="Arial"/>
                <w:b/>
                <w:i/>
                <w:szCs w:val="28"/>
              </w:rPr>
              <w:t>Методические указания по проведению практических работ</w:t>
            </w:r>
          </w:p>
          <w:p w:rsidR="00CB2A86" w:rsidRPr="00B143F3" w:rsidRDefault="00CB2A86" w:rsidP="00995EF0">
            <w:pPr>
              <w:spacing w:before="120"/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4D3D66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Pr="004D3D66">
              <w:rPr>
                <w:rFonts w:ascii="Arial" w:hAnsi="Arial" w:cs="Arial"/>
                <w:b/>
                <w:i/>
                <w:szCs w:val="28"/>
              </w:rPr>
              <w:t>по</w:t>
            </w:r>
            <w:r w:rsidRPr="004D3D66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32"/>
                <w:szCs w:val="32"/>
              </w:rPr>
              <w:t>дисциплине «Экологические основы природопользования»</w:t>
            </w:r>
          </w:p>
        </w:tc>
      </w:tr>
    </w:tbl>
    <w:p w:rsidR="00CB2A86" w:rsidRDefault="00CB2A86" w:rsidP="00CB2A86">
      <w:pPr>
        <w:spacing w:before="600" w:line="288" w:lineRule="auto"/>
        <w:ind w:firstLine="902"/>
        <w:jc w:val="center"/>
        <w:rPr>
          <w:rFonts w:ascii="Arial" w:hAnsi="Arial" w:cs="Arial"/>
          <w:i/>
          <w:szCs w:val="28"/>
        </w:rPr>
      </w:pPr>
    </w:p>
    <w:p w:rsidR="00CB2A86" w:rsidRDefault="00CB2A86" w:rsidP="00CB2A86">
      <w:pPr>
        <w:spacing w:before="600" w:line="288" w:lineRule="auto"/>
        <w:ind w:firstLine="902"/>
        <w:jc w:val="center"/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>для</w:t>
      </w:r>
      <w:r w:rsidRPr="008B669E">
        <w:rPr>
          <w:rFonts w:ascii="Arial" w:hAnsi="Arial" w:cs="Arial"/>
          <w:i/>
          <w:szCs w:val="28"/>
        </w:rPr>
        <w:t xml:space="preserve"> </w:t>
      </w:r>
      <w:r>
        <w:rPr>
          <w:rFonts w:ascii="Arial" w:hAnsi="Arial" w:cs="Arial"/>
          <w:i/>
          <w:szCs w:val="28"/>
        </w:rPr>
        <w:t>специальности</w:t>
      </w:r>
      <w:r w:rsidRPr="00E11EFD">
        <w:rPr>
          <w:rFonts w:ascii="Arial" w:hAnsi="Arial" w:cs="Arial"/>
          <w:i/>
          <w:szCs w:val="28"/>
        </w:rPr>
        <w:t>:</w:t>
      </w:r>
    </w:p>
    <w:tbl>
      <w:tblPr>
        <w:tblW w:w="0" w:type="auto"/>
        <w:tblInd w:w="1008" w:type="dxa"/>
        <w:tblBorders>
          <w:bottom w:val="single" w:sz="4" w:space="0" w:color="auto"/>
        </w:tblBorders>
        <w:tblLook w:val="01E0"/>
      </w:tblPr>
      <w:tblGrid>
        <w:gridCol w:w="8280"/>
      </w:tblGrid>
      <w:tr w:rsidR="00CB2A86" w:rsidRPr="00B143F3" w:rsidTr="00995EF0"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2A86" w:rsidRDefault="00CB2A86" w:rsidP="00995E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732807">
              <w:rPr>
                <w:szCs w:val="28"/>
              </w:rPr>
              <w:t>23.0</w:t>
            </w:r>
            <w:r>
              <w:rPr>
                <w:szCs w:val="28"/>
              </w:rPr>
              <w:t>2</w:t>
            </w:r>
            <w:r w:rsidRPr="00732807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Pr="00732807">
              <w:rPr>
                <w:szCs w:val="28"/>
              </w:rPr>
              <w:t xml:space="preserve"> </w:t>
            </w:r>
            <w:r>
              <w:rPr>
                <w:szCs w:val="28"/>
              </w:rPr>
              <w:t>Техническое обслуживание и ремонт автомобильного транспорта</w:t>
            </w:r>
          </w:p>
          <w:p w:rsidR="00CB2A86" w:rsidRPr="003C7167" w:rsidRDefault="00CB2A86" w:rsidP="00995EF0">
            <w:pPr>
              <w:jc w:val="center"/>
              <w:rPr>
                <w:szCs w:val="28"/>
              </w:rPr>
            </w:pPr>
          </w:p>
        </w:tc>
      </w:tr>
    </w:tbl>
    <w:p w:rsidR="00CB2A86" w:rsidRDefault="00CB2A86" w:rsidP="00CB2A86">
      <w:pPr>
        <w:spacing w:before="240" w:after="120"/>
        <w:jc w:val="center"/>
        <w:rPr>
          <w:b/>
          <w:spacing w:val="30"/>
          <w:sz w:val="36"/>
          <w:szCs w:val="36"/>
        </w:rPr>
      </w:pPr>
    </w:p>
    <w:p w:rsidR="00CB2A86" w:rsidRDefault="00CB2A86" w:rsidP="00CB2A86">
      <w:pPr>
        <w:spacing w:before="240" w:after="120"/>
        <w:jc w:val="center"/>
        <w:rPr>
          <w:b/>
          <w:spacing w:val="30"/>
          <w:sz w:val="36"/>
          <w:szCs w:val="36"/>
        </w:rPr>
      </w:pPr>
    </w:p>
    <w:p w:rsidR="00CB2A86" w:rsidRDefault="00CB2A86" w:rsidP="00CB2A86">
      <w:pPr>
        <w:spacing w:before="240" w:after="120"/>
        <w:jc w:val="center"/>
        <w:rPr>
          <w:b/>
          <w:spacing w:val="30"/>
          <w:sz w:val="36"/>
          <w:szCs w:val="36"/>
        </w:rPr>
      </w:pPr>
    </w:p>
    <w:p w:rsidR="00CB2A86" w:rsidRDefault="00CB2A86" w:rsidP="00CB2A86">
      <w:pPr>
        <w:spacing w:before="240" w:after="120"/>
        <w:jc w:val="center"/>
        <w:rPr>
          <w:b/>
          <w:spacing w:val="30"/>
          <w:sz w:val="36"/>
          <w:szCs w:val="36"/>
        </w:rPr>
      </w:pPr>
    </w:p>
    <w:p w:rsidR="00CB2A86" w:rsidRDefault="00CB2A86" w:rsidP="00CB2A86">
      <w:pPr>
        <w:spacing w:before="240" w:after="120"/>
        <w:jc w:val="center"/>
        <w:rPr>
          <w:b/>
          <w:spacing w:val="30"/>
          <w:sz w:val="36"/>
          <w:szCs w:val="36"/>
        </w:rPr>
      </w:pPr>
    </w:p>
    <w:p w:rsidR="00CB2A86" w:rsidRDefault="00CB2A86" w:rsidP="00CB2A86">
      <w:pPr>
        <w:spacing w:before="240" w:after="120"/>
        <w:jc w:val="center"/>
        <w:rPr>
          <w:b/>
          <w:spacing w:val="30"/>
          <w:sz w:val="36"/>
          <w:szCs w:val="36"/>
        </w:rPr>
      </w:pPr>
    </w:p>
    <w:p w:rsidR="00CB2A86" w:rsidRDefault="00CB2A86" w:rsidP="00CB2A86">
      <w:pPr>
        <w:spacing w:before="240" w:after="120"/>
        <w:jc w:val="center"/>
        <w:rPr>
          <w:rFonts w:ascii="Arial" w:hAnsi="Arial" w:cs="Arial"/>
          <w:b/>
          <w:spacing w:val="98"/>
          <w:sz w:val="32"/>
          <w:szCs w:val="32"/>
        </w:rPr>
      </w:pPr>
      <w:r>
        <w:rPr>
          <w:rFonts w:ascii="Arial" w:hAnsi="Arial" w:cs="Arial"/>
          <w:b/>
          <w:spacing w:val="98"/>
          <w:sz w:val="32"/>
          <w:szCs w:val="32"/>
        </w:rPr>
        <w:t>Грязи, 2018</w:t>
      </w:r>
    </w:p>
    <w:p w:rsidR="004D3D66" w:rsidRPr="00E338AA" w:rsidRDefault="00CB2A86" w:rsidP="00CB2A86">
      <w:pPr>
        <w:rPr>
          <w:szCs w:val="28"/>
        </w:rPr>
      </w:pPr>
      <w:r>
        <w:rPr>
          <w:rFonts w:ascii="Arial" w:hAnsi="Arial" w:cs="Arial"/>
          <w:b/>
          <w:spacing w:val="98"/>
          <w:sz w:val="32"/>
          <w:szCs w:val="32"/>
        </w:rPr>
        <w:br w:type="page"/>
      </w:r>
    </w:p>
    <w:p w:rsidR="004D3D66" w:rsidRPr="00732807" w:rsidRDefault="004D3D66" w:rsidP="004D3D66">
      <w:pPr>
        <w:jc w:val="center"/>
        <w:rPr>
          <w:szCs w:val="28"/>
        </w:rPr>
      </w:pPr>
    </w:p>
    <w:p w:rsidR="004D3D66" w:rsidRPr="00362EB8" w:rsidRDefault="004D3D66" w:rsidP="004D3D66">
      <w:pPr>
        <w:tabs>
          <w:tab w:val="left" w:pos="-180"/>
          <w:tab w:val="left" w:pos="360"/>
        </w:tabs>
        <w:jc w:val="center"/>
        <w:rPr>
          <w:szCs w:val="28"/>
        </w:rPr>
      </w:pPr>
      <w:r w:rsidRPr="00362EB8">
        <w:rPr>
          <w:szCs w:val="28"/>
        </w:rPr>
        <w:t xml:space="preserve">Организация разработчик: </w:t>
      </w:r>
      <w:r>
        <w:rPr>
          <w:szCs w:val="28"/>
        </w:rPr>
        <w:t>ГОБПОУ «</w:t>
      </w:r>
      <w:r w:rsidRPr="00362EB8">
        <w:rPr>
          <w:szCs w:val="28"/>
        </w:rPr>
        <w:t>Грязинский технический колледж</w:t>
      </w:r>
      <w:r>
        <w:rPr>
          <w:szCs w:val="28"/>
        </w:rPr>
        <w:t>»</w:t>
      </w:r>
    </w:p>
    <w:p w:rsidR="004D3D66" w:rsidRPr="00362EB8" w:rsidRDefault="004D3D66" w:rsidP="004D3D66">
      <w:pPr>
        <w:spacing w:before="720"/>
        <w:jc w:val="both"/>
        <w:rPr>
          <w:szCs w:val="28"/>
        </w:rPr>
      </w:pPr>
      <w:r w:rsidRPr="00362EB8">
        <w:rPr>
          <w:szCs w:val="28"/>
        </w:rPr>
        <w:t>Разработчик:</w:t>
      </w:r>
    </w:p>
    <w:p w:rsidR="004D3D66" w:rsidRDefault="006405B4" w:rsidP="004D3D66">
      <w:pPr>
        <w:jc w:val="both"/>
        <w:rPr>
          <w:szCs w:val="28"/>
        </w:rPr>
      </w:pPr>
      <w:r>
        <w:rPr>
          <w:szCs w:val="28"/>
        </w:rPr>
        <w:t>Распопова Людмила Михайловна</w:t>
      </w:r>
      <w:r w:rsidR="004D3D66">
        <w:rPr>
          <w:szCs w:val="28"/>
        </w:rPr>
        <w:t xml:space="preserve">, преподаватель </w:t>
      </w:r>
      <w:r w:rsidR="00546A30">
        <w:rPr>
          <w:szCs w:val="28"/>
        </w:rPr>
        <w:t>ГОБПОУ «ГТК»</w:t>
      </w:r>
    </w:p>
    <w:p w:rsidR="004D3D66" w:rsidRDefault="004D3D66" w:rsidP="004D3D66">
      <w:pPr>
        <w:jc w:val="both"/>
        <w:rPr>
          <w:szCs w:val="28"/>
        </w:rPr>
      </w:pPr>
    </w:p>
    <w:p w:rsidR="004D3D66" w:rsidRDefault="004D3D66" w:rsidP="004D3D66">
      <w:pPr>
        <w:jc w:val="both"/>
        <w:rPr>
          <w:szCs w:val="28"/>
        </w:rPr>
      </w:pPr>
      <w:r>
        <w:rPr>
          <w:szCs w:val="28"/>
        </w:rPr>
        <w:t>Внутренняя экспертиза:</w:t>
      </w:r>
    </w:p>
    <w:p w:rsidR="004D3D66" w:rsidRPr="00D221DF" w:rsidRDefault="009C026E" w:rsidP="004D3D66">
      <w:pPr>
        <w:jc w:val="both"/>
        <w:rPr>
          <w:szCs w:val="28"/>
        </w:rPr>
      </w:pPr>
      <w:r>
        <w:rPr>
          <w:szCs w:val="28"/>
        </w:rPr>
        <w:t>Тугуши Этери Гуриевна</w:t>
      </w:r>
      <w:r w:rsidR="004D3D66" w:rsidRPr="00D221DF">
        <w:rPr>
          <w:szCs w:val="28"/>
        </w:rPr>
        <w:t xml:space="preserve">, </w:t>
      </w:r>
      <w:r w:rsidR="00546A30">
        <w:rPr>
          <w:szCs w:val="28"/>
        </w:rPr>
        <w:t>преподаватель</w:t>
      </w:r>
      <w:r w:rsidR="004D3D66" w:rsidRPr="00D221DF">
        <w:rPr>
          <w:szCs w:val="28"/>
        </w:rPr>
        <w:t xml:space="preserve"> </w:t>
      </w:r>
      <w:r w:rsidR="004D3D66">
        <w:rPr>
          <w:szCs w:val="28"/>
        </w:rPr>
        <w:t>ГОБПОУ «ГТК»</w:t>
      </w:r>
    </w:p>
    <w:p w:rsidR="004D3D66" w:rsidRDefault="004D3D66" w:rsidP="004D3D66">
      <w:pPr>
        <w:jc w:val="both"/>
      </w:pPr>
    </w:p>
    <w:p w:rsidR="004D3D66" w:rsidRDefault="004D3D66" w:rsidP="004D3D66">
      <w:pPr>
        <w:jc w:val="both"/>
      </w:pPr>
    </w:p>
    <w:p w:rsidR="004D3D66" w:rsidRDefault="004D3D66" w:rsidP="004D3D66">
      <w:pPr>
        <w:jc w:val="both"/>
      </w:pPr>
    </w:p>
    <w:tbl>
      <w:tblPr>
        <w:tblW w:w="9123" w:type="dxa"/>
        <w:jc w:val="center"/>
        <w:tblInd w:w="108" w:type="dxa"/>
        <w:tblLayout w:type="fixed"/>
        <w:tblLook w:val="01E0"/>
      </w:tblPr>
      <w:tblGrid>
        <w:gridCol w:w="3810"/>
        <w:gridCol w:w="1857"/>
        <w:gridCol w:w="3456"/>
      </w:tblGrid>
      <w:tr w:rsidR="004D3D66" w:rsidRPr="003C7167" w:rsidTr="004D67AA">
        <w:trPr>
          <w:trHeight w:val="1489"/>
          <w:jc w:val="center"/>
        </w:trPr>
        <w:tc>
          <w:tcPr>
            <w:tcW w:w="3810" w:type="dxa"/>
            <w:tcBorders>
              <w:bottom w:val="single" w:sz="4" w:space="0" w:color="auto"/>
            </w:tcBorders>
          </w:tcPr>
          <w:p w:rsidR="004D3D66" w:rsidRPr="003C7167" w:rsidRDefault="004D3D66" w:rsidP="004D67AA">
            <w:pPr>
              <w:tabs>
                <w:tab w:val="left" w:pos="6612"/>
              </w:tabs>
              <w:rPr>
                <w:caps/>
                <w:szCs w:val="28"/>
              </w:rPr>
            </w:pPr>
            <w:r w:rsidRPr="003C7167">
              <w:rPr>
                <w:caps/>
                <w:szCs w:val="28"/>
              </w:rPr>
              <w:t>Одобрено</w:t>
            </w:r>
          </w:p>
          <w:p w:rsidR="004D3D66" w:rsidRPr="003C7167" w:rsidRDefault="004D3D66" w:rsidP="004D67AA">
            <w:pPr>
              <w:tabs>
                <w:tab w:val="left" w:pos="6612"/>
              </w:tabs>
              <w:rPr>
                <w:szCs w:val="28"/>
              </w:rPr>
            </w:pPr>
            <w:r w:rsidRPr="003C7167">
              <w:rPr>
                <w:szCs w:val="28"/>
              </w:rPr>
              <w:t>Председатель цикловой комисси</w:t>
            </w:r>
            <w:r>
              <w:rPr>
                <w:szCs w:val="28"/>
              </w:rPr>
              <w:t>и</w:t>
            </w:r>
            <w:r w:rsidRPr="003C7167">
              <w:rPr>
                <w:szCs w:val="28"/>
              </w:rPr>
              <w:t xml:space="preserve"> общеобразовательных дисциплин </w:t>
            </w:r>
          </w:p>
          <w:p w:rsidR="004D3D66" w:rsidRPr="003C7167" w:rsidRDefault="004D3D66" w:rsidP="004D67AA">
            <w:pPr>
              <w:tabs>
                <w:tab w:val="left" w:pos="6612"/>
              </w:tabs>
              <w:rPr>
                <w:caps/>
                <w:szCs w:val="28"/>
              </w:rPr>
            </w:pPr>
          </w:p>
        </w:tc>
        <w:tc>
          <w:tcPr>
            <w:tcW w:w="1857" w:type="dxa"/>
          </w:tcPr>
          <w:p w:rsidR="004D3D66" w:rsidRPr="003C7167" w:rsidRDefault="004D3D66" w:rsidP="004D67AA">
            <w:pPr>
              <w:tabs>
                <w:tab w:val="left" w:pos="6612"/>
              </w:tabs>
              <w:rPr>
                <w:caps/>
              </w:rPr>
            </w:pPr>
          </w:p>
        </w:tc>
        <w:tc>
          <w:tcPr>
            <w:tcW w:w="3456" w:type="dxa"/>
          </w:tcPr>
          <w:p w:rsidR="004D3D66" w:rsidRPr="003C7167" w:rsidRDefault="004D3D66" w:rsidP="004D67AA">
            <w:pPr>
              <w:tabs>
                <w:tab w:val="left" w:pos="6612"/>
              </w:tabs>
              <w:rPr>
                <w:caps/>
                <w:szCs w:val="28"/>
              </w:rPr>
            </w:pPr>
            <w:r w:rsidRPr="003C7167">
              <w:rPr>
                <w:caps/>
                <w:szCs w:val="28"/>
              </w:rPr>
              <w:t>Утверждаю</w:t>
            </w:r>
          </w:p>
          <w:p w:rsidR="004D3D66" w:rsidRPr="003C7167" w:rsidRDefault="004D3D66" w:rsidP="004D67AA">
            <w:pPr>
              <w:tabs>
                <w:tab w:val="left" w:pos="6612"/>
              </w:tabs>
              <w:rPr>
                <w:szCs w:val="28"/>
              </w:rPr>
            </w:pPr>
            <w:r w:rsidRPr="003C7167">
              <w:rPr>
                <w:szCs w:val="28"/>
              </w:rPr>
              <w:t xml:space="preserve">Заместитель директора </w:t>
            </w:r>
          </w:p>
          <w:p w:rsidR="004D3D66" w:rsidRDefault="004D3D66" w:rsidP="004D67AA">
            <w:pPr>
              <w:tabs>
                <w:tab w:val="left" w:pos="6612"/>
              </w:tabs>
              <w:rPr>
                <w:szCs w:val="28"/>
              </w:rPr>
            </w:pPr>
            <w:r w:rsidRPr="003C7167">
              <w:rPr>
                <w:szCs w:val="28"/>
              </w:rPr>
              <w:t>по учебной работе</w:t>
            </w:r>
          </w:p>
          <w:p w:rsidR="00283937" w:rsidRDefault="00283937" w:rsidP="004D67AA">
            <w:pPr>
              <w:tabs>
                <w:tab w:val="left" w:pos="6612"/>
              </w:tabs>
              <w:rPr>
                <w:szCs w:val="28"/>
              </w:rPr>
            </w:pPr>
          </w:p>
          <w:p w:rsidR="004D3D66" w:rsidRDefault="004D3D66" w:rsidP="004D67AA">
            <w:pPr>
              <w:tabs>
                <w:tab w:val="left" w:pos="6612"/>
              </w:tabs>
              <w:rPr>
                <w:szCs w:val="28"/>
              </w:rPr>
            </w:pPr>
          </w:p>
          <w:p w:rsidR="004D3D66" w:rsidRPr="003C7167" w:rsidRDefault="004D3D66" w:rsidP="004D67AA">
            <w:pPr>
              <w:tabs>
                <w:tab w:val="left" w:pos="6612"/>
              </w:tabs>
              <w:rPr>
                <w:caps/>
                <w:szCs w:val="28"/>
              </w:rPr>
            </w:pPr>
            <w:r>
              <w:rPr>
                <w:szCs w:val="28"/>
              </w:rPr>
              <w:t>_____________________</w:t>
            </w:r>
          </w:p>
        </w:tc>
      </w:tr>
      <w:tr w:rsidR="004D3D66" w:rsidRPr="003C7167" w:rsidTr="004D67AA">
        <w:trPr>
          <w:trHeight w:val="674"/>
          <w:jc w:val="center"/>
        </w:trPr>
        <w:tc>
          <w:tcPr>
            <w:tcW w:w="3810" w:type="dxa"/>
            <w:tcBorders>
              <w:top w:val="single" w:sz="4" w:space="0" w:color="auto"/>
            </w:tcBorders>
          </w:tcPr>
          <w:p w:rsidR="004D3D66" w:rsidRPr="003C7167" w:rsidRDefault="004D3D66" w:rsidP="004D67AA">
            <w:pPr>
              <w:tabs>
                <w:tab w:val="left" w:pos="6612"/>
              </w:tabs>
              <w:spacing w:before="60"/>
              <w:jc w:val="right"/>
              <w:rPr>
                <w:caps/>
                <w:szCs w:val="28"/>
              </w:rPr>
            </w:pPr>
            <w:r w:rsidRPr="003C7167">
              <w:rPr>
                <w:caps/>
                <w:szCs w:val="28"/>
              </w:rPr>
              <w:t>Н.В.</w:t>
            </w:r>
            <w:r w:rsidRPr="003C7167">
              <w:rPr>
                <w:szCs w:val="28"/>
              </w:rPr>
              <w:t>Лавровская</w:t>
            </w:r>
          </w:p>
        </w:tc>
        <w:tc>
          <w:tcPr>
            <w:tcW w:w="1857" w:type="dxa"/>
          </w:tcPr>
          <w:p w:rsidR="004D3D66" w:rsidRPr="003C7167" w:rsidRDefault="004D3D66" w:rsidP="004D67AA">
            <w:pPr>
              <w:tabs>
                <w:tab w:val="left" w:pos="6612"/>
              </w:tabs>
              <w:spacing w:before="60"/>
              <w:rPr>
                <w:caps/>
              </w:rPr>
            </w:pPr>
          </w:p>
        </w:tc>
        <w:tc>
          <w:tcPr>
            <w:tcW w:w="3456" w:type="dxa"/>
          </w:tcPr>
          <w:p w:rsidR="004D3D66" w:rsidRPr="003C7167" w:rsidRDefault="004D3D66" w:rsidP="004D67AA">
            <w:pPr>
              <w:tabs>
                <w:tab w:val="left" w:pos="6612"/>
              </w:tabs>
              <w:spacing w:before="60"/>
              <w:jc w:val="right"/>
              <w:rPr>
                <w:caps/>
                <w:szCs w:val="28"/>
              </w:rPr>
            </w:pPr>
            <w:r w:rsidRPr="003C7167">
              <w:rPr>
                <w:bCs/>
                <w:szCs w:val="28"/>
              </w:rPr>
              <w:t>И. В. Савишина</w:t>
            </w:r>
          </w:p>
        </w:tc>
      </w:tr>
    </w:tbl>
    <w:p w:rsidR="00721230" w:rsidRPr="006806F0" w:rsidRDefault="00721230" w:rsidP="00721230">
      <w:pPr>
        <w:rPr>
          <w:i/>
        </w:rPr>
      </w:pPr>
    </w:p>
    <w:p w:rsidR="004D3D66" w:rsidRDefault="004D3D66" w:rsidP="005B471A">
      <w:pPr>
        <w:pStyle w:val="a3"/>
        <w:spacing w:before="360" w:after="120"/>
        <w:ind w:left="0"/>
        <w:jc w:val="both"/>
        <w:rPr>
          <w:b w:val="0"/>
          <w:lang w:val="ru-RU"/>
        </w:rPr>
      </w:pPr>
    </w:p>
    <w:p w:rsidR="004D3D66" w:rsidRDefault="004D3D66" w:rsidP="005B471A">
      <w:pPr>
        <w:pStyle w:val="a3"/>
        <w:spacing w:before="360" w:after="120"/>
        <w:ind w:left="0"/>
        <w:jc w:val="both"/>
        <w:rPr>
          <w:b w:val="0"/>
          <w:lang w:val="ru-RU"/>
        </w:rPr>
      </w:pPr>
    </w:p>
    <w:p w:rsidR="004D3D66" w:rsidRDefault="004D3D66" w:rsidP="005B471A">
      <w:pPr>
        <w:pStyle w:val="a3"/>
        <w:spacing w:before="360" w:after="120"/>
        <w:ind w:left="0"/>
        <w:jc w:val="both"/>
        <w:rPr>
          <w:b w:val="0"/>
          <w:lang w:val="ru-RU"/>
        </w:rPr>
      </w:pPr>
    </w:p>
    <w:p w:rsidR="004D3D66" w:rsidRDefault="004D3D66" w:rsidP="005B471A">
      <w:pPr>
        <w:pStyle w:val="a3"/>
        <w:spacing w:before="360" w:after="120"/>
        <w:ind w:left="0"/>
        <w:jc w:val="both"/>
        <w:rPr>
          <w:b w:val="0"/>
          <w:lang w:val="ru-RU"/>
        </w:rPr>
      </w:pPr>
    </w:p>
    <w:p w:rsidR="004D3D66" w:rsidRDefault="004D3D66" w:rsidP="005B471A">
      <w:pPr>
        <w:pStyle w:val="a3"/>
        <w:spacing w:before="360" w:after="120"/>
        <w:ind w:left="0"/>
        <w:jc w:val="both"/>
        <w:rPr>
          <w:b w:val="0"/>
          <w:lang w:val="ru-RU"/>
        </w:rPr>
      </w:pPr>
    </w:p>
    <w:p w:rsidR="004D3D66" w:rsidRDefault="004D3D66" w:rsidP="005B471A">
      <w:pPr>
        <w:pStyle w:val="a3"/>
        <w:spacing w:before="360" w:after="120"/>
        <w:ind w:left="0"/>
        <w:jc w:val="both"/>
        <w:rPr>
          <w:b w:val="0"/>
          <w:lang w:val="ru-RU"/>
        </w:rPr>
      </w:pPr>
    </w:p>
    <w:p w:rsidR="004D3D66" w:rsidRDefault="004D3D66" w:rsidP="005B471A">
      <w:pPr>
        <w:pStyle w:val="a3"/>
        <w:spacing w:before="360" w:after="120"/>
        <w:ind w:left="0"/>
        <w:jc w:val="both"/>
        <w:rPr>
          <w:b w:val="0"/>
          <w:lang w:val="ru-RU"/>
        </w:rPr>
      </w:pPr>
    </w:p>
    <w:p w:rsidR="004D3D66" w:rsidRDefault="004D3D66" w:rsidP="005B471A">
      <w:pPr>
        <w:pStyle w:val="a3"/>
        <w:spacing w:before="360" w:after="120"/>
        <w:ind w:left="0"/>
        <w:jc w:val="both"/>
        <w:rPr>
          <w:b w:val="0"/>
          <w:lang w:val="ru-RU"/>
        </w:rPr>
      </w:pPr>
    </w:p>
    <w:p w:rsidR="004D3D66" w:rsidRDefault="004D3D66" w:rsidP="004D3D66">
      <w:pPr>
        <w:tabs>
          <w:tab w:val="left" w:pos="-180"/>
          <w:tab w:val="left" w:pos="360"/>
        </w:tabs>
        <w:jc w:val="center"/>
        <w:rPr>
          <w:b/>
        </w:rPr>
      </w:pPr>
    </w:p>
    <w:p w:rsidR="004D3D66" w:rsidRDefault="004D3D66" w:rsidP="004D3D66">
      <w:pPr>
        <w:tabs>
          <w:tab w:val="left" w:pos="-180"/>
          <w:tab w:val="left" w:pos="360"/>
        </w:tabs>
        <w:jc w:val="center"/>
        <w:rPr>
          <w:b/>
        </w:rPr>
      </w:pPr>
    </w:p>
    <w:p w:rsidR="004D3D66" w:rsidRDefault="004D3D66" w:rsidP="004D3D66">
      <w:pPr>
        <w:tabs>
          <w:tab w:val="left" w:pos="-180"/>
          <w:tab w:val="left" w:pos="360"/>
        </w:tabs>
        <w:jc w:val="center"/>
        <w:rPr>
          <w:b/>
        </w:rPr>
      </w:pPr>
    </w:p>
    <w:p w:rsidR="004D3D66" w:rsidRDefault="004D3D66" w:rsidP="004D3D66">
      <w:pPr>
        <w:tabs>
          <w:tab w:val="left" w:pos="-180"/>
          <w:tab w:val="left" w:pos="360"/>
        </w:tabs>
        <w:jc w:val="center"/>
        <w:rPr>
          <w:b/>
        </w:rPr>
      </w:pPr>
    </w:p>
    <w:p w:rsidR="004D3D66" w:rsidRDefault="004D3D66" w:rsidP="004D3D66">
      <w:pPr>
        <w:tabs>
          <w:tab w:val="left" w:pos="-180"/>
          <w:tab w:val="left" w:pos="360"/>
        </w:tabs>
        <w:jc w:val="center"/>
        <w:rPr>
          <w:b/>
        </w:rPr>
      </w:pPr>
    </w:p>
    <w:p w:rsidR="00E733B3" w:rsidRDefault="00E733B3" w:rsidP="004D3D66">
      <w:pPr>
        <w:tabs>
          <w:tab w:val="left" w:pos="-180"/>
          <w:tab w:val="left" w:pos="360"/>
        </w:tabs>
        <w:jc w:val="center"/>
        <w:rPr>
          <w:b/>
        </w:rPr>
      </w:pPr>
    </w:p>
    <w:p w:rsidR="00E733B3" w:rsidRDefault="00E733B3" w:rsidP="004D3D66">
      <w:pPr>
        <w:tabs>
          <w:tab w:val="left" w:pos="-180"/>
          <w:tab w:val="left" w:pos="360"/>
        </w:tabs>
        <w:jc w:val="center"/>
        <w:rPr>
          <w:b/>
        </w:rPr>
      </w:pPr>
    </w:p>
    <w:p w:rsidR="004D3D66" w:rsidRDefault="00F42181" w:rsidP="000C5199">
      <w:pPr>
        <w:tabs>
          <w:tab w:val="left" w:pos="-180"/>
          <w:tab w:val="left" w:pos="360"/>
        </w:tabs>
        <w:spacing w:line="276" w:lineRule="auto"/>
        <w:jc w:val="center"/>
        <w:rPr>
          <w:b/>
          <w:szCs w:val="28"/>
        </w:rPr>
      </w:pPr>
      <w:r w:rsidRPr="000C5199">
        <w:rPr>
          <w:b/>
          <w:szCs w:val="28"/>
        </w:rPr>
        <w:t xml:space="preserve">Методические указания по проведению </w:t>
      </w:r>
      <w:r w:rsidR="009F0382" w:rsidRPr="000C5199">
        <w:rPr>
          <w:b/>
          <w:szCs w:val="28"/>
        </w:rPr>
        <w:t>практических</w:t>
      </w:r>
      <w:r w:rsidRPr="000C5199">
        <w:rPr>
          <w:b/>
          <w:szCs w:val="28"/>
        </w:rPr>
        <w:t xml:space="preserve"> работ</w:t>
      </w:r>
    </w:p>
    <w:p w:rsidR="000C5199" w:rsidRPr="000C5199" w:rsidRDefault="000C5199" w:rsidP="000C5199">
      <w:pPr>
        <w:tabs>
          <w:tab w:val="left" w:pos="-180"/>
          <w:tab w:val="left" w:pos="360"/>
        </w:tabs>
        <w:spacing w:line="276" w:lineRule="auto"/>
        <w:jc w:val="center"/>
        <w:rPr>
          <w:b/>
          <w:szCs w:val="28"/>
        </w:rPr>
      </w:pPr>
    </w:p>
    <w:p w:rsidR="004D3D66" w:rsidRPr="000C5199" w:rsidRDefault="005D6107" w:rsidP="000C5199">
      <w:pPr>
        <w:spacing w:line="276" w:lineRule="auto"/>
        <w:jc w:val="both"/>
        <w:rPr>
          <w:szCs w:val="28"/>
        </w:rPr>
      </w:pPr>
      <w:r w:rsidRPr="000C5199">
        <w:rPr>
          <w:szCs w:val="28"/>
        </w:rPr>
        <w:tab/>
        <w:t>П</w:t>
      </w:r>
      <w:r w:rsidR="00F42181" w:rsidRPr="000C5199">
        <w:rPr>
          <w:szCs w:val="28"/>
        </w:rPr>
        <w:t>редназначены</w:t>
      </w:r>
      <w:r w:rsidR="00191CAA" w:rsidRPr="000C5199">
        <w:rPr>
          <w:szCs w:val="28"/>
        </w:rPr>
        <w:t xml:space="preserve"> для студентов </w:t>
      </w:r>
      <w:r w:rsidR="004D3D66" w:rsidRPr="000C5199">
        <w:rPr>
          <w:szCs w:val="28"/>
        </w:rPr>
        <w:t>ГОБПОУ «Грязинский технический колледж»</w:t>
      </w:r>
      <w:r w:rsidRPr="000C5199">
        <w:rPr>
          <w:szCs w:val="28"/>
        </w:rPr>
        <w:t xml:space="preserve"> </w:t>
      </w:r>
      <w:r w:rsidR="004D3D66" w:rsidRPr="000C5199">
        <w:rPr>
          <w:szCs w:val="28"/>
        </w:rPr>
        <w:t xml:space="preserve">для </w:t>
      </w:r>
      <w:r w:rsidR="00E56469">
        <w:rPr>
          <w:szCs w:val="28"/>
        </w:rPr>
        <w:t xml:space="preserve">профессий </w:t>
      </w:r>
      <w:r w:rsidRPr="000C5199">
        <w:rPr>
          <w:szCs w:val="28"/>
        </w:rPr>
        <w:t xml:space="preserve"> </w:t>
      </w:r>
      <w:r w:rsidR="00CB2A86">
        <w:rPr>
          <w:szCs w:val="28"/>
        </w:rPr>
        <w:t xml:space="preserve"> 23.02.03 Техническое обслуживание и ремонт автомобильного транспорта</w:t>
      </w:r>
      <w:r w:rsidR="000C5199" w:rsidRPr="000C5199">
        <w:rPr>
          <w:szCs w:val="28"/>
        </w:rPr>
        <w:t xml:space="preserve">, </w:t>
      </w:r>
      <w:r w:rsidR="004D3D66" w:rsidRPr="000C5199">
        <w:rPr>
          <w:szCs w:val="28"/>
        </w:rPr>
        <w:t>с целью освоени</w:t>
      </w:r>
      <w:r w:rsidR="00F96FA9" w:rsidRPr="000C5199">
        <w:rPr>
          <w:szCs w:val="28"/>
        </w:rPr>
        <w:t>я практических умений и навыков.</w:t>
      </w:r>
    </w:p>
    <w:p w:rsidR="004D3D66" w:rsidRPr="000C5199" w:rsidRDefault="004D3D66" w:rsidP="000C5199">
      <w:pPr>
        <w:spacing w:line="276" w:lineRule="auto"/>
        <w:jc w:val="both"/>
        <w:rPr>
          <w:szCs w:val="28"/>
        </w:rPr>
      </w:pPr>
    </w:p>
    <w:p w:rsidR="00F42181" w:rsidRPr="000C5199" w:rsidRDefault="00191CAA" w:rsidP="000C5199">
      <w:pPr>
        <w:pStyle w:val="a3"/>
        <w:spacing w:line="276" w:lineRule="auto"/>
        <w:ind w:left="0" w:firstLine="708"/>
        <w:jc w:val="both"/>
        <w:rPr>
          <w:b w:val="0"/>
          <w:szCs w:val="28"/>
          <w:lang w:val="ru-RU"/>
        </w:rPr>
      </w:pPr>
      <w:r w:rsidRPr="000C5199">
        <w:rPr>
          <w:b w:val="0"/>
          <w:szCs w:val="28"/>
          <w:lang w:val="ru-RU"/>
        </w:rPr>
        <w:t xml:space="preserve">Методические указания по проведению </w:t>
      </w:r>
      <w:r w:rsidR="00AC140B" w:rsidRPr="000C5199">
        <w:rPr>
          <w:b w:val="0"/>
          <w:szCs w:val="28"/>
          <w:lang w:val="ru-RU"/>
        </w:rPr>
        <w:t>практических</w:t>
      </w:r>
      <w:r w:rsidRPr="000C5199">
        <w:rPr>
          <w:b w:val="0"/>
          <w:szCs w:val="28"/>
          <w:lang w:val="ru-RU"/>
        </w:rPr>
        <w:t xml:space="preserve"> работ </w:t>
      </w:r>
      <w:r w:rsidR="00036436" w:rsidRPr="000C5199">
        <w:rPr>
          <w:b w:val="0"/>
          <w:szCs w:val="28"/>
          <w:lang w:val="ru-RU"/>
        </w:rPr>
        <w:t>составлен</w:t>
      </w:r>
      <w:r w:rsidRPr="000C5199">
        <w:rPr>
          <w:b w:val="0"/>
          <w:szCs w:val="28"/>
          <w:lang w:val="ru-RU"/>
        </w:rPr>
        <w:t>ы</w:t>
      </w:r>
      <w:r w:rsidR="00036436" w:rsidRPr="000C5199">
        <w:rPr>
          <w:b w:val="0"/>
          <w:szCs w:val="28"/>
          <w:lang w:val="ru-RU"/>
        </w:rPr>
        <w:t xml:space="preserve"> в соответствии </w:t>
      </w:r>
      <w:r w:rsidR="00F42181" w:rsidRPr="000C5199">
        <w:rPr>
          <w:b w:val="0"/>
          <w:szCs w:val="28"/>
          <w:lang w:val="ru-RU"/>
        </w:rPr>
        <w:t xml:space="preserve">с </w:t>
      </w:r>
      <w:r w:rsidRPr="000C5199">
        <w:rPr>
          <w:b w:val="0"/>
          <w:szCs w:val="28"/>
          <w:lang w:val="ru-RU"/>
        </w:rPr>
        <w:t>рабочей программ</w:t>
      </w:r>
      <w:r w:rsidR="00146C79" w:rsidRPr="000C5199">
        <w:rPr>
          <w:b w:val="0"/>
          <w:szCs w:val="28"/>
          <w:lang w:val="ru-RU"/>
        </w:rPr>
        <w:t xml:space="preserve">ой </w:t>
      </w:r>
      <w:r w:rsidR="004D3D66" w:rsidRPr="000C5199">
        <w:rPr>
          <w:b w:val="0"/>
          <w:szCs w:val="28"/>
          <w:lang w:val="ru-RU"/>
        </w:rPr>
        <w:t xml:space="preserve">УД </w:t>
      </w:r>
      <w:r w:rsidR="0005446F">
        <w:rPr>
          <w:b w:val="0"/>
          <w:szCs w:val="28"/>
          <w:lang w:val="ru-RU"/>
        </w:rPr>
        <w:t>Экологические основы природопользования</w:t>
      </w:r>
      <w:r w:rsidR="00146C79" w:rsidRPr="000C5199">
        <w:rPr>
          <w:b w:val="0"/>
          <w:szCs w:val="28"/>
          <w:lang w:val="ru-RU"/>
        </w:rPr>
        <w:t xml:space="preserve"> </w:t>
      </w:r>
      <w:r w:rsidR="004D3D66" w:rsidRPr="000C5199">
        <w:rPr>
          <w:b w:val="0"/>
          <w:szCs w:val="28"/>
          <w:lang w:val="ru-RU"/>
        </w:rPr>
        <w:t xml:space="preserve"> </w:t>
      </w:r>
      <w:r w:rsidR="005D6107" w:rsidRPr="000C5199">
        <w:rPr>
          <w:b w:val="0"/>
          <w:szCs w:val="28"/>
          <w:lang w:val="ru-RU"/>
        </w:rPr>
        <w:t xml:space="preserve">для </w:t>
      </w:r>
      <w:r w:rsidR="00E56469">
        <w:rPr>
          <w:b w:val="0"/>
          <w:szCs w:val="28"/>
          <w:lang w:val="ru-RU"/>
        </w:rPr>
        <w:t xml:space="preserve">профессий </w:t>
      </w:r>
      <w:r w:rsidR="00CB2A86">
        <w:rPr>
          <w:b w:val="0"/>
          <w:szCs w:val="28"/>
          <w:lang w:val="ru-RU"/>
        </w:rPr>
        <w:t xml:space="preserve"> 23.02.03 Техническое обслуживание и ремонт автомобильного транспорта</w:t>
      </w:r>
      <w:r w:rsidR="00E56469">
        <w:rPr>
          <w:b w:val="0"/>
          <w:szCs w:val="28"/>
          <w:lang w:val="ru-RU"/>
        </w:rPr>
        <w:t xml:space="preserve"> </w:t>
      </w:r>
      <w:r w:rsidR="006405B4">
        <w:rPr>
          <w:b w:val="0"/>
          <w:szCs w:val="28"/>
          <w:lang w:val="ru-RU"/>
        </w:rPr>
        <w:t>.</w:t>
      </w:r>
    </w:p>
    <w:p w:rsidR="005D6107" w:rsidRPr="000C5199" w:rsidRDefault="005D6107" w:rsidP="000C5199">
      <w:pPr>
        <w:pStyle w:val="a3"/>
        <w:spacing w:line="276" w:lineRule="auto"/>
        <w:ind w:left="0" w:firstLine="708"/>
        <w:jc w:val="both"/>
        <w:rPr>
          <w:b w:val="0"/>
          <w:szCs w:val="28"/>
          <w:lang w:val="ru-RU"/>
        </w:rPr>
        <w:sectPr w:rsidR="005D6107" w:rsidRPr="000C5199" w:rsidSect="004D3D66">
          <w:footerReference w:type="even" r:id="rId8"/>
          <w:footerReference w:type="default" r:id="rId9"/>
          <w:pgSz w:w="11906" w:h="16838" w:code="9"/>
          <w:pgMar w:top="720" w:right="720" w:bottom="720" w:left="720" w:header="709" w:footer="510" w:gutter="0"/>
          <w:pgBorders w:display="firstPage">
            <w:top w:val="double" w:sz="18" w:space="1" w:color="auto"/>
            <w:left w:val="double" w:sz="18" w:space="4" w:color="auto"/>
            <w:bottom w:val="double" w:sz="18" w:space="1" w:color="auto"/>
            <w:right w:val="double" w:sz="18" w:space="4" w:color="auto"/>
          </w:pgBorders>
          <w:cols w:space="708"/>
          <w:titlePg/>
          <w:docGrid w:linePitch="381"/>
        </w:sectPr>
      </w:pPr>
    </w:p>
    <w:p w:rsidR="00DD5BAE" w:rsidRDefault="00DD5BAE" w:rsidP="000C5199">
      <w:pPr>
        <w:spacing w:line="276" w:lineRule="auto"/>
        <w:ind w:left="-360" w:right="-365"/>
        <w:jc w:val="center"/>
        <w:rPr>
          <w:b/>
          <w:szCs w:val="28"/>
        </w:rPr>
      </w:pPr>
      <w:r w:rsidRPr="000C5199">
        <w:rPr>
          <w:b/>
          <w:szCs w:val="28"/>
        </w:rPr>
        <w:lastRenderedPageBreak/>
        <w:t>Введение</w:t>
      </w:r>
    </w:p>
    <w:p w:rsidR="005D6107" w:rsidRPr="000C5199" w:rsidRDefault="00DD5BAE" w:rsidP="000C5199">
      <w:pPr>
        <w:pStyle w:val="a3"/>
        <w:spacing w:line="276" w:lineRule="auto"/>
        <w:ind w:left="0" w:firstLine="708"/>
        <w:jc w:val="both"/>
        <w:rPr>
          <w:b w:val="0"/>
          <w:szCs w:val="28"/>
          <w:lang w:val="ru-RU"/>
        </w:rPr>
      </w:pPr>
      <w:r w:rsidRPr="000C5199">
        <w:rPr>
          <w:b w:val="0"/>
          <w:szCs w:val="28"/>
          <w:lang w:val="ru-RU"/>
        </w:rPr>
        <w:t xml:space="preserve">Методические указания по выполнению </w:t>
      </w:r>
      <w:r w:rsidR="00AC140B" w:rsidRPr="000C5199">
        <w:rPr>
          <w:b w:val="0"/>
          <w:szCs w:val="28"/>
          <w:lang w:val="ru-RU"/>
        </w:rPr>
        <w:t>практических</w:t>
      </w:r>
      <w:r w:rsidRPr="000C5199">
        <w:rPr>
          <w:b w:val="0"/>
          <w:szCs w:val="28"/>
          <w:lang w:val="ru-RU"/>
        </w:rPr>
        <w:t xml:space="preserve"> работ разработаны согласно рабочей программе </w:t>
      </w:r>
      <w:r w:rsidR="004D3D66" w:rsidRPr="000C5199">
        <w:rPr>
          <w:b w:val="0"/>
          <w:szCs w:val="28"/>
          <w:lang w:val="ru-RU"/>
        </w:rPr>
        <w:t>УД</w:t>
      </w:r>
      <w:r w:rsidR="006405B4" w:rsidRPr="006405B4">
        <w:rPr>
          <w:b w:val="0"/>
          <w:szCs w:val="28"/>
          <w:lang w:val="ru-RU"/>
        </w:rPr>
        <w:t xml:space="preserve"> </w:t>
      </w:r>
      <w:r w:rsidR="006405B4">
        <w:rPr>
          <w:b w:val="0"/>
          <w:szCs w:val="28"/>
          <w:lang w:val="ru-RU"/>
        </w:rPr>
        <w:t>Экологические основы природопользования</w:t>
      </w:r>
      <w:r w:rsidR="004D3D66" w:rsidRPr="000C5199">
        <w:rPr>
          <w:b w:val="0"/>
          <w:szCs w:val="28"/>
          <w:lang w:val="ru-RU"/>
        </w:rPr>
        <w:t xml:space="preserve"> </w:t>
      </w:r>
      <w:r w:rsidRPr="000C5199">
        <w:rPr>
          <w:b w:val="0"/>
          <w:szCs w:val="28"/>
          <w:lang w:val="ru-RU"/>
        </w:rPr>
        <w:t xml:space="preserve"> и требованиям </w:t>
      </w:r>
      <w:r w:rsidR="00497C10" w:rsidRPr="000C5199">
        <w:rPr>
          <w:b w:val="0"/>
          <w:szCs w:val="28"/>
          <w:lang w:val="ru-RU"/>
        </w:rPr>
        <w:t>к результатам обучения</w:t>
      </w:r>
      <w:r w:rsidRPr="000C5199">
        <w:rPr>
          <w:b w:val="0"/>
          <w:szCs w:val="28"/>
          <w:lang w:val="ru-RU"/>
        </w:rPr>
        <w:t xml:space="preserve"> Федерального государственного образовательного стандарта среднего профессионального образования (далее – ФГОС СПО) </w:t>
      </w:r>
      <w:r w:rsidRPr="00E56469">
        <w:rPr>
          <w:b w:val="0"/>
          <w:szCs w:val="28"/>
          <w:lang w:val="ru-RU"/>
        </w:rPr>
        <w:t xml:space="preserve">по </w:t>
      </w:r>
      <w:r w:rsidR="00E56469" w:rsidRPr="00E56469">
        <w:rPr>
          <w:b w:val="0"/>
          <w:szCs w:val="28"/>
          <w:lang w:val="ru-RU"/>
        </w:rPr>
        <w:t>профессиям</w:t>
      </w:r>
      <w:r w:rsidR="00751D2D" w:rsidRPr="000C5199">
        <w:rPr>
          <w:b w:val="0"/>
          <w:szCs w:val="28"/>
          <w:lang w:val="ru-RU"/>
        </w:rPr>
        <w:t xml:space="preserve"> </w:t>
      </w:r>
      <w:r w:rsidR="00CB2A86">
        <w:rPr>
          <w:b w:val="0"/>
          <w:szCs w:val="28"/>
          <w:lang w:val="ru-RU"/>
        </w:rPr>
        <w:t xml:space="preserve"> 23.02.03 Техническое обслуживание и ремонт автомобильного транспорта</w:t>
      </w:r>
    </w:p>
    <w:p w:rsidR="00157548" w:rsidRPr="000C5199" w:rsidRDefault="00157548" w:rsidP="000C5199">
      <w:pPr>
        <w:spacing w:line="276" w:lineRule="auto"/>
        <w:ind w:firstLine="709"/>
        <w:jc w:val="both"/>
        <w:rPr>
          <w:szCs w:val="28"/>
        </w:rPr>
      </w:pPr>
      <w:r w:rsidRPr="000C5199">
        <w:rPr>
          <w:szCs w:val="28"/>
        </w:rPr>
        <w:t>Пра</w:t>
      </w:r>
      <w:r w:rsidR="005D6107" w:rsidRPr="000C5199">
        <w:rPr>
          <w:szCs w:val="28"/>
        </w:rPr>
        <w:t>ктические работы направлены на</w:t>
      </w:r>
      <w:r w:rsidRPr="000C5199">
        <w:rPr>
          <w:szCs w:val="28"/>
        </w:rPr>
        <w:t xml:space="preserve"> освоение дисциплины </w:t>
      </w:r>
      <w:r w:rsidR="00E56469">
        <w:rPr>
          <w:szCs w:val="28"/>
        </w:rPr>
        <w:t xml:space="preserve">Экологические основы природопользования </w:t>
      </w:r>
      <w:r w:rsidRPr="000C5199">
        <w:rPr>
          <w:szCs w:val="28"/>
        </w:rPr>
        <w:t xml:space="preserve"> в соответствии с ФГОС </w:t>
      </w:r>
      <w:r w:rsidR="005D6107" w:rsidRPr="000C5199">
        <w:rPr>
          <w:szCs w:val="28"/>
        </w:rPr>
        <w:t>специальностей</w:t>
      </w:r>
      <w:r w:rsidR="00F96FA9" w:rsidRPr="000C5199">
        <w:rPr>
          <w:szCs w:val="28"/>
        </w:rPr>
        <w:t xml:space="preserve"> </w:t>
      </w:r>
      <w:r w:rsidRPr="000C5199">
        <w:rPr>
          <w:szCs w:val="28"/>
        </w:rPr>
        <w:t xml:space="preserve"> </w:t>
      </w:r>
      <w:r w:rsidR="00CB2A86">
        <w:rPr>
          <w:szCs w:val="28"/>
        </w:rPr>
        <w:t xml:space="preserve"> 23.02.03 Техническое обслуживание и ремонт автомобильного транспорта</w:t>
      </w:r>
      <w:r w:rsidR="00E56469">
        <w:rPr>
          <w:b/>
          <w:szCs w:val="28"/>
        </w:rPr>
        <w:t xml:space="preserve"> </w:t>
      </w:r>
      <w:r w:rsidRPr="000C5199">
        <w:rPr>
          <w:szCs w:val="28"/>
        </w:rPr>
        <w:t>и рабочей программой.</w:t>
      </w:r>
    </w:p>
    <w:p w:rsidR="000C5199" w:rsidRPr="000C5199" w:rsidRDefault="000C5199" w:rsidP="000C5199">
      <w:pPr>
        <w:pStyle w:val="a3"/>
        <w:spacing w:line="276" w:lineRule="auto"/>
        <w:ind w:left="0" w:firstLine="708"/>
        <w:jc w:val="both"/>
        <w:rPr>
          <w:b w:val="0"/>
          <w:szCs w:val="28"/>
          <w:lang w:val="ru-RU"/>
        </w:rPr>
      </w:pPr>
      <w:r w:rsidRPr="000C5199">
        <w:rPr>
          <w:b w:val="0"/>
          <w:szCs w:val="28"/>
          <w:lang w:val="ru-RU"/>
        </w:rPr>
        <w:t>Освоение содержания учебной дисциплины «</w:t>
      </w:r>
      <w:r w:rsidR="006405B4">
        <w:rPr>
          <w:b w:val="0"/>
          <w:szCs w:val="28"/>
          <w:lang w:val="ru-RU"/>
        </w:rPr>
        <w:t>Экологические основы природопользования</w:t>
      </w:r>
      <w:r w:rsidRPr="000C5199">
        <w:rPr>
          <w:b w:val="0"/>
          <w:szCs w:val="28"/>
          <w:lang w:val="ru-RU"/>
        </w:rPr>
        <w:t>» обеспечивает достижение студентами следующих результатов:</w:t>
      </w:r>
    </w:p>
    <w:p w:rsidR="00417E2E" w:rsidRPr="00417E2E" w:rsidRDefault="00417E2E" w:rsidP="00417E2E">
      <w:pPr>
        <w:pStyle w:val="a3"/>
        <w:spacing w:line="276" w:lineRule="auto"/>
        <w:ind w:left="0" w:firstLine="708"/>
        <w:jc w:val="both"/>
        <w:rPr>
          <w:b w:val="0"/>
          <w:szCs w:val="28"/>
          <w:lang w:val="ru-RU"/>
        </w:rPr>
      </w:pPr>
      <w:r w:rsidRPr="00417E2E">
        <w:rPr>
          <w:rStyle w:val="FontStyle41"/>
          <w:b w:val="0"/>
          <w:sz w:val="28"/>
          <w:szCs w:val="28"/>
        </w:rPr>
        <w:t>В р</w:t>
      </w:r>
      <w:r w:rsidR="00E56469" w:rsidRPr="00417E2E">
        <w:rPr>
          <w:b w:val="0"/>
          <w:szCs w:val="28"/>
          <w:lang w:val="ru-RU"/>
        </w:rPr>
        <w:t>результате</w:t>
      </w:r>
      <w:r w:rsidRPr="00417E2E">
        <w:rPr>
          <w:b w:val="0"/>
          <w:szCs w:val="28"/>
          <w:lang w:val="ru-RU"/>
        </w:rPr>
        <w:t xml:space="preserve"> освоения дисциплины студент должен уметь</w:t>
      </w:r>
    </w:p>
    <w:p w:rsidR="00417E2E" w:rsidRPr="00417E2E" w:rsidRDefault="00417E2E" w:rsidP="00417E2E">
      <w:pPr>
        <w:pStyle w:val="a3"/>
        <w:spacing w:line="276" w:lineRule="auto"/>
        <w:ind w:left="0" w:firstLine="708"/>
        <w:jc w:val="both"/>
        <w:rPr>
          <w:b w:val="0"/>
          <w:szCs w:val="28"/>
          <w:lang w:val="ru-RU"/>
        </w:rPr>
      </w:pPr>
      <w:r w:rsidRPr="00417E2E">
        <w:rPr>
          <w:b w:val="0"/>
          <w:szCs w:val="28"/>
          <w:lang w:val="ru-RU"/>
        </w:rPr>
        <w:t>- обеспечивать соблюдение экологических норм и правил в производственной деятельности;</w:t>
      </w:r>
    </w:p>
    <w:p w:rsidR="00417E2E" w:rsidRPr="00417E2E" w:rsidRDefault="00417E2E" w:rsidP="00417E2E">
      <w:pPr>
        <w:pStyle w:val="a3"/>
        <w:spacing w:line="276" w:lineRule="auto"/>
        <w:ind w:left="0" w:firstLine="708"/>
        <w:jc w:val="both"/>
        <w:rPr>
          <w:b w:val="0"/>
          <w:szCs w:val="28"/>
          <w:lang w:val="ru-RU"/>
        </w:rPr>
      </w:pPr>
      <w:r w:rsidRPr="00417E2E">
        <w:rPr>
          <w:b w:val="0"/>
          <w:szCs w:val="28"/>
          <w:lang w:val="ru-RU"/>
        </w:rPr>
        <w:t>- использовать представления о взаимосвязи живых организмов и среды обитания в профессиональной деятельности.</w:t>
      </w:r>
    </w:p>
    <w:p w:rsidR="00417E2E" w:rsidRPr="00417E2E" w:rsidRDefault="00417E2E" w:rsidP="00417E2E">
      <w:pPr>
        <w:pStyle w:val="a3"/>
        <w:spacing w:line="276" w:lineRule="auto"/>
        <w:ind w:left="0" w:firstLine="708"/>
        <w:jc w:val="both"/>
        <w:rPr>
          <w:b w:val="0"/>
          <w:szCs w:val="28"/>
          <w:lang w:val="ru-RU"/>
        </w:rPr>
      </w:pPr>
      <w:r w:rsidRPr="00417E2E">
        <w:rPr>
          <w:b w:val="0"/>
          <w:szCs w:val="28"/>
          <w:lang w:val="ru-RU"/>
        </w:rPr>
        <w:t>В результате освоения дисциплины студент должен знать:</w:t>
      </w:r>
    </w:p>
    <w:p w:rsidR="00417E2E" w:rsidRPr="00417E2E" w:rsidRDefault="00417E2E" w:rsidP="00417E2E">
      <w:pPr>
        <w:pStyle w:val="a3"/>
        <w:spacing w:line="276" w:lineRule="auto"/>
        <w:ind w:left="0" w:firstLine="708"/>
        <w:jc w:val="both"/>
        <w:rPr>
          <w:b w:val="0"/>
          <w:szCs w:val="28"/>
          <w:lang w:val="ru-RU"/>
        </w:rPr>
      </w:pPr>
      <w:r w:rsidRPr="00417E2E">
        <w:rPr>
          <w:b w:val="0"/>
          <w:szCs w:val="28"/>
          <w:lang w:val="ru-RU"/>
        </w:rPr>
        <w:t>- принципы рационального природопользования;</w:t>
      </w:r>
    </w:p>
    <w:p w:rsidR="00417E2E" w:rsidRPr="00417E2E" w:rsidRDefault="00417E2E" w:rsidP="00417E2E">
      <w:pPr>
        <w:pStyle w:val="a3"/>
        <w:spacing w:line="276" w:lineRule="auto"/>
        <w:ind w:left="0" w:firstLine="708"/>
        <w:jc w:val="both"/>
        <w:rPr>
          <w:b w:val="0"/>
          <w:szCs w:val="28"/>
          <w:lang w:val="ru-RU"/>
        </w:rPr>
      </w:pPr>
      <w:r w:rsidRPr="00417E2E">
        <w:rPr>
          <w:b w:val="0"/>
          <w:szCs w:val="28"/>
          <w:lang w:val="ru-RU"/>
        </w:rPr>
        <w:t>- источники загрязнения окружающей среды;</w:t>
      </w:r>
    </w:p>
    <w:p w:rsidR="00417E2E" w:rsidRPr="00417E2E" w:rsidRDefault="00417E2E" w:rsidP="00417E2E">
      <w:pPr>
        <w:pStyle w:val="a3"/>
        <w:spacing w:line="276" w:lineRule="auto"/>
        <w:ind w:left="0" w:firstLine="708"/>
        <w:jc w:val="both"/>
        <w:rPr>
          <w:b w:val="0"/>
          <w:szCs w:val="28"/>
          <w:lang w:val="ru-RU"/>
        </w:rPr>
      </w:pPr>
      <w:r w:rsidRPr="00417E2E">
        <w:rPr>
          <w:b w:val="0"/>
          <w:szCs w:val="28"/>
          <w:lang w:val="ru-RU"/>
        </w:rPr>
        <w:t>- государственные и общественные мероприятия по охране окружающей среды;</w:t>
      </w:r>
    </w:p>
    <w:p w:rsidR="00417E2E" w:rsidRPr="00417E2E" w:rsidRDefault="00417E2E" w:rsidP="00417E2E">
      <w:pPr>
        <w:pStyle w:val="a3"/>
        <w:spacing w:line="276" w:lineRule="auto"/>
        <w:ind w:left="0" w:firstLine="708"/>
        <w:jc w:val="both"/>
        <w:rPr>
          <w:b w:val="0"/>
          <w:szCs w:val="28"/>
          <w:lang w:val="ru-RU"/>
        </w:rPr>
      </w:pPr>
      <w:r w:rsidRPr="00417E2E">
        <w:rPr>
          <w:b w:val="0"/>
          <w:szCs w:val="28"/>
          <w:lang w:val="ru-RU"/>
        </w:rPr>
        <w:t>- основы экологической безопасности при техническом обслуживании и ремонте автомобилей.</w:t>
      </w:r>
    </w:p>
    <w:p w:rsidR="00E733B3" w:rsidRPr="000C5199" w:rsidRDefault="00E733B3" w:rsidP="000C5199">
      <w:pPr>
        <w:pStyle w:val="a3"/>
        <w:ind w:left="0" w:firstLine="708"/>
        <w:jc w:val="both"/>
        <w:rPr>
          <w:b w:val="0"/>
          <w:szCs w:val="28"/>
          <w:lang w:val="ru-RU"/>
        </w:rPr>
      </w:pPr>
    </w:p>
    <w:p w:rsidR="00E733B3" w:rsidRPr="000C5199" w:rsidRDefault="00E733B3" w:rsidP="00DD5BAE">
      <w:pPr>
        <w:ind w:firstLine="720"/>
        <w:jc w:val="both"/>
        <w:rPr>
          <w:szCs w:val="28"/>
        </w:rPr>
      </w:pPr>
    </w:p>
    <w:p w:rsidR="00E733B3" w:rsidRPr="000C5199" w:rsidRDefault="00E733B3" w:rsidP="00DD5BAE">
      <w:pPr>
        <w:ind w:firstLine="720"/>
        <w:jc w:val="both"/>
        <w:rPr>
          <w:szCs w:val="28"/>
        </w:rPr>
      </w:pPr>
    </w:p>
    <w:p w:rsidR="00E733B3" w:rsidRPr="000C5199" w:rsidRDefault="00E733B3" w:rsidP="00DD5BAE">
      <w:pPr>
        <w:ind w:firstLine="720"/>
        <w:jc w:val="both"/>
        <w:rPr>
          <w:szCs w:val="28"/>
        </w:rPr>
      </w:pPr>
    </w:p>
    <w:p w:rsidR="00E733B3" w:rsidRPr="000C5199" w:rsidRDefault="00E733B3" w:rsidP="00751D2D">
      <w:pPr>
        <w:jc w:val="center"/>
        <w:rPr>
          <w:b/>
          <w:szCs w:val="28"/>
        </w:rPr>
      </w:pPr>
    </w:p>
    <w:p w:rsidR="00DD5BAE" w:rsidRPr="000C5199" w:rsidRDefault="005D6107" w:rsidP="00751D2D">
      <w:pPr>
        <w:jc w:val="center"/>
        <w:rPr>
          <w:b/>
          <w:szCs w:val="28"/>
        </w:rPr>
      </w:pPr>
      <w:r w:rsidRPr="000C5199">
        <w:rPr>
          <w:b/>
          <w:szCs w:val="28"/>
        </w:rPr>
        <w:br w:type="page"/>
      </w:r>
      <w:r w:rsidR="00DD5BAE" w:rsidRPr="000C5199">
        <w:rPr>
          <w:b/>
          <w:szCs w:val="28"/>
        </w:rPr>
        <w:lastRenderedPageBreak/>
        <w:t xml:space="preserve">Методические указания к выполнению </w:t>
      </w:r>
      <w:r w:rsidR="00AC140B" w:rsidRPr="000C5199">
        <w:rPr>
          <w:b/>
          <w:szCs w:val="28"/>
        </w:rPr>
        <w:t>практической</w:t>
      </w:r>
      <w:r w:rsidR="00DD5BAE" w:rsidRPr="000C5199">
        <w:rPr>
          <w:b/>
          <w:szCs w:val="28"/>
        </w:rPr>
        <w:t xml:space="preserve"> работы для студентов</w:t>
      </w:r>
    </w:p>
    <w:p w:rsidR="00DD5BAE" w:rsidRPr="000C5199" w:rsidRDefault="00DD5BAE" w:rsidP="00DD5BAE">
      <w:pPr>
        <w:ind w:firstLine="709"/>
        <w:jc w:val="both"/>
        <w:rPr>
          <w:szCs w:val="28"/>
        </w:rPr>
      </w:pPr>
    </w:p>
    <w:p w:rsidR="00247803" w:rsidRPr="000C5199" w:rsidRDefault="00247803" w:rsidP="002236E0">
      <w:pPr>
        <w:numPr>
          <w:ilvl w:val="0"/>
          <w:numId w:val="1"/>
        </w:numPr>
        <w:tabs>
          <w:tab w:val="clear" w:pos="1729"/>
          <w:tab w:val="num" w:pos="720"/>
        </w:tabs>
        <w:spacing w:line="276" w:lineRule="auto"/>
        <w:ind w:left="0" w:firstLine="709"/>
        <w:jc w:val="both"/>
        <w:rPr>
          <w:szCs w:val="28"/>
        </w:rPr>
      </w:pPr>
      <w:r w:rsidRPr="000C5199">
        <w:rPr>
          <w:szCs w:val="28"/>
        </w:rPr>
        <w:t xml:space="preserve">К выполнению практической работы необходимо приготовиться до начала занятия, используя рекомендованную литературу и конспект лекций. </w:t>
      </w:r>
    </w:p>
    <w:p w:rsidR="00247803" w:rsidRPr="000C5199" w:rsidRDefault="00247803" w:rsidP="002236E0">
      <w:pPr>
        <w:numPr>
          <w:ilvl w:val="0"/>
          <w:numId w:val="1"/>
        </w:numPr>
        <w:tabs>
          <w:tab w:val="clear" w:pos="1729"/>
          <w:tab w:val="num" w:pos="720"/>
        </w:tabs>
        <w:spacing w:line="276" w:lineRule="auto"/>
        <w:ind w:left="0" w:firstLine="709"/>
        <w:jc w:val="both"/>
        <w:rPr>
          <w:szCs w:val="28"/>
        </w:rPr>
      </w:pPr>
      <w:r w:rsidRPr="000C5199">
        <w:rPr>
          <w:szCs w:val="28"/>
        </w:rPr>
        <w:t>Студенты обязаны иметь при себе линейку, карандаш, калькулятор, тетрадь для практических работ.</w:t>
      </w:r>
    </w:p>
    <w:p w:rsidR="00247803" w:rsidRPr="000C5199" w:rsidRDefault="00247803" w:rsidP="002236E0">
      <w:pPr>
        <w:numPr>
          <w:ilvl w:val="0"/>
          <w:numId w:val="1"/>
        </w:numPr>
        <w:tabs>
          <w:tab w:val="clear" w:pos="1729"/>
          <w:tab w:val="num" w:pos="720"/>
        </w:tabs>
        <w:spacing w:line="276" w:lineRule="auto"/>
        <w:ind w:left="0" w:firstLine="709"/>
        <w:jc w:val="both"/>
        <w:rPr>
          <w:szCs w:val="28"/>
        </w:rPr>
      </w:pPr>
      <w:r w:rsidRPr="000C5199">
        <w:rPr>
          <w:szCs w:val="28"/>
        </w:rPr>
        <w:t>Отчеты по практическим работам оформляются в письменном виде (в тетради для практических работ), аккуратно и должны включать в себя следующие пункты:</w:t>
      </w:r>
    </w:p>
    <w:p w:rsidR="00247803" w:rsidRPr="000C5199" w:rsidRDefault="00247803" w:rsidP="002236E0">
      <w:pPr>
        <w:numPr>
          <w:ilvl w:val="1"/>
          <w:numId w:val="1"/>
        </w:numPr>
        <w:spacing w:line="276" w:lineRule="auto"/>
        <w:ind w:left="0" w:firstLine="709"/>
        <w:jc w:val="both"/>
        <w:rPr>
          <w:szCs w:val="28"/>
        </w:rPr>
      </w:pPr>
      <w:r w:rsidRPr="000C5199">
        <w:rPr>
          <w:szCs w:val="28"/>
        </w:rPr>
        <w:t>название практической работы и ее цель;</w:t>
      </w:r>
    </w:p>
    <w:p w:rsidR="00247803" w:rsidRPr="000C5199" w:rsidRDefault="00247803" w:rsidP="002236E0">
      <w:pPr>
        <w:numPr>
          <w:ilvl w:val="1"/>
          <w:numId w:val="1"/>
        </w:numPr>
        <w:spacing w:line="276" w:lineRule="auto"/>
        <w:ind w:left="0" w:firstLine="709"/>
        <w:jc w:val="both"/>
        <w:rPr>
          <w:szCs w:val="28"/>
        </w:rPr>
      </w:pPr>
      <w:r w:rsidRPr="000C5199">
        <w:rPr>
          <w:szCs w:val="28"/>
        </w:rPr>
        <w:t>порядок выполнения работы;</w:t>
      </w:r>
    </w:p>
    <w:p w:rsidR="00247803" w:rsidRPr="000C5199" w:rsidRDefault="00247803" w:rsidP="002236E0">
      <w:pPr>
        <w:numPr>
          <w:ilvl w:val="1"/>
          <w:numId w:val="1"/>
        </w:numPr>
        <w:spacing w:line="276" w:lineRule="auto"/>
        <w:ind w:left="0" w:firstLine="709"/>
        <w:jc w:val="both"/>
        <w:rPr>
          <w:szCs w:val="28"/>
        </w:rPr>
      </w:pPr>
      <w:r w:rsidRPr="000C5199">
        <w:rPr>
          <w:szCs w:val="28"/>
        </w:rPr>
        <w:t>далее пишется «Ход работы» и выполняются этапы практической работы, согласно выше приведенному порядку.</w:t>
      </w:r>
    </w:p>
    <w:p w:rsidR="00247803" w:rsidRPr="000C5199" w:rsidRDefault="00247803" w:rsidP="002236E0">
      <w:pPr>
        <w:numPr>
          <w:ilvl w:val="0"/>
          <w:numId w:val="1"/>
        </w:numPr>
        <w:tabs>
          <w:tab w:val="clear" w:pos="1729"/>
          <w:tab w:val="num" w:pos="720"/>
        </w:tabs>
        <w:spacing w:line="276" w:lineRule="auto"/>
        <w:ind w:left="0" w:firstLine="709"/>
        <w:jc w:val="both"/>
        <w:rPr>
          <w:szCs w:val="28"/>
        </w:rPr>
      </w:pPr>
      <w:r w:rsidRPr="000C5199">
        <w:rPr>
          <w:szCs w:val="28"/>
        </w:rPr>
        <w:t>При подготовке к сдаче практической работы, необходимо ответить на предложенные контрольные вопросы.</w:t>
      </w:r>
    </w:p>
    <w:p w:rsidR="00247803" w:rsidRPr="000C5199" w:rsidRDefault="00247803" w:rsidP="002236E0">
      <w:pPr>
        <w:numPr>
          <w:ilvl w:val="0"/>
          <w:numId w:val="1"/>
        </w:numPr>
        <w:tabs>
          <w:tab w:val="clear" w:pos="1729"/>
          <w:tab w:val="num" w:pos="720"/>
        </w:tabs>
        <w:spacing w:line="276" w:lineRule="auto"/>
        <w:ind w:left="720" w:right="-1" w:hanging="11"/>
        <w:jc w:val="both"/>
        <w:rPr>
          <w:szCs w:val="28"/>
        </w:rPr>
      </w:pPr>
      <w:r w:rsidRPr="000C5199">
        <w:rPr>
          <w:szCs w:val="28"/>
        </w:rPr>
        <w:t>При оценивании практической работы учитывается следующее:</w:t>
      </w:r>
    </w:p>
    <w:p w:rsidR="00247803" w:rsidRPr="000C5199" w:rsidRDefault="00247803" w:rsidP="000C5199">
      <w:pPr>
        <w:spacing w:line="276" w:lineRule="auto"/>
        <w:ind w:firstLine="709"/>
        <w:jc w:val="both"/>
        <w:rPr>
          <w:szCs w:val="28"/>
        </w:rPr>
      </w:pPr>
      <w:r w:rsidRPr="000C5199">
        <w:rPr>
          <w:szCs w:val="28"/>
        </w:rPr>
        <w:t>- качество выполнения практической части работы (соблюдение методики выполнения, точность расчетов, получение результатов в соответствии с целью работы);</w:t>
      </w:r>
    </w:p>
    <w:p w:rsidR="00247803" w:rsidRPr="000C5199" w:rsidRDefault="00247803" w:rsidP="000C5199">
      <w:pPr>
        <w:spacing w:line="276" w:lineRule="auto"/>
        <w:ind w:firstLine="709"/>
        <w:jc w:val="both"/>
        <w:rPr>
          <w:szCs w:val="28"/>
        </w:rPr>
      </w:pPr>
      <w:r w:rsidRPr="000C5199">
        <w:rPr>
          <w:szCs w:val="28"/>
        </w:rPr>
        <w:t>- качество оформления отчета по практической работе (в соответствии с установленными требованиями);</w:t>
      </w:r>
    </w:p>
    <w:p w:rsidR="00247803" w:rsidRPr="000C5199" w:rsidRDefault="00247803" w:rsidP="000C5199">
      <w:pPr>
        <w:spacing w:line="276" w:lineRule="auto"/>
        <w:ind w:firstLine="709"/>
        <w:jc w:val="both"/>
        <w:rPr>
          <w:szCs w:val="28"/>
        </w:rPr>
      </w:pPr>
      <w:r w:rsidRPr="000C5199">
        <w:rPr>
          <w:szCs w:val="28"/>
        </w:rPr>
        <w:t>- качество устных ответов на контрольные вопросы при защите работы (глубина ответов, знание методики выполнения работы, использование специальной терминологии).</w:t>
      </w:r>
    </w:p>
    <w:p w:rsidR="000C5199" w:rsidRDefault="00DD5BAE" w:rsidP="000C5199">
      <w:pPr>
        <w:ind w:firstLine="709"/>
        <w:jc w:val="center"/>
        <w:rPr>
          <w:b/>
        </w:rPr>
      </w:pPr>
      <w:r w:rsidRPr="000C5199">
        <w:rPr>
          <w:szCs w:val="28"/>
        </w:rPr>
        <w:br w:type="page"/>
      </w:r>
      <w:r w:rsidR="000C5199" w:rsidRPr="0088672F">
        <w:rPr>
          <w:b/>
        </w:rPr>
        <w:lastRenderedPageBreak/>
        <w:t>Выполнение и защита практических работ.</w:t>
      </w:r>
    </w:p>
    <w:p w:rsidR="000C5199" w:rsidRDefault="000C5199" w:rsidP="000C5199">
      <w:pPr>
        <w:ind w:firstLine="709"/>
        <w:jc w:val="both"/>
        <w:rPr>
          <w:b/>
        </w:rPr>
      </w:pPr>
    </w:p>
    <w:p w:rsidR="000C5199" w:rsidRPr="000C5199" w:rsidRDefault="00E56469" w:rsidP="000C5199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0C5199" w:rsidRPr="000C5199">
        <w:rPr>
          <w:szCs w:val="28"/>
        </w:rPr>
        <w:t>рактические работы проводятся с целью усвоения и закрепления практических умений и знаний. В ходе практической работы студенты приобретают умения предусмотренные рабочей п</w:t>
      </w:r>
      <w:r w:rsidR="006405B4">
        <w:rPr>
          <w:szCs w:val="28"/>
        </w:rPr>
        <w:t xml:space="preserve">рограммой дисциплины </w:t>
      </w:r>
      <w:r w:rsidR="006405B4" w:rsidRPr="006405B4">
        <w:rPr>
          <w:szCs w:val="28"/>
        </w:rPr>
        <w:t>Экологические основы природопользования</w:t>
      </w:r>
      <w:r w:rsidR="000C5199" w:rsidRPr="000C5199">
        <w:rPr>
          <w:szCs w:val="28"/>
        </w:rPr>
        <w:t xml:space="preserve">, приобретают навыки работы с нормативной документацией, учатся использовать формулы, и применять различные методики расчета, анализировать полученные результаты и делать выводы, опираясь на теоретические знания. </w:t>
      </w:r>
    </w:p>
    <w:p w:rsidR="000C5199" w:rsidRPr="000C5199" w:rsidRDefault="000C5199" w:rsidP="000C5199">
      <w:pPr>
        <w:spacing w:line="276" w:lineRule="auto"/>
        <w:ind w:firstLine="709"/>
        <w:jc w:val="both"/>
        <w:rPr>
          <w:szCs w:val="28"/>
        </w:rPr>
      </w:pPr>
      <w:r w:rsidRPr="00417E2E">
        <w:rPr>
          <w:szCs w:val="28"/>
        </w:rPr>
        <w:t>Список практических работ:</w:t>
      </w:r>
      <w:r w:rsidRPr="000C5199">
        <w:rPr>
          <w:szCs w:val="28"/>
        </w:rPr>
        <w:t xml:space="preserve"> </w:t>
      </w:r>
    </w:p>
    <w:p w:rsidR="000C5199" w:rsidRDefault="006405B4" w:rsidP="002236E0">
      <w:pPr>
        <w:pStyle w:val="af6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Глобальные проблемы экологии.</w:t>
      </w:r>
    </w:p>
    <w:p w:rsidR="006405B4" w:rsidRDefault="006405B4" w:rsidP="002236E0">
      <w:pPr>
        <w:pStyle w:val="af6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Природные ресурсы и рациональное использование.</w:t>
      </w:r>
    </w:p>
    <w:p w:rsidR="006405B4" w:rsidRDefault="006405B4" w:rsidP="002236E0">
      <w:pPr>
        <w:pStyle w:val="af6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Охрана воздушной среды.</w:t>
      </w:r>
    </w:p>
    <w:p w:rsidR="006405B4" w:rsidRDefault="006405B4" w:rsidP="002236E0">
      <w:pPr>
        <w:pStyle w:val="af6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охраны водной среды.</w:t>
      </w:r>
    </w:p>
    <w:p w:rsidR="006405B4" w:rsidRDefault="006405B4" w:rsidP="002236E0">
      <w:pPr>
        <w:pStyle w:val="af6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Охрана недр и ландшафтов.</w:t>
      </w:r>
    </w:p>
    <w:p w:rsidR="006405B4" w:rsidRDefault="00BA6848" w:rsidP="002236E0">
      <w:pPr>
        <w:pStyle w:val="af6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856C2">
        <w:rPr>
          <w:rFonts w:ascii="Times New Roman" w:hAnsi="Times New Roman"/>
          <w:sz w:val="28"/>
          <w:szCs w:val="28"/>
        </w:rPr>
        <w:t>Государственные и общественные мероприятия по предотвращению разрушающих воздействий на природу</w:t>
      </w:r>
      <w:r>
        <w:rPr>
          <w:rFonts w:ascii="Times New Roman" w:hAnsi="Times New Roman"/>
          <w:sz w:val="28"/>
          <w:szCs w:val="28"/>
        </w:rPr>
        <w:t>.</w:t>
      </w:r>
    </w:p>
    <w:p w:rsidR="00321C8E" w:rsidRPr="000C5199" w:rsidRDefault="00321C8E" w:rsidP="00175D4A">
      <w:pPr>
        <w:pStyle w:val="af6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57370" w:rsidRDefault="000C5199" w:rsidP="00B0186C">
      <w:pPr>
        <w:spacing w:line="276" w:lineRule="auto"/>
        <w:ind w:firstLine="709"/>
        <w:jc w:val="both"/>
        <w:rPr>
          <w:szCs w:val="28"/>
        </w:rPr>
      </w:pPr>
      <w:r w:rsidRPr="000C5199">
        <w:rPr>
          <w:szCs w:val="28"/>
        </w:rPr>
        <w:t xml:space="preserve">Содержание и этапы проведения практических работ представлены в </w:t>
      </w:r>
      <w:r w:rsidR="00B0186C">
        <w:rPr>
          <w:szCs w:val="28"/>
        </w:rPr>
        <w:t xml:space="preserve">инструкционных </w:t>
      </w:r>
      <w:r w:rsidR="00274EAB">
        <w:rPr>
          <w:szCs w:val="28"/>
        </w:rPr>
        <w:t>картах</w:t>
      </w:r>
      <w:r w:rsidRPr="000C5199">
        <w:rPr>
          <w:szCs w:val="28"/>
        </w:rPr>
        <w:t xml:space="preserve"> по проведению практических работ.</w:t>
      </w:r>
    </w:p>
    <w:p w:rsidR="00216AD6" w:rsidRPr="004039A5" w:rsidRDefault="00216AD6" w:rsidP="00216AD6">
      <w:pPr>
        <w:rPr>
          <w:b/>
          <w:szCs w:val="28"/>
        </w:rPr>
      </w:pPr>
      <w:r w:rsidRPr="004039A5">
        <w:rPr>
          <w:b/>
          <w:szCs w:val="28"/>
        </w:rPr>
        <w:t>Тема: Глобальные проблемы экологии.</w:t>
      </w:r>
    </w:p>
    <w:p w:rsidR="00216AD6" w:rsidRDefault="00216AD6" w:rsidP="00216AD6">
      <w:pPr>
        <w:rPr>
          <w:szCs w:val="28"/>
        </w:rPr>
      </w:pPr>
      <w:r>
        <w:rPr>
          <w:szCs w:val="28"/>
        </w:rPr>
        <w:t>Цель: выяснить сущность демографической проблемы.</w:t>
      </w:r>
    </w:p>
    <w:p w:rsidR="00216AD6" w:rsidRDefault="00216AD6" w:rsidP="00216AD6">
      <w:pPr>
        <w:rPr>
          <w:szCs w:val="28"/>
        </w:rPr>
      </w:pPr>
    </w:p>
    <w:p w:rsidR="00216AD6" w:rsidRDefault="00216AD6" w:rsidP="00216AD6">
      <w:pPr>
        <w:rPr>
          <w:szCs w:val="28"/>
        </w:rPr>
      </w:pPr>
      <w:r>
        <w:rPr>
          <w:szCs w:val="28"/>
        </w:rPr>
        <w:t>Оборудование: Трушина Т.П. Экологические основы природопользования, 2009.</w:t>
      </w:r>
    </w:p>
    <w:p w:rsidR="00216AD6" w:rsidRDefault="00216AD6" w:rsidP="00216AD6">
      <w:pPr>
        <w:jc w:val="center"/>
        <w:rPr>
          <w:b/>
          <w:szCs w:val="28"/>
        </w:rPr>
      </w:pPr>
    </w:p>
    <w:p w:rsidR="00216AD6" w:rsidRDefault="00216AD6" w:rsidP="00216AD6">
      <w:pPr>
        <w:jc w:val="center"/>
        <w:rPr>
          <w:b/>
          <w:szCs w:val="28"/>
        </w:rPr>
      </w:pPr>
      <w:r w:rsidRPr="004039A5">
        <w:rPr>
          <w:b/>
          <w:szCs w:val="28"/>
        </w:rPr>
        <w:t>Ход работы</w:t>
      </w:r>
    </w:p>
    <w:p w:rsidR="00216AD6" w:rsidRDefault="00216AD6" w:rsidP="00216AD6">
      <w:pPr>
        <w:rPr>
          <w:szCs w:val="28"/>
        </w:rPr>
      </w:pPr>
      <w:r>
        <w:rPr>
          <w:szCs w:val="28"/>
        </w:rPr>
        <w:t>Задание 1. Выясните динамику численности населения мира.</w:t>
      </w:r>
    </w:p>
    <w:p w:rsidR="00216AD6" w:rsidRDefault="00216AD6" w:rsidP="00216AD6">
      <w:pPr>
        <w:pStyle w:val="af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 Динамика численности населения мира, млрд. чел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895"/>
        <w:gridCol w:w="889"/>
        <w:gridCol w:w="889"/>
        <w:gridCol w:w="889"/>
        <w:gridCol w:w="889"/>
        <w:gridCol w:w="889"/>
        <w:gridCol w:w="889"/>
      </w:tblGrid>
      <w:tr w:rsidR="00216AD6" w:rsidTr="00216A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1840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1930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1962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1975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1987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1999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2011</w:t>
            </w:r>
          </w:p>
        </w:tc>
      </w:tr>
      <w:tr w:rsidR="00216AD6" w:rsidTr="00216A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Численность населения мира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7</w:t>
            </w:r>
          </w:p>
        </w:tc>
      </w:tr>
    </w:tbl>
    <w:p w:rsidR="00216AD6" w:rsidRDefault="00216AD6" w:rsidP="00216AD6">
      <w:pPr>
        <w:jc w:val="both"/>
        <w:rPr>
          <w:szCs w:val="28"/>
        </w:rPr>
      </w:pPr>
      <w:r>
        <w:rPr>
          <w:szCs w:val="28"/>
        </w:rPr>
        <w:t>Алгоритм выполнения задания:</w:t>
      </w:r>
    </w:p>
    <w:p w:rsidR="00216AD6" w:rsidRDefault="00216AD6" w:rsidP="002236E0">
      <w:pPr>
        <w:pStyle w:val="af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Постройте ось координат. На оси ОХ отложите года, на оси ОУ численность населения мира.</w:t>
      </w:r>
    </w:p>
    <w:p w:rsidR="00216AD6" w:rsidRDefault="00216AD6" w:rsidP="002236E0">
      <w:pPr>
        <w:pStyle w:val="af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оси координат отложите точки, соедините их в график.</w:t>
      </w:r>
    </w:p>
    <w:p w:rsidR="00216AD6" w:rsidRDefault="00216AD6" w:rsidP="002236E0">
      <w:pPr>
        <w:pStyle w:val="af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Сделайте вывод о динамике численности населения мира, какие экологические проблемы вызывает данная тенденция?</w:t>
      </w:r>
    </w:p>
    <w:p w:rsidR="00216AD6" w:rsidRDefault="00216AD6" w:rsidP="00216AD6">
      <w:pPr>
        <w:jc w:val="both"/>
        <w:rPr>
          <w:szCs w:val="28"/>
        </w:rPr>
      </w:pPr>
    </w:p>
    <w:p w:rsidR="00216AD6" w:rsidRDefault="00216AD6" w:rsidP="00216AD6">
      <w:pPr>
        <w:jc w:val="both"/>
        <w:rPr>
          <w:szCs w:val="28"/>
        </w:rPr>
      </w:pPr>
      <w:r>
        <w:rPr>
          <w:szCs w:val="28"/>
        </w:rPr>
        <w:t>Задание 2. Выясните различия в рождаемости развитых и развивающихся стран.</w:t>
      </w:r>
    </w:p>
    <w:p w:rsidR="00216AD6" w:rsidRDefault="00216AD6" w:rsidP="00216AD6">
      <w:pPr>
        <w:jc w:val="both"/>
        <w:rPr>
          <w:szCs w:val="28"/>
        </w:rPr>
      </w:pPr>
      <w:r>
        <w:rPr>
          <w:szCs w:val="28"/>
        </w:rPr>
        <w:t>Алгоритм выполнения задания:</w:t>
      </w:r>
    </w:p>
    <w:p w:rsidR="00216AD6" w:rsidRDefault="00216AD6" w:rsidP="00216AD6">
      <w:pPr>
        <w:jc w:val="both"/>
        <w:rPr>
          <w:szCs w:val="28"/>
        </w:rPr>
      </w:pPr>
      <w:r>
        <w:rPr>
          <w:szCs w:val="28"/>
        </w:rPr>
        <w:t>1. Перечертите таблицу «Естественный прирост стран» в тетрадь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5"/>
        <w:gridCol w:w="1891"/>
        <w:gridCol w:w="1862"/>
        <w:gridCol w:w="2029"/>
        <w:gridCol w:w="2267"/>
      </w:tblGrid>
      <w:tr w:rsidR="00216AD6" w:rsidTr="00216AD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Страна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Рождаемость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Смертность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Естественный прирост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 xml:space="preserve">Уровень экономического развития </w:t>
            </w:r>
            <w:r w:rsidRPr="00216AD6">
              <w:rPr>
                <w:b/>
                <w:szCs w:val="28"/>
              </w:rPr>
              <w:lastRenderedPageBreak/>
              <w:t>страны</w:t>
            </w:r>
          </w:p>
        </w:tc>
      </w:tr>
      <w:tr w:rsidR="00216AD6" w:rsidTr="00216AD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lastRenderedPageBreak/>
              <w:t>Италия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center"/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8,1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center"/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9,7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</w:tr>
      <w:tr w:rsidR="00216AD6" w:rsidTr="00216AD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Германия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center"/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8,1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center"/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10,5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</w:tr>
      <w:tr w:rsidR="00216AD6" w:rsidTr="00216AD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Франция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center"/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12,7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center"/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8,5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</w:tr>
      <w:tr w:rsidR="00216AD6" w:rsidTr="00216AD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США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center"/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13,8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center"/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8,0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</w:tr>
      <w:tr w:rsidR="00216AD6" w:rsidTr="00216AD6">
        <w:trPr>
          <w:trHeight w:val="7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Канада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center"/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10,3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center"/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7,0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</w:tr>
      <w:tr w:rsidR="00216AD6" w:rsidTr="00216AD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Нигер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center"/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51,6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center"/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13,6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</w:tr>
      <w:tr w:rsidR="00216AD6" w:rsidTr="00216AD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Эфиопия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center"/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43,6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center"/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10,7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</w:tr>
      <w:tr w:rsidR="00216AD6" w:rsidTr="00216AD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Афганистан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center"/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38,1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center"/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19,5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</w:tr>
      <w:tr w:rsidR="00216AD6" w:rsidTr="00216AD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Индия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center"/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21,7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center"/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6,2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</w:tr>
      <w:tr w:rsidR="00216AD6" w:rsidTr="00216AD6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Парагвай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center"/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28,2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center"/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4,5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</w:tr>
    </w:tbl>
    <w:p w:rsidR="00216AD6" w:rsidRDefault="00216AD6" w:rsidP="00216AD6">
      <w:pPr>
        <w:jc w:val="both"/>
        <w:rPr>
          <w:szCs w:val="28"/>
        </w:rPr>
      </w:pPr>
      <w:r>
        <w:rPr>
          <w:szCs w:val="28"/>
        </w:rPr>
        <w:t>2. Посчитайте естественный прирост по формуле:</w:t>
      </w:r>
    </w:p>
    <w:p w:rsidR="00216AD6" w:rsidRDefault="00216AD6" w:rsidP="00216AD6">
      <w:pPr>
        <w:jc w:val="center"/>
        <w:rPr>
          <w:szCs w:val="28"/>
        </w:rPr>
      </w:pPr>
      <w:r>
        <w:rPr>
          <w:szCs w:val="28"/>
        </w:rPr>
        <w:t>Естественный прирост = рождаемости - смертность</w:t>
      </w:r>
    </w:p>
    <w:p w:rsidR="00216AD6" w:rsidRDefault="00216AD6" w:rsidP="00216AD6">
      <w:pPr>
        <w:rPr>
          <w:szCs w:val="28"/>
        </w:rPr>
      </w:pPr>
      <w:r>
        <w:rPr>
          <w:szCs w:val="28"/>
        </w:rPr>
        <w:t>Данные запишите в таблицу.</w:t>
      </w:r>
    </w:p>
    <w:p w:rsidR="00216AD6" w:rsidRDefault="00216AD6" w:rsidP="00216AD6">
      <w:pPr>
        <w:rPr>
          <w:szCs w:val="28"/>
        </w:rPr>
      </w:pPr>
      <w:r>
        <w:rPr>
          <w:szCs w:val="28"/>
        </w:rPr>
        <w:t>3. Определите уровень экономи</w:t>
      </w:r>
      <w:r w:rsidRPr="00D3300B">
        <w:rPr>
          <w:szCs w:val="28"/>
        </w:rPr>
        <w:t xml:space="preserve"> </w:t>
      </w:r>
      <w:r>
        <w:rPr>
          <w:szCs w:val="28"/>
        </w:rPr>
        <w:t>ского развития стран.</w:t>
      </w:r>
    </w:p>
    <w:p w:rsidR="00216AD6" w:rsidRDefault="00216AD6" w:rsidP="00216AD6">
      <w:pPr>
        <w:rPr>
          <w:szCs w:val="28"/>
        </w:rPr>
      </w:pPr>
      <w:r>
        <w:rPr>
          <w:szCs w:val="28"/>
        </w:rPr>
        <w:t>4. Сделайте вывод о зависимости рождаемости и уровня экономического развития стран и проблемах, которые создает высокая рождаемость.</w:t>
      </w:r>
    </w:p>
    <w:p w:rsidR="00216AD6" w:rsidRDefault="00216AD6" w:rsidP="00216AD6">
      <w:pPr>
        <w:rPr>
          <w:szCs w:val="28"/>
        </w:rPr>
      </w:pPr>
    </w:p>
    <w:p w:rsidR="00216AD6" w:rsidRDefault="00216AD6" w:rsidP="00216AD6">
      <w:pPr>
        <w:rPr>
          <w:szCs w:val="28"/>
        </w:rPr>
      </w:pPr>
      <w:r>
        <w:rPr>
          <w:szCs w:val="28"/>
        </w:rPr>
        <w:t>Задание 3. Выясните причины рождаемости стран разного уровня</w:t>
      </w:r>
    </w:p>
    <w:p w:rsidR="00216AD6" w:rsidRDefault="00216AD6" w:rsidP="00216AD6">
      <w:pPr>
        <w:rPr>
          <w:szCs w:val="28"/>
        </w:rPr>
      </w:pPr>
      <w:r>
        <w:rPr>
          <w:szCs w:val="28"/>
        </w:rPr>
        <w:t>Алгоритм выполнения задания:</w:t>
      </w:r>
    </w:p>
    <w:p w:rsidR="00216AD6" w:rsidRDefault="00216AD6" w:rsidP="002236E0">
      <w:pPr>
        <w:pStyle w:val="af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Перечертите  таблицу «Причины рождаемости» в тетрадь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0"/>
        <w:gridCol w:w="3071"/>
      </w:tblGrid>
      <w:tr w:rsidR="00216AD6" w:rsidTr="00216AD6"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Причины рождаемости</w:t>
            </w:r>
          </w:p>
        </w:tc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Уровень рождаемости</w:t>
            </w:r>
          </w:p>
        </w:tc>
      </w:tr>
      <w:tr w:rsidR="00216AD6" w:rsidTr="00216A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Развитые страны (индустриальные)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Развивающиеся (аграрные)</w:t>
            </w:r>
          </w:p>
        </w:tc>
      </w:tr>
      <w:tr w:rsidR="00216AD6" w:rsidTr="00216AD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</w:p>
        </w:tc>
      </w:tr>
      <w:tr w:rsidR="00216AD6" w:rsidTr="00216AD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</w:tr>
    </w:tbl>
    <w:p w:rsidR="00216AD6" w:rsidRDefault="00216AD6" w:rsidP="002236E0">
      <w:pPr>
        <w:pStyle w:val="af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текст учебника на стр. 60-61 заполните таблицу.</w:t>
      </w:r>
    </w:p>
    <w:p w:rsidR="00216AD6" w:rsidRDefault="00216AD6" w:rsidP="002236E0">
      <w:pPr>
        <w:pStyle w:val="af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колонке «Уровень рождаемости» запишите слова «Увеличивается» или «Уменьшается»</w:t>
      </w:r>
    </w:p>
    <w:p w:rsidR="00216AD6" w:rsidRDefault="00216AD6" w:rsidP="00216AD6"/>
    <w:p w:rsidR="00216AD6" w:rsidRPr="004039A5" w:rsidRDefault="00216AD6" w:rsidP="00216AD6">
      <w:pPr>
        <w:rPr>
          <w:b/>
          <w:szCs w:val="28"/>
        </w:rPr>
      </w:pPr>
      <w:r w:rsidRPr="004039A5">
        <w:rPr>
          <w:b/>
          <w:szCs w:val="28"/>
        </w:rPr>
        <w:t>Тема: Природные ресурсы и рациональное природопользование.</w:t>
      </w:r>
    </w:p>
    <w:p w:rsidR="00216AD6" w:rsidRPr="00103A4C" w:rsidRDefault="00216AD6" w:rsidP="00216AD6">
      <w:pPr>
        <w:rPr>
          <w:szCs w:val="28"/>
        </w:rPr>
      </w:pPr>
      <w:r w:rsidRPr="00103A4C">
        <w:rPr>
          <w:szCs w:val="28"/>
        </w:rPr>
        <w:t>Цель: выяснить ресурсообеспеченность природными ресурсами, научи</w:t>
      </w:r>
      <w:r>
        <w:rPr>
          <w:szCs w:val="28"/>
        </w:rPr>
        <w:t xml:space="preserve">ться </w:t>
      </w:r>
      <w:r w:rsidRPr="00103A4C">
        <w:rPr>
          <w:szCs w:val="28"/>
        </w:rPr>
        <w:t>сопоставлять потенциальный запас лесных ресурсов и реальную интенсивность их потребления.</w:t>
      </w:r>
    </w:p>
    <w:p w:rsidR="00216AD6" w:rsidRDefault="00216AD6" w:rsidP="00216AD6">
      <w:pPr>
        <w:jc w:val="center"/>
        <w:rPr>
          <w:b/>
          <w:szCs w:val="28"/>
        </w:rPr>
      </w:pPr>
    </w:p>
    <w:p w:rsidR="00216AD6" w:rsidRPr="004039A5" w:rsidRDefault="00216AD6" w:rsidP="00216AD6">
      <w:pPr>
        <w:jc w:val="center"/>
        <w:rPr>
          <w:b/>
          <w:szCs w:val="28"/>
        </w:rPr>
      </w:pPr>
      <w:r w:rsidRPr="004039A5">
        <w:rPr>
          <w:b/>
          <w:szCs w:val="28"/>
        </w:rPr>
        <w:t>Ход работы</w:t>
      </w:r>
    </w:p>
    <w:p w:rsidR="00216AD6" w:rsidRPr="004039A5" w:rsidRDefault="00216AD6" w:rsidP="00216AD6">
      <w:pPr>
        <w:jc w:val="both"/>
        <w:rPr>
          <w:szCs w:val="28"/>
        </w:rPr>
      </w:pPr>
      <w:r w:rsidRPr="004039A5">
        <w:rPr>
          <w:szCs w:val="28"/>
        </w:rPr>
        <w:t>Задание 1.  Выясните ресурсообеспеченность стран мира отдельными видами минеральных ресурсов</w:t>
      </w:r>
    </w:p>
    <w:p w:rsidR="00216AD6" w:rsidRPr="00ED4019" w:rsidRDefault="00216AD6" w:rsidP="00216AD6">
      <w:pPr>
        <w:rPr>
          <w:szCs w:val="28"/>
        </w:rPr>
      </w:pPr>
      <w:r w:rsidRPr="00ED4019">
        <w:rPr>
          <w:szCs w:val="28"/>
        </w:rPr>
        <w:t>Алгоритм выполнения задания:</w:t>
      </w:r>
    </w:p>
    <w:p w:rsidR="00216AD6" w:rsidRPr="00873FC4" w:rsidRDefault="00216AD6" w:rsidP="002236E0">
      <w:pPr>
        <w:numPr>
          <w:ilvl w:val="0"/>
          <w:numId w:val="8"/>
        </w:num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Используя</w:t>
      </w:r>
      <w:r w:rsidRPr="00873FC4">
        <w:rPr>
          <w:color w:val="000000"/>
          <w:szCs w:val="28"/>
        </w:rPr>
        <w:t xml:space="preserve"> данные</w:t>
      </w:r>
      <w:r>
        <w:rPr>
          <w:color w:val="000000"/>
          <w:szCs w:val="28"/>
        </w:rPr>
        <w:t xml:space="preserve"> таблицы 1</w:t>
      </w:r>
      <w:r w:rsidRPr="00873FC4">
        <w:rPr>
          <w:color w:val="000000"/>
          <w:szCs w:val="28"/>
        </w:rPr>
        <w:t>, заполните таблицу, рассчитав ресурсообеспеченность в годах отдельных стран важнейшими видами минеральных ресурсов, вычисления сделать по формуле:</w:t>
      </w:r>
    </w:p>
    <w:p w:rsidR="00216AD6" w:rsidRPr="00873FC4" w:rsidRDefault="00216AD6" w:rsidP="00216AD6">
      <w:pPr>
        <w:shd w:val="clear" w:color="auto" w:fill="FFFFFF"/>
        <w:jc w:val="center"/>
        <w:rPr>
          <w:color w:val="000000"/>
          <w:szCs w:val="28"/>
        </w:rPr>
      </w:pPr>
      <w:r w:rsidRPr="00873FC4">
        <w:rPr>
          <w:color w:val="000000"/>
          <w:szCs w:val="28"/>
        </w:rPr>
        <w:t>Р = З/Д, где</w:t>
      </w:r>
    </w:p>
    <w:p w:rsidR="00216AD6" w:rsidRPr="00873FC4" w:rsidRDefault="00216AD6" w:rsidP="00216AD6">
      <w:pPr>
        <w:shd w:val="clear" w:color="auto" w:fill="FFFFFF"/>
        <w:rPr>
          <w:color w:val="000000"/>
          <w:szCs w:val="28"/>
        </w:rPr>
      </w:pPr>
      <w:r w:rsidRPr="00873FC4">
        <w:rPr>
          <w:color w:val="000000"/>
          <w:szCs w:val="28"/>
        </w:rPr>
        <w:t>Р – ресурсообеспеченность (в годах), З – запасы, Д – добыча;</w:t>
      </w:r>
    </w:p>
    <w:p w:rsidR="00216AD6" w:rsidRPr="00034904" w:rsidRDefault="00216AD6" w:rsidP="002236E0">
      <w:pPr>
        <w:numPr>
          <w:ilvl w:val="0"/>
          <w:numId w:val="9"/>
        </w:numPr>
        <w:shd w:val="clear" w:color="auto" w:fill="FFFFFF"/>
        <w:rPr>
          <w:color w:val="000000"/>
          <w:szCs w:val="28"/>
        </w:rPr>
      </w:pPr>
      <w:r w:rsidRPr="00034904">
        <w:rPr>
          <w:color w:val="000000"/>
          <w:szCs w:val="28"/>
        </w:rPr>
        <w:t>Заполните таблицу «Ресурсообеспеченность природными ресурсами»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1949"/>
        <w:gridCol w:w="1949"/>
        <w:gridCol w:w="1950"/>
        <w:gridCol w:w="1950"/>
      </w:tblGrid>
      <w:tr w:rsidR="00216AD6" w:rsidRPr="004039A5" w:rsidTr="00216AD6">
        <w:tc>
          <w:tcPr>
            <w:tcW w:w="1979" w:type="dxa"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Страна</w:t>
            </w:r>
          </w:p>
        </w:tc>
        <w:tc>
          <w:tcPr>
            <w:tcW w:w="7798" w:type="dxa"/>
            <w:gridSpan w:val="4"/>
          </w:tcPr>
          <w:p w:rsidR="00216AD6" w:rsidRPr="00216AD6" w:rsidRDefault="00216AD6" w:rsidP="00216AD6">
            <w:pPr>
              <w:jc w:val="center"/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Ресурсообеспеченность</w:t>
            </w:r>
          </w:p>
        </w:tc>
      </w:tr>
      <w:tr w:rsidR="00216AD6" w:rsidRPr="004039A5" w:rsidTr="00216AD6">
        <w:tc>
          <w:tcPr>
            <w:tcW w:w="1979" w:type="dxa"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1949" w:type="dxa"/>
          </w:tcPr>
          <w:p w:rsidR="00216AD6" w:rsidRPr="00216AD6" w:rsidRDefault="00216AD6" w:rsidP="00216AD6">
            <w:pPr>
              <w:jc w:val="center"/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нефть</w:t>
            </w:r>
          </w:p>
        </w:tc>
        <w:tc>
          <w:tcPr>
            <w:tcW w:w="1949" w:type="dxa"/>
          </w:tcPr>
          <w:p w:rsidR="00216AD6" w:rsidRPr="00216AD6" w:rsidRDefault="00216AD6" w:rsidP="00216AD6">
            <w:pPr>
              <w:jc w:val="center"/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уголь</w:t>
            </w:r>
          </w:p>
        </w:tc>
        <w:tc>
          <w:tcPr>
            <w:tcW w:w="1950" w:type="dxa"/>
          </w:tcPr>
          <w:p w:rsidR="00216AD6" w:rsidRPr="00216AD6" w:rsidRDefault="00216AD6" w:rsidP="00216AD6">
            <w:pPr>
              <w:jc w:val="center"/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железные руды</w:t>
            </w:r>
          </w:p>
        </w:tc>
        <w:tc>
          <w:tcPr>
            <w:tcW w:w="1950" w:type="dxa"/>
          </w:tcPr>
          <w:p w:rsidR="00216AD6" w:rsidRPr="00216AD6" w:rsidRDefault="00216AD6" w:rsidP="00216AD6">
            <w:pPr>
              <w:jc w:val="center"/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газ</w:t>
            </w:r>
          </w:p>
        </w:tc>
      </w:tr>
      <w:tr w:rsidR="00216AD6" w:rsidRPr="004039A5" w:rsidTr="00216AD6">
        <w:tc>
          <w:tcPr>
            <w:tcW w:w="1979" w:type="dxa"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Россия</w:t>
            </w:r>
          </w:p>
        </w:tc>
        <w:tc>
          <w:tcPr>
            <w:tcW w:w="1949" w:type="dxa"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1949" w:type="dxa"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1950" w:type="dxa"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1950" w:type="dxa"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</w:p>
        </w:tc>
      </w:tr>
      <w:tr w:rsidR="00216AD6" w:rsidRPr="004039A5" w:rsidTr="00216AD6">
        <w:tc>
          <w:tcPr>
            <w:tcW w:w="1979" w:type="dxa"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Германия</w:t>
            </w:r>
          </w:p>
        </w:tc>
        <w:tc>
          <w:tcPr>
            <w:tcW w:w="1949" w:type="dxa"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1949" w:type="dxa"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1950" w:type="dxa"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1950" w:type="dxa"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</w:p>
        </w:tc>
      </w:tr>
      <w:tr w:rsidR="00216AD6" w:rsidRPr="004039A5" w:rsidTr="00216AD6">
        <w:tc>
          <w:tcPr>
            <w:tcW w:w="1979" w:type="dxa"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Китай</w:t>
            </w:r>
          </w:p>
        </w:tc>
        <w:tc>
          <w:tcPr>
            <w:tcW w:w="1949" w:type="dxa"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1949" w:type="dxa"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1950" w:type="dxa"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1950" w:type="dxa"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</w:p>
        </w:tc>
      </w:tr>
      <w:tr w:rsidR="00216AD6" w:rsidRPr="004039A5" w:rsidTr="00216AD6">
        <w:tc>
          <w:tcPr>
            <w:tcW w:w="1979" w:type="dxa"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США</w:t>
            </w:r>
          </w:p>
        </w:tc>
        <w:tc>
          <w:tcPr>
            <w:tcW w:w="1949" w:type="dxa"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1949" w:type="dxa"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1950" w:type="dxa"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1950" w:type="dxa"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</w:p>
        </w:tc>
      </w:tr>
      <w:tr w:rsidR="00216AD6" w:rsidRPr="004039A5" w:rsidTr="00216AD6">
        <w:tc>
          <w:tcPr>
            <w:tcW w:w="1979" w:type="dxa"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  <w:r w:rsidRPr="00216AD6">
              <w:rPr>
                <w:b/>
                <w:color w:val="000000"/>
                <w:szCs w:val="28"/>
              </w:rPr>
              <w:t>Индия</w:t>
            </w:r>
          </w:p>
        </w:tc>
        <w:tc>
          <w:tcPr>
            <w:tcW w:w="1949" w:type="dxa"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1949" w:type="dxa"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1950" w:type="dxa"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1950" w:type="dxa"/>
          </w:tcPr>
          <w:p w:rsidR="00216AD6" w:rsidRPr="00216AD6" w:rsidRDefault="00216AD6" w:rsidP="002236E0">
            <w:pPr>
              <w:rPr>
                <w:b/>
                <w:color w:val="000000"/>
                <w:szCs w:val="28"/>
              </w:rPr>
            </w:pPr>
          </w:p>
        </w:tc>
      </w:tr>
    </w:tbl>
    <w:p w:rsidR="00216AD6" w:rsidRPr="00873FC4" w:rsidRDefault="00216AD6" w:rsidP="002236E0">
      <w:pPr>
        <w:numPr>
          <w:ilvl w:val="0"/>
          <w:numId w:val="9"/>
        </w:num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873FC4">
        <w:rPr>
          <w:color w:val="000000"/>
          <w:szCs w:val="28"/>
        </w:rPr>
        <w:t>ыявите отдельные страны с максимальными и минимальными показателями ресурсообеспеченности каждым видом минерального сырья;</w:t>
      </w:r>
    </w:p>
    <w:p w:rsidR="00216AD6" w:rsidRPr="00873FC4" w:rsidRDefault="00216AD6" w:rsidP="002236E0">
      <w:pPr>
        <w:numPr>
          <w:ilvl w:val="0"/>
          <w:numId w:val="9"/>
        </w:num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Сд</w:t>
      </w:r>
      <w:r w:rsidRPr="00873FC4">
        <w:rPr>
          <w:color w:val="000000"/>
          <w:szCs w:val="28"/>
        </w:rPr>
        <w:t>елайте вывод о ресурсообеспеченности стран мира отдельными видами минеральных ресурсов.</w:t>
      </w:r>
    </w:p>
    <w:p w:rsidR="00216AD6" w:rsidRPr="00034904" w:rsidRDefault="00216AD6" w:rsidP="00216AD6">
      <w:pPr>
        <w:rPr>
          <w:szCs w:val="28"/>
        </w:rPr>
      </w:pPr>
      <w:r w:rsidRPr="00034904">
        <w:rPr>
          <w:szCs w:val="28"/>
        </w:rPr>
        <w:t>Таблица 1. Ресурсообеспеченность некоторыми видами природных ресурсов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0"/>
        <w:gridCol w:w="1038"/>
        <w:gridCol w:w="1025"/>
        <w:gridCol w:w="1516"/>
        <w:gridCol w:w="991"/>
        <w:gridCol w:w="1038"/>
        <w:gridCol w:w="994"/>
        <w:gridCol w:w="1516"/>
        <w:gridCol w:w="1025"/>
      </w:tblGrid>
      <w:tr w:rsidR="00216AD6" w:rsidRPr="004039A5" w:rsidTr="00216AD6">
        <w:trPr>
          <w:jc w:val="center"/>
        </w:trPr>
        <w:tc>
          <w:tcPr>
            <w:tcW w:w="1373" w:type="dxa"/>
            <w:vMerge w:val="restart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Страна</w:t>
            </w:r>
          </w:p>
        </w:tc>
        <w:tc>
          <w:tcPr>
            <w:tcW w:w="3502" w:type="dxa"/>
            <w:gridSpan w:val="4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Запасы</w:t>
            </w:r>
          </w:p>
        </w:tc>
        <w:tc>
          <w:tcPr>
            <w:tcW w:w="3508" w:type="dxa"/>
            <w:gridSpan w:val="4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Добыча</w:t>
            </w:r>
          </w:p>
        </w:tc>
      </w:tr>
      <w:tr w:rsidR="00216AD6" w:rsidRPr="004039A5" w:rsidTr="00216AD6">
        <w:trPr>
          <w:jc w:val="center"/>
        </w:trPr>
        <w:tc>
          <w:tcPr>
            <w:tcW w:w="1373" w:type="dxa"/>
            <w:vMerge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  <w:tc>
          <w:tcPr>
            <w:tcW w:w="875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Нефть (млрд. тонн)</w:t>
            </w:r>
          </w:p>
        </w:tc>
        <w:tc>
          <w:tcPr>
            <w:tcW w:w="875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Уголь (млрд. Тонн)</w:t>
            </w:r>
          </w:p>
        </w:tc>
        <w:tc>
          <w:tcPr>
            <w:tcW w:w="876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Железные руды (млрд. тонн)</w:t>
            </w:r>
          </w:p>
        </w:tc>
        <w:tc>
          <w:tcPr>
            <w:tcW w:w="876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Газ (трлн. м3)</w:t>
            </w:r>
          </w:p>
        </w:tc>
        <w:tc>
          <w:tcPr>
            <w:tcW w:w="877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Нефть (млн. тонн)</w:t>
            </w:r>
          </w:p>
        </w:tc>
        <w:tc>
          <w:tcPr>
            <w:tcW w:w="877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Уголь (млн. тонн)</w:t>
            </w:r>
          </w:p>
        </w:tc>
        <w:tc>
          <w:tcPr>
            <w:tcW w:w="877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Железные руды (млн. тонн)</w:t>
            </w:r>
          </w:p>
        </w:tc>
        <w:tc>
          <w:tcPr>
            <w:tcW w:w="877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Газ (млрд. м3)</w:t>
            </w:r>
          </w:p>
        </w:tc>
      </w:tr>
      <w:tr w:rsidR="00216AD6" w:rsidRPr="004039A5" w:rsidTr="00216AD6">
        <w:trPr>
          <w:jc w:val="center"/>
        </w:trPr>
        <w:tc>
          <w:tcPr>
            <w:tcW w:w="1373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Россия</w:t>
            </w:r>
          </w:p>
        </w:tc>
        <w:tc>
          <w:tcPr>
            <w:tcW w:w="875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6,7</w:t>
            </w:r>
          </w:p>
        </w:tc>
        <w:tc>
          <w:tcPr>
            <w:tcW w:w="875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200</w:t>
            </w:r>
          </w:p>
        </w:tc>
        <w:tc>
          <w:tcPr>
            <w:tcW w:w="87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71</w:t>
            </w:r>
          </w:p>
        </w:tc>
        <w:tc>
          <w:tcPr>
            <w:tcW w:w="87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48,1</w:t>
            </w:r>
          </w:p>
        </w:tc>
        <w:tc>
          <w:tcPr>
            <w:tcW w:w="877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304</w:t>
            </w:r>
          </w:p>
        </w:tc>
        <w:tc>
          <w:tcPr>
            <w:tcW w:w="877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281</w:t>
            </w:r>
          </w:p>
        </w:tc>
        <w:tc>
          <w:tcPr>
            <w:tcW w:w="877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107</w:t>
            </w:r>
          </w:p>
        </w:tc>
        <w:tc>
          <w:tcPr>
            <w:tcW w:w="877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550</w:t>
            </w:r>
          </w:p>
        </w:tc>
      </w:tr>
      <w:tr w:rsidR="00216AD6" w:rsidRPr="004039A5" w:rsidTr="00216AD6">
        <w:trPr>
          <w:jc w:val="center"/>
        </w:trPr>
        <w:tc>
          <w:tcPr>
            <w:tcW w:w="1373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Германия</w:t>
            </w:r>
          </w:p>
        </w:tc>
        <w:tc>
          <w:tcPr>
            <w:tcW w:w="875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0,2</w:t>
            </w:r>
          </w:p>
        </w:tc>
        <w:tc>
          <w:tcPr>
            <w:tcW w:w="875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11</w:t>
            </w:r>
          </w:p>
        </w:tc>
        <w:tc>
          <w:tcPr>
            <w:tcW w:w="87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2,9</w:t>
            </w:r>
          </w:p>
        </w:tc>
        <w:tc>
          <w:tcPr>
            <w:tcW w:w="87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  <w:tc>
          <w:tcPr>
            <w:tcW w:w="877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12</w:t>
            </w:r>
          </w:p>
        </w:tc>
        <w:tc>
          <w:tcPr>
            <w:tcW w:w="877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249</w:t>
            </w:r>
          </w:p>
        </w:tc>
        <w:tc>
          <w:tcPr>
            <w:tcW w:w="877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0</w:t>
            </w:r>
          </w:p>
        </w:tc>
        <w:tc>
          <w:tcPr>
            <w:tcW w:w="877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</w:tr>
      <w:tr w:rsidR="00216AD6" w:rsidRPr="004039A5" w:rsidTr="00216AD6">
        <w:trPr>
          <w:jc w:val="center"/>
        </w:trPr>
        <w:tc>
          <w:tcPr>
            <w:tcW w:w="1373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Китай</w:t>
            </w:r>
          </w:p>
        </w:tc>
        <w:tc>
          <w:tcPr>
            <w:tcW w:w="875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3,9</w:t>
            </w:r>
          </w:p>
        </w:tc>
        <w:tc>
          <w:tcPr>
            <w:tcW w:w="875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272</w:t>
            </w:r>
          </w:p>
        </w:tc>
        <w:tc>
          <w:tcPr>
            <w:tcW w:w="87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40</w:t>
            </w:r>
          </w:p>
        </w:tc>
        <w:tc>
          <w:tcPr>
            <w:tcW w:w="87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  <w:tc>
          <w:tcPr>
            <w:tcW w:w="877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160</w:t>
            </w:r>
          </w:p>
        </w:tc>
        <w:tc>
          <w:tcPr>
            <w:tcW w:w="877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1341</w:t>
            </w:r>
          </w:p>
        </w:tc>
        <w:tc>
          <w:tcPr>
            <w:tcW w:w="877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170</w:t>
            </w:r>
          </w:p>
        </w:tc>
        <w:tc>
          <w:tcPr>
            <w:tcW w:w="877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</w:tr>
      <w:tr w:rsidR="00216AD6" w:rsidRPr="004039A5" w:rsidTr="00216AD6">
        <w:trPr>
          <w:jc w:val="center"/>
        </w:trPr>
        <w:tc>
          <w:tcPr>
            <w:tcW w:w="1373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США</w:t>
            </w:r>
          </w:p>
        </w:tc>
        <w:tc>
          <w:tcPr>
            <w:tcW w:w="875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3</w:t>
            </w:r>
          </w:p>
        </w:tc>
        <w:tc>
          <w:tcPr>
            <w:tcW w:w="875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445</w:t>
            </w:r>
          </w:p>
        </w:tc>
        <w:tc>
          <w:tcPr>
            <w:tcW w:w="87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25,4</w:t>
            </w:r>
          </w:p>
        </w:tc>
        <w:tc>
          <w:tcPr>
            <w:tcW w:w="87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4,7</w:t>
            </w:r>
          </w:p>
        </w:tc>
        <w:tc>
          <w:tcPr>
            <w:tcW w:w="877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402</w:t>
            </w:r>
          </w:p>
        </w:tc>
        <w:tc>
          <w:tcPr>
            <w:tcW w:w="877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937</w:t>
            </w:r>
          </w:p>
        </w:tc>
        <w:tc>
          <w:tcPr>
            <w:tcW w:w="877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58</w:t>
            </w:r>
          </w:p>
        </w:tc>
        <w:tc>
          <w:tcPr>
            <w:tcW w:w="877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540</w:t>
            </w:r>
          </w:p>
        </w:tc>
      </w:tr>
      <w:tr w:rsidR="00216AD6" w:rsidRPr="004039A5" w:rsidTr="00216AD6">
        <w:trPr>
          <w:jc w:val="center"/>
        </w:trPr>
        <w:tc>
          <w:tcPr>
            <w:tcW w:w="1373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Индия</w:t>
            </w:r>
          </w:p>
        </w:tc>
        <w:tc>
          <w:tcPr>
            <w:tcW w:w="875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0,6</w:t>
            </w:r>
          </w:p>
        </w:tc>
        <w:tc>
          <w:tcPr>
            <w:tcW w:w="875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29</w:t>
            </w:r>
          </w:p>
        </w:tc>
        <w:tc>
          <w:tcPr>
            <w:tcW w:w="87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19,3</w:t>
            </w:r>
          </w:p>
        </w:tc>
        <w:tc>
          <w:tcPr>
            <w:tcW w:w="87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  <w:tc>
          <w:tcPr>
            <w:tcW w:w="877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36</w:t>
            </w:r>
          </w:p>
        </w:tc>
        <w:tc>
          <w:tcPr>
            <w:tcW w:w="877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282</w:t>
            </w:r>
          </w:p>
        </w:tc>
        <w:tc>
          <w:tcPr>
            <w:tcW w:w="877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60</w:t>
            </w:r>
          </w:p>
        </w:tc>
        <w:tc>
          <w:tcPr>
            <w:tcW w:w="877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</w:tr>
    </w:tbl>
    <w:p w:rsidR="00216AD6" w:rsidRPr="00034904" w:rsidRDefault="00216AD6" w:rsidP="00216AD6">
      <w:pPr>
        <w:rPr>
          <w:szCs w:val="28"/>
        </w:rPr>
      </w:pPr>
    </w:p>
    <w:p w:rsidR="00216AD6" w:rsidRPr="004039A5" w:rsidRDefault="00216AD6" w:rsidP="00216AD6">
      <w:pPr>
        <w:jc w:val="both"/>
        <w:rPr>
          <w:szCs w:val="28"/>
        </w:rPr>
      </w:pPr>
      <w:r w:rsidRPr="004039A5">
        <w:rPr>
          <w:szCs w:val="28"/>
        </w:rPr>
        <w:t xml:space="preserve">Задание 2. </w:t>
      </w:r>
      <w:r>
        <w:rPr>
          <w:szCs w:val="28"/>
        </w:rPr>
        <w:t>Выясните мировое потребление энергии.</w:t>
      </w:r>
    </w:p>
    <w:p w:rsidR="00216AD6" w:rsidRDefault="00216AD6" w:rsidP="00216AD6">
      <w:pPr>
        <w:jc w:val="both"/>
        <w:rPr>
          <w:szCs w:val="28"/>
        </w:rPr>
      </w:pPr>
      <w:r>
        <w:rPr>
          <w:szCs w:val="28"/>
        </w:rPr>
        <w:t>Алгоритм выполнения задания:</w:t>
      </w:r>
    </w:p>
    <w:p w:rsidR="00216AD6" w:rsidRDefault="00216AD6" w:rsidP="002236E0">
      <w:pPr>
        <w:pStyle w:val="af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019">
        <w:rPr>
          <w:rFonts w:ascii="Times New Roman" w:hAnsi="Times New Roman"/>
          <w:sz w:val="28"/>
          <w:szCs w:val="28"/>
        </w:rPr>
        <w:t>Используя данные таблицы 2 постройте график «Мировое потребление энергии», на оси ОХ отложите года, на оси ОУ мировое потребление энергии.</w:t>
      </w:r>
    </w:p>
    <w:p w:rsidR="00216AD6" w:rsidRDefault="00216AD6" w:rsidP="00216AD6">
      <w:pPr>
        <w:pStyle w:val="af6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4904">
        <w:rPr>
          <w:rFonts w:ascii="Times New Roman" w:hAnsi="Times New Roman"/>
          <w:sz w:val="28"/>
          <w:szCs w:val="28"/>
        </w:rPr>
        <w:t>Таблица 2. Мировое потребление энергии</w:t>
      </w:r>
    </w:p>
    <w:tbl>
      <w:tblPr>
        <w:tblW w:w="977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1608"/>
        <w:gridCol w:w="1609"/>
        <w:gridCol w:w="1609"/>
        <w:gridCol w:w="1609"/>
        <w:gridCol w:w="1609"/>
      </w:tblGrid>
      <w:tr w:rsidR="00216AD6" w:rsidTr="00216AD6">
        <w:tc>
          <w:tcPr>
            <w:tcW w:w="16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Вид сырья</w:t>
            </w:r>
          </w:p>
        </w:tc>
        <w:tc>
          <w:tcPr>
            <w:tcW w:w="16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2000 год</w:t>
            </w:r>
          </w:p>
        </w:tc>
        <w:tc>
          <w:tcPr>
            <w:tcW w:w="16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2005 год</w:t>
            </w:r>
          </w:p>
        </w:tc>
        <w:tc>
          <w:tcPr>
            <w:tcW w:w="16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2010 год</w:t>
            </w:r>
          </w:p>
        </w:tc>
        <w:tc>
          <w:tcPr>
            <w:tcW w:w="16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2015 год</w:t>
            </w:r>
          </w:p>
        </w:tc>
        <w:tc>
          <w:tcPr>
            <w:tcW w:w="16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2020 год</w:t>
            </w:r>
          </w:p>
        </w:tc>
      </w:tr>
      <w:tr w:rsidR="00216AD6" w:rsidTr="00216AD6">
        <w:tc>
          <w:tcPr>
            <w:tcW w:w="16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Нефть</w:t>
            </w:r>
          </w:p>
        </w:tc>
        <w:tc>
          <w:tcPr>
            <w:tcW w:w="16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157,7</w:t>
            </w:r>
          </w:p>
        </w:tc>
        <w:tc>
          <w:tcPr>
            <w:tcW w:w="16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172,7</w:t>
            </w:r>
          </w:p>
        </w:tc>
        <w:tc>
          <w:tcPr>
            <w:tcW w:w="16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190,4</w:t>
            </w:r>
          </w:p>
        </w:tc>
        <w:tc>
          <w:tcPr>
            <w:tcW w:w="16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207,5</w:t>
            </w:r>
          </w:p>
        </w:tc>
        <w:tc>
          <w:tcPr>
            <w:tcW w:w="16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224,6</w:t>
            </w:r>
          </w:p>
        </w:tc>
      </w:tr>
      <w:tr w:rsidR="00216AD6" w:rsidTr="00216AD6">
        <w:tc>
          <w:tcPr>
            <w:tcW w:w="16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Природный газ</w:t>
            </w:r>
          </w:p>
        </w:tc>
        <w:tc>
          <w:tcPr>
            <w:tcW w:w="16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90,1</w:t>
            </w:r>
          </w:p>
        </w:tc>
        <w:tc>
          <w:tcPr>
            <w:tcW w:w="16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111,3</w:t>
            </w:r>
          </w:p>
        </w:tc>
        <w:tc>
          <w:tcPr>
            <w:tcW w:w="16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130,8</w:t>
            </w:r>
          </w:p>
        </w:tc>
        <w:tc>
          <w:tcPr>
            <w:tcW w:w="16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153,6</w:t>
            </w:r>
          </w:p>
        </w:tc>
        <w:tc>
          <w:tcPr>
            <w:tcW w:w="16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177.5</w:t>
            </w:r>
          </w:p>
        </w:tc>
      </w:tr>
      <w:tr w:rsidR="00216AD6" w:rsidTr="00216AD6">
        <w:tc>
          <w:tcPr>
            <w:tcW w:w="16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Уголь</w:t>
            </w:r>
          </w:p>
        </w:tc>
        <w:tc>
          <w:tcPr>
            <w:tcW w:w="16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97,7</w:t>
            </w:r>
          </w:p>
        </w:tc>
        <w:tc>
          <w:tcPr>
            <w:tcW w:w="16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107,1</w:t>
            </w:r>
          </w:p>
        </w:tc>
        <w:tc>
          <w:tcPr>
            <w:tcW w:w="16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116,0</w:t>
            </w:r>
          </w:p>
        </w:tc>
        <w:tc>
          <w:tcPr>
            <w:tcW w:w="16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124,8</w:t>
            </w:r>
          </w:p>
        </w:tc>
        <w:tc>
          <w:tcPr>
            <w:tcW w:w="16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138.3</w:t>
            </w:r>
          </w:p>
        </w:tc>
      </w:tr>
      <w:tr w:rsidR="00216AD6" w:rsidTr="00216AD6">
        <w:tc>
          <w:tcPr>
            <w:tcW w:w="16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Атомная энергия</w:t>
            </w:r>
          </w:p>
        </w:tc>
        <w:tc>
          <w:tcPr>
            <w:tcW w:w="16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24,5</w:t>
            </w:r>
          </w:p>
        </w:tc>
        <w:tc>
          <w:tcPr>
            <w:tcW w:w="16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24,9</w:t>
            </w:r>
          </w:p>
        </w:tc>
        <w:tc>
          <w:tcPr>
            <w:tcW w:w="16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25,2</w:t>
            </w:r>
          </w:p>
        </w:tc>
        <w:tc>
          <w:tcPr>
            <w:tcW w:w="16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23.6</w:t>
            </w:r>
          </w:p>
        </w:tc>
        <w:tc>
          <w:tcPr>
            <w:tcW w:w="16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21,7</w:t>
            </w:r>
          </w:p>
        </w:tc>
      </w:tr>
    </w:tbl>
    <w:p w:rsidR="00216AD6" w:rsidRPr="00ED4019" w:rsidRDefault="00216AD6" w:rsidP="002236E0">
      <w:pPr>
        <w:pStyle w:val="af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Сделайте вывод о мировом потреблении энергии.</w:t>
      </w:r>
    </w:p>
    <w:p w:rsidR="00216AD6" w:rsidRDefault="00216AD6" w:rsidP="00216AD6">
      <w:pPr>
        <w:rPr>
          <w:szCs w:val="28"/>
        </w:rPr>
      </w:pPr>
    </w:p>
    <w:p w:rsidR="00216AD6" w:rsidRPr="004039A5" w:rsidRDefault="00216AD6" w:rsidP="00216AD6">
      <w:pPr>
        <w:rPr>
          <w:szCs w:val="28"/>
        </w:rPr>
      </w:pPr>
      <w:r w:rsidRPr="004039A5">
        <w:rPr>
          <w:szCs w:val="28"/>
        </w:rPr>
        <w:t xml:space="preserve">Задание 3.  </w:t>
      </w:r>
      <w:r>
        <w:rPr>
          <w:szCs w:val="28"/>
        </w:rPr>
        <w:t xml:space="preserve">Выясните обеспеченность регионов России лесными ресурсами. </w:t>
      </w:r>
    </w:p>
    <w:p w:rsidR="00216AD6" w:rsidRPr="00ED4019" w:rsidRDefault="00216AD6" w:rsidP="00216AD6">
      <w:pPr>
        <w:rPr>
          <w:szCs w:val="28"/>
        </w:rPr>
      </w:pPr>
      <w:r w:rsidRPr="00ED4019">
        <w:rPr>
          <w:szCs w:val="28"/>
        </w:rPr>
        <w:t>Алгоритм выполнения задания:</w:t>
      </w:r>
    </w:p>
    <w:p w:rsidR="00216AD6" w:rsidRPr="00ED4019" w:rsidRDefault="00216AD6" w:rsidP="002236E0">
      <w:pPr>
        <w:pStyle w:val="af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019">
        <w:rPr>
          <w:rFonts w:ascii="Times New Roman" w:hAnsi="Times New Roman"/>
          <w:sz w:val="28"/>
          <w:szCs w:val="28"/>
        </w:rPr>
        <w:t>Определите наиболее и наименее обеспеченные лесными ресурсами регионы страны (карта №1). Результаты оформите в виде таблицы.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216AD6" w:rsidRPr="004039A5" w:rsidTr="00216AD6">
        <w:tc>
          <w:tcPr>
            <w:tcW w:w="3190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Обеспеченность ресурсами</w:t>
            </w:r>
          </w:p>
        </w:tc>
        <w:tc>
          <w:tcPr>
            <w:tcW w:w="3190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Регионы</w:t>
            </w:r>
          </w:p>
        </w:tc>
        <w:tc>
          <w:tcPr>
            <w:tcW w:w="3190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Баллы</w:t>
            </w:r>
          </w:p>
        </w:tc>
      </w:tr>
      <w:tr w:rsidR="00216AD6" w:rsidRPr="004039A5" w:rsidTr="00216AD6">
        <w:trPr>
          <w:trHeight w:val="481"/>
        </w:trPr>
        <w:tc>
          <w:tcPr>
            <w:tcW w:w="3190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1. Наиболее обеспечены</w:t>
            </w:r>
          </w:p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  <w:tc>
          <w:tcPr>
            <w:tcW w:w="3190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  <w:tc>
          <w:tcPr>
            <w:tcW w:w="3190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</w:tr>
      <w:tr w:rsidR="00216AD6" w:rsidRPr="004039A5" w:rsidTr="00216AD6">
        <w:tc>
          <w:tcPr>
            <w:tcW w:w="3190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lastRenderedPageBreak/>
              <w:t>2. Наименее обеспечены</w:t>
            </w:r>
          </w:p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  <w:tc>
          <w:tcPr>
            <w:tcW w:w="3190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  <w:tc>
          <w:tcPr>
            <w:tcW w:w="3190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</w:tr>
    </w:tbl>
    <w:p w:rsidR="00216AD6" w:rsidRPr="00A566E7" w:rsidRDefault="00216AD6" w:rsidP="002236E0">
      <w:pPr>
        <w:pStyle w:val="af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019">
        <w:rPr>
          <w:rFonts w:ascii="Times New Roman" w:hAnsi="Times New Roman"/>
          <w:sz w:val="28"/>
          <w:szCs w:val="28"/>
        </w:rPr>
        <w:t>Определите регионы страны, в которых производится наибольшая и наименьшая интенсивность использования лесных ресурсов</w:t>
      </w:r>
      <w:r w:rsidRPr="00A566E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карта 2)</w:t>
      </w:r>
      <w:r w:rsidRPr="00ED4019">
        <w:rPr>
          <w:rFonts w:ascii="Times New Roman" w:hAnsi="Times New Roman"/>
          <w:sz w:val="28"/>
          <w:szCs w:val="28"/>
        </w:rPr>
        <w:t xml:space="preserve">. </w:t>
      </w:r>
      <w:r w:rsidRPr="00A566E7">
        <w:rPr>
          <w:rFonts w:ascii="Times New Roman" w:hAnsi="Times New Roman"/>
          <w:sz w:val="28"/>
          <w:szCs w:val="28"/>
        </w:rPr>
        <w:t>Результаты оформите в виде таблицы.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216AD6" w:rsidRPr="004039A5" w:rsidTr="00216AD6">
        <w:tc>
          <w:tcPr>
            <w:tcW w:w="3190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Интенсивность использования ресурсов</w:t>
            </w:r>
          </w:p>
        </w:tc>
        <w:tc>
          <w:tcPr>
            <w:tcW w:w="3190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Регионы</w:t>
            </w:r>
          </w:p>
        </w:tc>
        <w:tc>
          <w:tcPr>
            <w:tcW w:w="3190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Баллы</w:t>
            </w:r>
          </w:p>
        </w:tc>
      </w:tr>
      <w:tr w:rsidR="00216AD6" w:rsidRPr="004039A5" w:rsidTr="00216AD6">
        <w:tc>
          <w:tcPr>
            <w:tcW w:w="3190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1. Наибольшая интенсивность</w:t>
            </w:r>
          </w:p>
        </w:tc>
        <w:tc>
          <w:tcPr>
            <w:tcW w:w="3190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  <w:tc>
          <w:tcPr>
            <w:tcW w:w="3190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</w:tr>
      <w:tr w:rsidR="00216AD6" w:rsidRPr="004039A5" w:rsidTr="00216AD6">
        <w:tc>
          <w:tcPr>
            <w:tcW w:w="3190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2. Наименьшая интенсивность</w:t>
            </w:r>
          </w:p>
        </w:tc>
        <w:tc>
          <w:tcPr>
            <w:tcW w:w="3190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  <w:tc>
          <w:tcPr>
            <w:tcW w:w="3190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</w:tr>
    </w:tbl>
    <w:p w:rsidR="00216AD6" w:rsidRPr="00ED4019" w:rsidRDefault="00216AD6" w:rsidP="002236E0">
      <w:pPr>
        <w:pStyle w:val="af6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ED4019">
        <w:rPr>
          <w:rFonts w:ascii="Times New Roman" w:hAnsi="Times New Roman"/>
          <w:sz w:val="28"/>
          <w:szCs w:val="28"/>
        </w:rPr>
        <w:t>Используя данные заполненных таблиц, выявите соотношение: «обеспеченность-интенсивность использования» на территории Российской Федерации. Сделайте вывод о предполагаемых последствиях.</w:t>
      </w:r>
    </w:p>
    <w:p w:rsidR="00216AD6" w:rsidRDefault="00216AD6" w:rsidP="00216AD6">
      <w:pPr>
        <w:ind w:left="7788"/>
        <w:rPr>
          <w:b/>
        </w:rPr>
      </w:pPr>
    </w:p>
    <w:p w:rsidR="00216AD6" w:rsidRPr="00957D54" w:rsidRDefault="00216AD6" w:rsidP="00216AD6">
      <w:pPr>
        <w:ind w:left="7788"/>
      </w:pPr>
      <w:r w:rsidRPr="00957D54">
        <w:rPr>
          <w:b/>
        </w:rPr>
        <w:t>Карта №1</w:t>
      </w:r>
      <w:r w:rsidRPr="00957D54">
        <w:t>.</w:t>
      </w:r>
    </w:p>
    <w:p w:rsidR="00216AD6" w:rsidRDefault="00216AD6" w:rsidP="00216AD6"/>
    <w:p w:rsidR="00216AD6" w:rsidRDefault="00C35535" w:rsidP="00216AD6">
      <w:r>
        <w:rPr>
          <w:noProof/>
        </w:rPr>
        <w:drawing>
          <wp:inline distT="0" distB="0" distL="0" distR="0">
            <wp:extent cx="5085715" cy="3215640"/>
            <wp:effectExtent l="19050" t="0" r="63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321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AD6" w:rsidRDefault="00216AD6" w:rsidP="00216AD6">
      <w:pPr>
        <w:rPr>
          <w:szCs w:val="28"/>
        </w:rPr>
      </w:pPr>
    </w:p>
    <w:p w:rsidR="00216AD6" w:rsidRPr="00957D54" w:rsidRDefault="00216AD6" w:rsidP="00216AD6">
      <w:pPr>
        <w:ind w:left="7788"/>
      </w:pPr>
      <w:r w:rsidRPr="00957D54">
        <w:rPr>
          <w:b/>
        </w:rPr>
        <w:t>Карта №2</w:t>
      </w:r>
      <w:r w:rsidRPr="00957D54">
        <w:t>.</w:t>
      </w:r>
    </w:p>
    <w:p w:rsidR="00216AD6" w:rsidRDefault="00216AD6" w:rsidP="00216AD6">
      <w:r>
        <w:t xml:space="preserve"> </w:t>
      </w:r>
    </w:p>
    <w:p w:rsidR="00216AD6" w:rsidRPr="00B97702" w:rsidRDefault="00C35535" w:rsidP="00216AD6">
      <w:r>
        <w:rPr>
          <w:noProof/>
        </w:rPr>
        <w:lastRenderedPageBreak/>
        <w:drawing>
          <wp:inline distT="0" distB="0" distL="0" distR="0">
            <wp:extent cx="5095875" cy="3112770"/>
            <wp:effectExtent l="1905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11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AD6" w:rsidRPr="005546FD" w:rsidRDefault="00216AD6" w:rsidP="00216AD6">
      <w:pPr>
        <w:jc w:val="both"/>
        <w:rPr>
          <w:b/>
          <w:szCs w:val="28"/>
        </w:rPr>
      </w:pPr>
      <w:r>
        <w:rPr>
          <w:b/>
          <w:szCs w:val="28"/>
        </w:rPr>
        <w:t xml:space="preserve">Тема. </w:t>
      </w:r>
      <w:r w:rsidRPr="005546FD">
        <w:rPr>
          <w:b/>
          <w:szCs w:val="28"/>
        </w:rPr>
        <w:t>Охрана воздушной среды.</w:t>
      </w:r>
    </w:p>
    <w:p w:rsidR="00216AD6" w:rsidRPr="005546FD" w:rsidRDefault="00216AD6" w:rsidP="00216AD6">
      <w:pPr>
        <w:jc w:val="both"/>
        <w:rPr>
          <w:szCs w:val="28"/>
        </w:rPr>
      </w:pPr>
      <w:r w:rsidRPr="005546FD">
        <w:rPr>
          <w:szCs w:val="28"/>
        </w:rPr>
        <w:t>Цель: закрепить знания об основных загрязнителях атмосферы и их источниках; определять возможные антропогенные изменения в атмосфере.</w:t>
      </w:r>
    </w:p>
    <w:p w:rsidR="00216AD6" w:rsidRDefault="00216AD6" w:rsidP="00216AD6">
      <w:pPr>
        <w:jc w:val="both"/>
        <w:rPr>
          <w:szCs w:val="28"/>
        </w:rPr>
      </w:pPr>
    </w:p>
    <w:p w:rsidR="00216AD6" w:rsidRPr="00957D54" w:rsidRDefault="00216AD6" w:rsidP="00216AD6">
      <w:pPr>
        <w:jc w:val="center"/>
        <w:rPr>
          <w:b/>
          <w:szCs w:val="28"/>
        </w:rPr>
      </w:pPr>
      <w:r w:rsidRPr="00957D54">
        <w:rPr>
          <w:b/>
          <w:szCs w:val="28"/>
        </w:rPr>
        <w:t>Ход работы</w:t>
      </w:r>
    </w:p>
    <w:p w:rsidR="00216AD6" w:rsidRPr="005546FD" w:rsidRDefault="00216AD6" w:rsidP="00216AD6">
      <w:pPr>
        <w:jc w:val="both"/>
        <w:rPr>
          <w:szCs w:val="28"/>
        </w:rPr>
      </w:pPr>
      <w:r>
        <w:rPr>
          <w:szCs w:val="28"/>
        </w:rPr>
        <w:t>1.Теоретический материал</w:t>
      </w:r>
    </w:p>
    <w:p w:rsidR="00216AD6" w:rsidRPr="005546FD" w:rsidRDefault="00216AD6" w:rsidP="00216AD6">
      <w:pPr>
        <w:ind w:firstLine="708"/>
        <w:jc w:val="both"/>
        <w:rPr>
          <w:szCs w:val="28"/>
        </w:rPr>
      </w:pPr>
      <w:r w:rsidRPr="005546FD">
        <w:rPr>
          <w:szCs w:val="28"/>
        </w:rPr>
        <w:t>Известно, что загрязнение атмосферы происходит в основном в результате работы промышленности, транспорта и т. п., которые в совокупности выбрасывают ежегодно «на ветер» более миллиарда твердых и газообразных частиц.</w:t>
      </w:r>
    </w:p>
    <w:p w:rsidR="00216AD6" w:rsidRPr="005546FD" w:rsidRDefault="00216AD6" w:rsidP="00216AD6">
      <w:pPr>
        <w:jc w:val="both"/>
        <w:rPr>
          <w:szCs w:val="28"/>
        </w:rPr>
      </w:pPr>
      <w:r w:rsidRPr="005546FD">
        <w:rPr>
          <w:szCs w:val="28"/>
        </w:rPr>
        <w:t xml:space="preserve">Основными загрязнителями атмосферы на сегодняшний день являются угарный газ (окись углерода) и сернистый газ. Нельзя забывать и о фреонах, или хлорфторуглеродах. Именно их большинство ученых считают причиной образования так называемых озоновых дыр в атмосфере. Фреоны широко используются в производстве и в быту в качестве хладореагентов, пенообразователей, растворителей, а также в аэрозольных упаковках. А именно с понижением содержания в верхних слоях атмосферы медики связывают рост количества раковых заболеваний. Промышленные предприятия загрязняют как наружную, так и внутреннюю воздушную среду. </w:t>
      </w:r>
    </w:p>
    <w:p w:rsidR="00216AD6" w:rsidRPr="005546FD" w:rsidRDefault="00216AD6" w:rsidP="00216AD6">
      <w:pPr>
        <w:ind w:firstLine="708"/>
        <w:jc w:val="both"/>
        <w:rPr>
          <w:szCs w:val="28"/>
        </w:rPr>
      </w:pPr>
      <w:r w:rsidRPr="005546FD">
        <w:rPr>
          <w:szCs w:val="28"/>
        </w:rPr>
        <w:t>Для поддержания требуемых параметров воздуха как в помещении, так на прилегающей промышленной территории используют специальные системы очистки воздуха.</w:t>
      </w:r>
    </w:p>
    <w:p w:rsidR="00216AD6" w:rsidRPr="005546FD" w:rsidRDefault="00216AD6" w:rsidP="00216AD6">
      <w:pPr>
        <w:jc w:val="both"/>
        <w:rPr>
          <w:szCs w:val="28"/>
        </w:rPr>
      </w:pPr>
    </w:p>
    <w:p w:rsidR="00216AD6" w:rsidRDefault="00216AD6" w:rsidP="00216AD6">
      <w:pPr>
        <w:jc w:val="both"/>
        <w:rPr>
          <w:szCs w:val="28"/>
        </w:rPr>
      </w:pPr>
      <w:r>
        <w:rPr>
          <w:szCs w:val="28"/>
        </w:rPr>
        <w:t xml:space="preserve">2. </w:t>
      </w:r>
      <w:r w:rsidRPr="005546FD">
        <w:rPr>
          <w:szCs w:val="28"/>
        </w:rPr>
        <w:t>Практическая часть</w:t>
      </w:r>
    </w:p>
    <w:p w:rsidR="00216AD6" w:rsidRDefault="00216AD6" w:rsidP="00216AD6">
      <w:pPr>
        <w:jc w:val="both"/>
        <w:rPr>
          <w:szCs w:val="28"/>
        </w:rPr>
      </w:pPr>
      <w:r>
        <w:rPr>
          <w:szCs w:val="28"/>
        </w:rPr>
        <w:t>Задание 1. Постройте</w:t>
      </w:r>
      <w:r w:rsidRPr="005546FD">
        <w:rPr>
          <w:szCs w:val="28"/>
        </w:rPr>
        <w:t xml:space="preserve"> график «Изменение среднегодовой температуры в атмосфере» по следующим данным: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8"/>
        <w:gridCol w:w="1224"/>
        <w:gridCol w:w="1224"/>
        <w:gridCol w:w="1223"/>
        <w:gridCol w:w="1223"/>
        <w:gridCol w:w="1223"/>
        <w:gridCol w:w="1223"/>
        <w:gridCol w:w="1224"/>
      </w:tblGrid>
      <w:tr w:rsidR="00216AD6" w:rsidTr="00216AD6">
        <w:tc>
          <w:tcPr>
            <w:tcW w:w="1267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Года</w:t>
            </w:r>
          </w:p>
        </w:tc>
        <w:tc>
          <w:tcPr>
            <w:tcW w:w="1267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1950</w:t>
            </w:r>
          </w:p>
        </w:tc>
        <w:tc>
          <w:tcPr>
            <w:tcW w:w="1267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1960</w:t>
            </w:r>
          </w:p>
        </w:tc>
        <w:tc>
          <w:tcPr>
            <w:tcW w:w="1267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1970</w:t>
            </w:r>
          </w:p>
        </w:tc>
        <w:tc>
          <w:tcPr>
            <w:tcW w:w="1267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1980</w:t>
            </w:r>
          </w:p>
        </w:tc>
        <w:tc>
          <w:tcPr>
            <w:tcW w:w="1267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1990</w:t>
            </w:r>
          </w:p>
        </w:tc>
        <w:tc>
          <w:tcPr>
            <w:tcW w:w="1267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2000</w:t>
            </w:r>
          </w:p>
        </w:tc>
        <w:tc>
          <w:tcPr>
            <w:tcW w:w="1268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2005</w:t>
            </w:r>
          </w:p>
        </w:tc>
      </w:tr>
      <w:tr w:rsidR="00216AD6" w:rsidTr="00216AD6">
        <w:tc>
          <w:tcPr>
            <w:tcW w:w="1267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Среднегодовая температура</w:t>
            </w:r>
          </w:p>
        </w:tc>
        <w:tc>
          <w:tcPr>
            <w:tcW w:w="1267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15,1</w:t>
            </w:r>
          </w:p>
        </w:tc>
        <w:tc>
          <w:tcPr>
            <w:tcW w:w="1267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15,0</w:t>
            </w:r>
          </w:p>
        </w:tc>
        <w:tc>
          <w:tcPr>
            <w:tcW w:w="1267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14,8</w:t>
            </w:r>
          </w:p>
        </w:tc>
        <w:tc>
          <w:tcPr>
            <w:tcW w:w="1267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15,0</w:t>
            </w:r>
          </w:p>
        </w:tc>
        <w:tc>
          <w:tcPr>
            <w:tcW w:w="1267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15,0</w:t>
            </w:r>
          </w:p>
        </w:tc>
        <w:tc>
          <w:tcPr>
            <w:tcW w:w="1267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15,3</w:t>
            </w:r>
          </w:p>
        </w:tc>
        <w:tc>
          <w:tcPr>
            <w:tcW w:w="1268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15,5</w:t>
            </w:r>
          </w:p>
        </w:tc>
      </w:tr>
    </w:tbl>
    <w:p w:rsidR="00216AD6" w:rsidRPr="005546FD" w:rsidRDefault="00216AD6" w:rsidP="00216AD6">
      <w:pPr>
        <w:jc w:val="both"/>
        <w:rPr>
          <w:szCs w:val="28"/>
        </w:rPr>
      </w:pPr>
    </w:p>
    <w:p w:rsidR="00216AD6" w:rsidRDefault="00216AD6" w:rsidP="00216AD6">
      <w:pPr>
        <w:jc w:val="both"/>
        <w:rPr>
          <w:szCs w:val="28"/>
        </w:rPr>
      </w:pPr>
      <w:r>
        <w:rPr>
          <w:szCs w:val="28"/>
        </w:rPr>
        <w:t>Алгоритм выполнения задания:</w:t>
      </w:r>
    </w:p>
    <w:p w:rsidR="00216AD6" w:rsidRDefault="00216AD6" w:rsidP="002236E0">
      <w:pPr>
        <w:pStyle w:val="af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Постройте ось координат, на оси ОХ отложите года, на оси ОУ – температуру.</w:t>
      </w:r>
    </w:p>
    <w:p w:rsidR="00216AD6" w:rsidRDefault="00216AD6" w:rsidP="002236E0">
      <w:pPr>
        <w:pStyle w:val="af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Отложите на графике точки координат, постройте график.</w:t>
      </w:r>
    </w:p>
    <w:p w:rsidR="00216AD6" w:rsidRPr="00957D54" w:rsidRDefault="00216AD6" w:rsidP="002236E0">
      <w:pPr>
        <w:pStyle w:val="af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7D54">
        <w:rPr>
          <w:rFonts w:ascii="Times New Roman" w:hAnsi="Times New Roman"/>
          <w:sz w:val="28"/>
          <w:szCs w:val="28"/>
        </w:rPr>
        <w:t>Сделайте вывод, ответив на вопросы: Что вы наблюдаете на графике. С чем это связано? Укажите конкретные причины.</w:t>
      </w:r>
    </w:p>
    <w:p w:rsidR="00216AD6" w:rsidRPr="005546FD" w:rsidRDefault="00216AD6" w:rsidP="00216AD6">
      <w:pPr>
        <w:jc w:val="both"/>
        <w:rPr>
          <w:szCs w:val="28"/>
        </w:rPr>
      </w:pPr>
    </w:p>
    <w:p w:rsidR="00216AD6" w:rsidRPr="005546FD" w:rsidRDefault="00216AD6" w:rsidP="00216AD6">
      <w:pPr>
        <w:jc w:val="both"/>
        <w:rPr>
          <w:szCs w:val="28"/>
        </w:rPr>
      </w:pPr>
      <w:r>
        <w:rPr>
          <w:szCs w:val="28"/>
        </w:rPr>
        <w:t xml:space="preserve">Задание 2. </w:t>
      </w:r>
      <w:r w:rsidRPr="005546FD">
        <w:rPr>
          <w:szCs w:val="28"/>
        </w:rPr>
        <w:t>Заполнить таблицу (отметить знаком + загрязнители усиливающие изменения).</w:t>
      </w:r>
      <w:r>
        <w:rPr>
          <w:szCs w:val="28"/>
        </w:rPr>
        <w:t xml:space="preserve"> учебник (ст. 137-145)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1814"/>
        <w:gridCol w:w="1044"/>
        <w:gridCol w:w="848"/>
        <w:gridCol w:w="1663"/>
        <w:gridCol w:w="1241"/>
        <w:gridCol w:w="1257"/>
      </w:tblGrid>
      <w:tr w:rsidR="00216AD6" w:rsidRPr="005546FD" w:rsidTr="00216AD6">
        <w:tc>
          <w:tcPr>
            <w:tcW w:w="2465" w:type="dxa"/>
            <w:vMerge w:val="restart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Изменения</w:t>
            </w:r>
          </w:p>
        </w:tc>
        <w:tc>
          <w:tcPr>
            <w:tcW w:w="7672" w:type="dxa"/>
            <w:gridSpan w:val="6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Основные примеси в атмосфере</w:t>
            </w:r>
          </w:p>
        </w:tc>
      </w:tr>
      <w:tr w:rsidR="00216AD6" w:rsidRPr="005546FD" w:rsidTr="00216AD6">
        <w:tc>
          <w:tcPr>
            <w:tcW w:w="2465" w:type="dxa"/>
            <w:vMerge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1681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Углекислый газ</w:t>
            </w:r>
          </w:p>
        </w:tc>
        <w:tc>
          <w:tcPr>
            <w:tcW w:w="1002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Метан</w:t>
            </w:r>
          </w:p>
        </w:tc>
        <w:tc>
          <w:tcPr>
            <w:tcW w:w="900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Озон</w:t>
            </w:r>
          </w:p>
        </w:tc>
        <w:tc>
          <w:tcPr>
            <w:tcW w:w="1552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Сернистый газ</w:t>
            </w:r>
          </w:p>
        </w:tc>
        <w:tc>
          <w:tcPr>
            <w:tcW w:w="1337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Оксиды азота</w:t>
            </w:r>
          </w:p>
        </w:tc>
        <w:tc>
          <w:tcPr>
            <w:tcW w:w="1200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Фреоны</w:t>
            </w:r>
          </w:p>
        </w:tc>
      </w:tr>
      <w:tr w:rsidR="00216AD6" w:rsidRPr="005546FD" w:rsidTr="00216AD6">
        <w:tc>
          <w:tcPr>
            <w:tcW w:w="2465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Парниковый эффект</w:t>
            </w:r>
          </w:p>
        </w:tc>
        <w:tc>
          <w:tcPr>
            <w:tcW w:w="1681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1002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900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1552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1337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1200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</w:tr>
      <w:tr w:rsidR="00216AD6" w:rsidRPr="005546FD" w:rsidTr="00216AD6">
        <w:tc>
          <w:tcPr>
            <w:tcW w:w="2465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Разрушение озонового слоя</w:t>
            </w:r>
          </w:p>
        </w:tc>
        <w:tc>
          <w:tcPr>
            <w:tcW w:w="1681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1002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900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1552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1337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1200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</w:tr>
      <w:tr w:rsidR="00216AD6" w:rsidRPr="005546FD" w:rsidTr="00216AD6">
        <w:tc>
          <w:tcPr>
            <w:tcW w:w="2465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Кислотные дожди</w:t>
            </w:r>
          </w:p>
        </w:tc>
        <w:tc>
          <w:tcPr>
            <w:tcW w:w="1681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1002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900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1552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1337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1200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</w:tr>
      <w:tr w:rsidR="00216AD6" w:rsidRPr="005546FD" w:rsidTr="00216AD6">
        <w:tc>
          <w:tcPr>
            <w:tcW w:w="2465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Фотохимический смог</w:t>
            </w:r>
          </w:p>
        </w:tc>
        <w:tc>
          <w:tcPr>
            <w:tcW w:w="1681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1002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900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1552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1337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1200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</w:tr>
      <w:tr w:rsidR="00216AD6" w:rsidRPr="005546FD" w:rsidTr="00216AD6">
        <w:tc>
          <w:tcPr>
            <w:tcW w:w="2465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Пониженная видимость атмосферы</w:t>
            </w:r>
          </w:p>
        </w:tc>
        <w:tc>
          <w:tcPr>
            <w:tcW w:w="1681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1002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900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1552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1337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  <w:tc>
          <w:tcPr>
            <w:tcW w:w="1200" w:type="dxa"/>
          </w:tcPr>
          <w:p w:rsidR="00216AD6" w:rsidRPr="00216AD6" w:rsidRDefault="00216AD6" w:rsidP="00216AD6">
            <w:pPr>
              <w:jc w:val="both"/>
              <w:rPr>
                <w:b/>
                <w:szCs w:val="28"/>
              </w:rPr>
            </w:pPr>
          </w:p>
        </w:tc>
      </w:tr>
    </w:tbl>
    <w:p w:rsidR="00216AD6" w:rsidRPr="005546FD" w:rsidRDefault="00216AD6" w:rsidP="00216AD6">
      <w:pPr>
        <w:jc w:val="both"/>
        <w:rPr>
          <w:szCs w:val="28"/>
        </w:rPr>
      </w:pPr>
    </w:p>
    <w:p w:rsidR="00216AD6" w:rsidRPr="005546FD" w:rsidRDefault="00216AD6" w:rsidP="00216AD6">
      <w:pPr>
        <w:jc w:val="both"/>
        <w:rPr>
          <w:szCs w:val="28"/>
        </w:rPr>
      </w:pPr>
      <w:r>
        <w:rPr>
          <w:szCs w:val="28"/>
        </w:rPr>
        <w:t xml:space="preserve">Задание 3. </w:t>
      </w:r>
      <w:r w:rsidRPr="005546FD">
        <w:rPr>
          <w:szCs w:val="28"/>
        </w:rPr>
        <w:t xml:space="preserve">Построить столбиковую диаграмму «Показатели загрязнения атмосферы в России» по следующим данным: </w:t>
      </w:r>
    </w:p>
    <w:p w:rsidR="00216AD6" w:rsidRPr="005546FD" w:rsidRDefault="00216AD6" w:rsidP="00216AD6">
      <w:pPr>
        <w:jc w:val="both"/>
        <w:rPr>
          <w:szCs w:val="28"/>
        </w:rPr>
      </w:pPr>
      <w:r w:rsidRPr="005546FD">
        <w:rPr>
          <w:szCs w:val="28"/>
        </w:rPr>
        <w:t>1995г.</w:t>
      </w:r>
    </w:p>
    <w:p w:rsidR="00216AD6" w:rsidRPr="005546FD" w:rsidRDefault="00216AD6" w:rsidP="00216AD6">
      <w:pPr>
        <w:jc w:val="both"/>
        <w:rPr>
          <w:szCs w:val="28"/>
        </w:rPr>
      </w:pPr>
      <w:r w:rsidRPr="005546FD">
        <w:rPr>
          <w:szCs w:val="28"/>
        </w:rPr>
        <w:t>Загрязнение всего – 11169 тыс. т</w:t>
      </w:r>
    </w:p>
    <w:p w:rsidR="00216AD6" w:rsidRPr="005546FD" w:rsidRDefault="00216AD6" w:rsidP="00216AD6">
      <w:pPr>
        <w:jc w:val="both"/>
        <w:rPr>
          <w:szCs w:val="28"/>
        </w:rPr>
      </w:pPr>
      <w:r w:rsidRPr="005546FD">
        <w:rPr>
          <w:szCs w:val="28"/>
        </w:rPr>
        <w:t>Промышленное загрязнение – 9526 тыс. т</w:t>
      </w:r>
    </w:p>
    <w:p w:rsidR="00216AD6" w:rsidRPr="005546FD" w:rsidRDefault="00216AD6" w:rsidP="00216AD6">
      <w:pPr>
        <w:jc w:val="both"/>
        <w:rPr>
          <w:szCs w:val="28"/>
        </w:rPr>
      </w:pPr>
      <w:r w:rsidRPr="005546FD">
        <w:rPr>
          <w:szCs w:val="28"/>
        </w:rPr>
        <w:t>1999г.</w:t>
      </w:r>
    </w:p>
    <w:p w:rsidR="00216AD6" w:rsidRPr="005546FD" w:rsidRDefault="00216AD6" w:rsidP="00216AD6">
      <w:pPr>
        <w:jc w:val="both"/>
        <w:rPr>
          <w:szCs w:val="28"/>
        </w:rPr>
      </w:pPr>
      <w:r w:rsidRPr="005546FD">
        <w:rPr>
          <w:szCs w:val="28"/>
        </w:rPr>
        <w:t>Загрязнение всего – 10856 тыс. т</w:t>
      </w:r>
    </w:p>
    <w:p w:rsidR="00216AD6" w:rsidRPr="005546FD" w:rsidRDefault="00216AD6" w:rsidP="00216AD6">
      <w:pPr>
        <w:jc w:val="both"/>
        <w:rPr>
          <w:szCs w:val="28"/>
        </w:rPr>
      </w:pPr>
      <w:r w:rsidRPr="005546FD">
        <w:rPr>
          <w:szCs w:val="28"/>
        </w:rPr>
        <w:t>Промышленное загрязнение – 9260 тыс. т</w:t>
      </w:r>
    </w:p>
    <w:p w:rsidR="00216AD6" w:rsidRPr="005546FD" w:rsidRDefault="00216AD6" w:rsidP="00216AD6">
      <w:pPr>
        <w:jc w:val="both"/>
        <w:rPr>
          <w:szCs w:val="28"/>
        </w:rPr>
      </w:pPr>
      <w:r w:rsidRPr="005546FD">
        <w:rPr>
          <w:szCs w:val="28"/>
        </w:rPr>
        <w:t>2005г.</w:t>
      </w:r>
    </w:p>
    <w:p w:rsidR="00216AD6" w:rsidRPr="005546FD" w:rsidRDefault="00216AD6" w:rsidP="00216AD6">
      <w:pPr>
        <w:jc w:val="both"/>
        <w:rPr>
          <w:szCs w:val="28"/>
        </w:rPr>
      </w:pPr>
      <w:r w:rsidRPr="005546FD">
        <w:rPr>
          <w:szCs w:val="28"/>
        </w:rPr>
        <w:t>Загрязнение всего – 9966 тыс. т</w:t>
      </w:r>
    </w:p>
    <w:p w:rsidR="00216AD6" w:rsidRPr="005546FD" w:rsidRDefault="00216AD6" w:rsidP="00216AD6">
      <w:pPr>
        <w:jc w:val="both"/>
        <w:rPr>
          <w:szCs w:val="28"/>
        </w:rPr>
      </w:pPr>
      <w:r w:rsidRPr="005546FD">
        <w:rPr>
          <w:szCs w:val="28"/>
        </w:rPr>
        <w:t xml:space="preserve">Промышленное загрязнение – 8454 тыс. т </w:t>
      </w:r>
    </w:p>
    <w:p w:rsidR="00216AD6" w:rsidRDefault="00216AD6" w:rsidP="00216AD6">
      <w:pPr>
        <w:jc w:val="both"/>
        <w:rPr>
          <w:szCs w:val="28"/>
        </w:rPr>
      </w:pPr>
      <w:r>
        <w:rPr>
          <w:szCs w:val="28"/>
        </w:rPr>
        <w:t>Сделайте вывод, ответив на вопросы: Что</w:t>
      </w:r>
      <w:r w:rsidRPr="005546FD">
        <w:rPr>
          <w:szCs w:val="28"/>
        </w:rPr>
        <w:t xml:space="preserve"> вы наблюдаете на диаграмме? Почему?</w:t>
      </w:r>
    </w:p>
    <w:p w:rsidR="00216AD6" w:rsidRDefault="00216AD6" w:rsidP="00216AD6">
      <w:pPr>
        <w:pStyle w:val="aa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216AD6" w:rsidRDefault="00216AD6" w:rsidP="00216AD6">
      <w:pPr>
        <w:pStyle w:val="aa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4. Постройте столбчатую диаграмму «Доля загрязнения атмосферы транспортом»  используя данные таблицы 1, сделайте вывод</w:t>
      </w:r>
    </w:p>
    <w:p w:rsidR="00216AD6" w:rsidRDefault="00216AD6" w:rsidP="00216AD6">
      <w:pPr>
        <w:pStyle w:val="aa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 1. Загрязнение атмосферы транспортом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0"/>
        <w:gridCol w:w="5272"/>
      </w:tblGrid>
      <w:tr w:rsidR="00216AD6" w:rsidTr="00216AD6">
        <w:tc>
          <w:tcPr>
            <w:tcW w:w="5652" w:type="dxa"/>
          </w:tcPr>
          <w:p w:rsidR="00216AD6" w:rsidRPr="00216AD6" w:rsidRDefault="00216AD6" w:rsidP="00216AD6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16AD6">
              <w:rPr>
                <w:b/>
                <w:color w:val="000000"/>
                <w:sz w:val="28"/>
                <w:szCs w:val="28"/>
              </w:rPr>
              <w:t>Вид транспорта</w:t>
            </w:r>
          </w:p>
        </w:tc>
        <w:tc>
          <w:tcPr>
            <w:tcW w:w="5652" w:type="dxa"/>
          </w:tcPr>
          <w:p w:rsidR="00216AD6" w:rsidRPr="00216AD6" w:rsidRDefault="00216AD6" w:rsidP="00216AD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16AD6">
              <w:rPr>
                <w:b/>
                <w:color w:val="000000"/>
                <w:sz w:val="28"/>
                <w:szCs w:val="28"/>
              </w:rPr>
              <w:t>Доля в загрязнении атмосферы, %</w:t>
            </w:r>
          </w:p>
        </w:tc>
      </w:tr>
      <w:tr w:rsidR="00216AD6" w:rsidTr="00216AD6">
        <w:tc>
          <w:tcPr>
            <w:tcW w:w="5652" w:type="dxa"/>
          </w:tcPr>
          <w:p w:rsidR="00216AD6" w:rsidRPr="00216AD6" w:rsidRDefault="00216AD6" w:rsidP="00216AD6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16AD6">
              <w:rPr>
                <w:b/>
                <w:color w:val="000000"/>
                <w:sz w:val="28"/>
                <w:szCs w:val="28"/>
              </w:rPr>
              <w:t>Автомобили на бензине</w:t>
            </w:r>
          </w:p>
        </w:tc>
        <w:tc>
          <w:tcPr>
            <w:tcW w:w="5652" w:type="dxa"/>
          </w:tcPr>
          <w:p w:rsidR="00216AD6" w:rsidRPr="00216AD6" w:rsidRDefault="00216AD6" w:rsidP="00216AD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16AD6">
              <w:rPr>
                <w:b/>
                <w:color w:val="000000"/>
                <w:sz w:val="28"/>
                <w:szCs w:val="28"/>
              </w:rPr>
              <w:t>75</w:t>
            </w:r>
          </w:p>
        </w:tc>
      </w:tr>
      <w:tr w:rsidR="00216AD6" w:rsidTr="00216AD6">
        <w:tc>
          <w:tcPr>
            <w:tcW w:w="5652" w:type="dxa"/>
          </w:tcPr>
          <w:p w:rsidR="00216AD6" w:rsidRPr="00216AD6" w:rsidRDefault="00216AD6" w:rsidP="00216AD6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16AD6">
              <w:rPr>
                <w:b/>
                <w:color w:val="000000"/>
                <w:sz w:val="28"/>
                <w:szCs w:val="28"/>
              </w:rPr>
              <w:t>Автомобиле с дизельными двигателями</w:t>
            </w:r>
          </w:p>
        </w:tc>
        <w:tc>
          <w:tcPr>
            <w:tcW w:w="5652" w:type="dxa"/>
          </w:tcPr>
          <w:p w:rsidR="00216AD6" w:rsidRPr="00216AD6" w:rsidRDefault="00216AD6" w:rsidP="00216AD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16AD6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216AD6" w:rsidTr="00216AD6">
        <w:tc>
          <w:tcPr>
            <w:tcW w:w="5652" w:type="dxa"/>
          </w:tcPr>
          <w:p w:rsidR="00216AD6" w:rsidRPr="00216AD6" w:rsidRDefault="00216AD6" w:rsidP="00216AD6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16AD6">
              <w:rPr>
                <w:b/>
                <w:color w:val="000000"/>
                <w:sz w:val="28"/>
                <w:szCs w:val="28"/>
              </w:rPr>
              <w:t>Самолеты</w:t>
            </w:r>
          </w:p>
        </w:tc>
        <w:tc>
          <w:tcPr>
            <w:tcW w:w="5652" w:type="dxa"/>
          </w:tcPr>
          <w:p w:rsidR="00216AD6" w:rsidRPr="00216AD6" w:rsidRDefault="00216AD6" w:rsidP="00216AD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16AD6"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216AD6" w:rsidTr="00216AD6">
        <w:tc>
          <w:tcPr>
            <w:tcW w:w="5652" w:type="dxa"/>
          </w:tcPr>
          <w:p w:rsidR="00216AD6" w:rsidRPr="00216AD6" w:rsidRDefault="00216AD6" w:rsidP="00216AD6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16AD6">
              <w:rPr>
                <w:b/>
                <w:color w:val="000000"/>
                <w:sz w:val="28"/>
                <w:szCs w:val="28"/>
              </w:rPr>
              <w:t>Сельскохозяйственные машины</w:t>
            </w:r>
          </w:p>
        </w:tc>
        <w:tc>
          <w:tcPr>
            <w:tcW w:w="5652" w:type="dxa"/>
          </w:tcPr>
          <w:p w:rsidR="00216AD6" w:rsidRPr="00216AD6" w:rsidRDefault="00216AD6" w:rsidP="00216AD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16AD6"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216AD6" w:rsidTr="00216AD6">
        <w:tc>
          <w:tcPr>
            <w:tcW w:w="5652" w:type="dxa"/>
          </w:tcPr>
          <w:p w:rsidR="00216AD6" w:rsidRPr="00216AD6" w:rsidRDefault="00216AD6" w:rsidP="00216AD6">
            <w:pPr>
              <w:pStyle w:val="aa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16AD6">
              <w:rPr>
                <w:b/>
                <w:color w:val="000000"/>
                <w:sz w:val="28"/>
                <w:szCs w:val="28"/>
              </w:rPr>
              <w:t>Железнодорожный и водный транспорт</w:t>
            </w:r>
          </w:p>
        </w:tc>
        <w:tc>
          <w:tcPr>
            <w:tcW w:w="5652" w:type="dxa"/>
          </w:tcPr>
          <w:p w:rsidR="00216AD6" w:rsidRPr="00216AD6" w:rsidRDefault="00216AD6" w:rsidP="00216AD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216AD6"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</w:tbl>
    <w:p w:rsidR="00216AD6" w:rsidRDefault="00216AD6" w:rsidP="00216AD6">
      <w:pPr>
        <w:pStyle w:val="aa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216AD6" w:rsidRDefault="00216AD6" w:rsidP="00216AD6">
      <w:pPr>
        <w:pStyle w:val="aa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Задание 5. Постройте графики «</w:t>
      </w:r>
      <w:r w:rsidRPr="00186D9D">
        <w:rPr>
          <w:color w:val="000000"/>
          <w:sz w:val="28"/>
          <w:szCs w:val="28"/>
        </w:rPr>
        <w:t>Концентрация в атмосфере парниковых газов</w:t>
      </w:r>
      <w:r>
        <w:rPr>
          <w:color w:val="000000"/>
          <w:sz w:val="28"/>
          <w:szCs w:val="28"/>
        </w:rPr>
        <w:t>».</w:t>
      </w:r>
    </w:p>
    <w:p w:rsidR="00216AD6" w:rsidRDefault="00216AD6" w:rsidP="00216AD6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Алгоритм выполнения задания:</w:t>
      </w:r>
    </w:p>
    <w:p w:rsidR="00216AD6" w:rsidRDefault="00216AD6" w:rsidP="002236E0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Постройте ось координат, на оси ОХ отложите года, на оси ОУ отложите концентрацию парниковых газов, используя данные таблицы 2.</w:t>
      </w:r>
    </w:p>
    <w:p w:rsidR="00216AD6" w:rsidRPr="002A1CE3" w:rsidRDefault="00216AD6" w:rsidP="002236E0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Сделайте вывод, в котором укажите, что происходит с концентрацией газов и какие экологические последствия загрязнения атмосферы они вызывают.</w:t>
      </w:r>
    </w:p>
    <w:p w:rsidR="00216AD6" w:rsidRPr="00C8254E" w:rsidRDefault="00216AD6" w:rsidP="00216AD6">
      <w:pPr>
        <w:jc w:val="center"/>
        <w:rPr>
          <w:szCs w:val="28"/>
        </w:rPr>
      </w:pPr>
      <w:r w:rsidRPr="00C8254E">
        <w:rPr>
          <w:color w:val="000000"/>
          <w:szCs w:val="28"/>
        </w:rPr>
        <w:t xml:space="preserve">Таблица 2. </w:t>
      </w:r>
      <w:r w:rsidRPr="00C8254E">
        <w:rPr>
          <w:szCs w:val="28"/>
        </w:rPr>
        <w:t>Концентрация в атмосфере парниковых газов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6"/>
        <w:gridCol w:w="2723"/>
        <w:gridCol w:w="2662"/>
        <w:gridCol w:w="2681"/>
      </w:tblGrid>
      <w:tr w:rsidR="00216AD6" w:rsidRPr="00C8254E" w:rsidTr="00216AD6">
        <w:tc>
          <w:tcPr>
            <w:tcW w:w="2826" w:type="dxa"/>
            <w:vMerge w:val="restart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Года</w:t>
            </w:r>
          </w:p>
        </w:tc>
        <w:tc>
          <w:tcPr>
            <w:tcW w:w="8478" w:type="dxa"/>
            <w:gridSpan w:val="3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Концентрация в атмосфере</w:t>
            </w:r>
          </w:p>
        </w:tc>
      </w:tr>
      <w:tr w:rsidR="00216AD6" w:rsidRPr="00C8254E" w:rsidTr="00216AD6">
        <w:tc>
          <w:tcPr>
            <w:tcW w:w="2826" w:type="dxa"/>
            <w:vMerge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  <w:tc>
          <w:tcPr>
            <w:tcW w:w="282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 xml:space="preserve">Углекислого газа,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млн.</m:t>
                  </m: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e>
                <m:sup>
                  <m:r>
                    <w:rPr>
                      <w:rFonts w:ascii="Cambria Math" w:hAnsi="Cambria Math"/>
                      <w:szCs w:val="28"/>
                    </w:rPr>
                    <m:t>-1</m:t>
                  </m: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up>
              </m:sSup>
            </m:oMath>
          </w:p>
        </w:tc>
        <w:tc>
          <w:tcPr>
            <w:tcW w:w="282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 xml:space="preserve">Метана,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млдр.</m:t>
                  </m: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e>
                <m:sup>
                  <m:r>
                    <w:rPr>
                      <w:rFonts w:ascii="Cambria Math" w:hAnsi="Cambria Math"/>
                      <w:szCs w:val="28"/>
                    </w:rPr>
                    <m:t>-1</m:t>
                  </m: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up>
              </m:sSup>
            </m:oMath>
          </w:p>
        </w:tc>
        <w:tc>
          <w:tcPr>
            <w:tcW w:w="282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 xml:space="preserve">Диоксида азота,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млрд.</m:t>
                  </m: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e>
                <m:sup>
                  <m:r>
                    <w:rPr>
                      <w:rFonts w:ascii="Cambria Math" w:hAnsi="Cambria Math"/>
                      <w:szCs w:val="28"/>
                    </w:rPr>
                    <m:t>-1</m:t>
                  </m: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up>
              </m:sSup>
            </m:oMath>
          </w:p>
        </w:tc>
      </w:tr>
      <w:tr w:rsidR="00216AD6" w:rsidRPr="00C8254E" w:rsidTr="00216AD6">
        <w:tc>
          <w:tcPr>
            <w:tcW w:w="282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1000</w:t>
            </w:r>
          </w:p>
        </w:tc>
        <w:tc>
          <w:tcPr>
            <w:tcW w:w="2826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280</w:t>
            </w:r>
          </w:p>
        </w:tc>
        <w:tc>
          <w:tcPr>
            <w:tcW w:w="2826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755</w:t>
            </w:r>
          </w:p>
        </w:tc>
        <w:tc>
          <w:tcPr>
            <w:tcW w:w="2826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268</w:t>
            </w:r>
          </w:p>
        </w:tc>
      </w:tr>
      <w:tr w:rsidR="00216AD6" w:rsidRPr="00C8254E" w:rsidTr="00216AD6">
        <w:tc>
          <w:tcPr>
            <w:tcW w:w="282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1200</w:t>
            </w:r>
          </w:p>
        </w:tc>
        <w:tc>
          <w:tcPr>
            <w:tcW w:w="2826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280</w:t>
            </w:r>
          </w:p>
        </w:tc>
        <w:tc>
          <w:tcPr>
            <w:tcW w:w="2826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760</w:t>
            </w:r>
          </w:p>
        </w:tc>
        <w:tc>
          <w:tcPr>
            <w:tcW w:w="2826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270</w:t>
            </w:r>
          </w:p>
        </w:tc>
      </w:tr>
      <w:tr w:rsidR="00216AD6" w:rsidRPr="00C8254E" w:rsidTr="00216AD6">
        <w:tc>
          <w:tcPr>
            <w:tcW w:w="282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1400</w:t>
            </w:r>
          </w:p>
        </w:tc>
        <w:tc>
          <w:tcPr>
            <w:tcW w:w="2826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290</w:t>
            </w:r>
          </w:p>
        </w:tc>
        <w:tc>
          <w:tcPr>
            <w:tcW w:w="2826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750</w:t>
            </w:r>
          </w:p>
        </w:tc>
        <w:tc>
          <w:tcPr>
            <w:tcW w:w="2826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275</w:t>
            </w:r>
          </w:p>
        </w:tc>
      </w:tr>
      <w:tr w:rsidR="00216AD6" w:rsidRPr="00C8254E" w:rsidTr="00216AD6">
        <w:tc>
          <w:tcPr>
            <w:tcW w:w="282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1600</w:t>
            </w:r>
          </w:p>
        </w:tc>
        <w:tc>
          <w:tcPr>
            <w:tcW w:w="2826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285</w:t>
            </w:r>
          </w:p>
        </w:tc>
        <w:tc>
          <w:tcPr>
            <w:tcW w:w="2826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755</w:t>
            </w:r>
          </w:p>
        </w:tc>
        <w:tc>
          <w:tcPr>
            <w:tcW w:w="2826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260</w:t>
            </w:r>
          </w:p>
        </w:tc>
      </w:tr>
      <w:tr w:rsidR="00216AD6" w:rsidRPr="00C8254E" w:rsidTr="00216AD6">
        <w:tc>
          <w:tcPr>
            <w:tcW w:w="282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1800</w:t>
            </w:r>
          </w:p>
        </w:tc>
        <w:tc>
          <w:tcPr>
            <w:tcW w:w="2826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287</w:t>
            </w:r>
          </w:p>
        </w:tc>
        <w:tc>
          <w:tcPr>
            <w:tcW w:w="2826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750</w:t>
            </w:r>
          </w:p>
        </w:tc>
        <w:tc>
          <w:tcPr>
            <w:tcW w:w="2826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280</w:t>
            </w:r>
          </w:p>
        </w:tc>
      </w:tr>
      <w:tr w:rsidR="00216AD6" w:rsidRPr="00C8254E" w:rsidTr="00216AD6">
        <w:tc>
          <w:tcPr>
            <w:tcW w:w="282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2000</w:t>
            </w:r>
          </w:p>
        </w:tc>
        <w:tc>
          <w:tcPr>
            <w:tcW w:w="2826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360</w:t>
            </w:r>
          </w:p>
        </w:tc>
        <w:tc>
          <w:tcPr>
            <w:tcW w:w="2826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1750</w:t>
            </w:r>
          </w:p>
        </w:tc>
        <w:tc>
          <w:tcPr>
            <w:tcW w:w="2826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310</w:t>
            </w:r>
          </w:p>
        </w:tc>
      </w:tr>
    </w:tbl>
    <w:p w:rsidR="00216AD6" w:rsidRPr="005546FD" w:rsidRDefault="00216AD6" w:rsidP="00216AD6">
      <w:pPr>
        <w:jc w:val="both"/>
        <w:rPr>
          <w:szCs w:val="28"/>
        </w:rPr>
      </w:pPr>
    </w:p>
    <w:p w:rsidR="00216AD6" w:rsidRPr="005546FD" w:rsidRDefault="00216AD6" w:rsidP="00216AD6">
      <w:pPr>
        <w:jc w:val="both"/>
        <w:rPr>
          <w:szCs w:val="28"/>
        </w:rPr>
      </w:pPr>
    </w:p>
    <w:p w:rsidR="00216AD6" w:rsidRPr="00957D54" w:rsidRDefault="00216AD6" w:rsidP="00216AD6">
      <w:pPr>
        <w:rPr>
          <w:b/>
          <w:szCs w:val="28"/>
          <w:shd w:val="clear" w:color="auto" w:fill="FFFFFF"/>
        </w:rPr>
      </w:pPr>
      <w:r w:rsidRPr="00957D54">
        <w:rPr>
          <w:b/>
          <w:szCs w:val="28"/>
          <w:shd w:val="clear" w:color="auto" w:fill="FFFFFF"/>
        </w:rPr>
        <w:t>Тема: Принципы охраны водной среды.</w:t>
      </w:r>
    </w:p>
    <w:p w:rsidR="00216AD6" w:rsidRPr="00515FF9" w:rsidRDefault="00216AD6" w:rsidP="00216AD6">
      <w:pPr>
        <w:rPr>
          <w:szCs w:val="28"/>
          <w:shd w:val="clear" w:color="auto" w:fill="FFFFFF"/>
        </w:rPr>
      </w:pPr>
      <w:r w:rsidRPr="00515FF9">
        <w:rPr>
          <w:szCs w:val="28"/>
          <w:shd w:val="clear" w:color="auto" w:fill="FFFFFF"/>
        </w:rPr>
        <w:t>Цель: выяснить основные причины истощения водных ресурсов, основные виды загрязнения гидросферы.</w:t>
      </w:r>
    </w:p>
    <w:p w:rsidR="00216AD6" w:rsidRDefault="00216AD6" w:rsidP="00216AD6">
      <w:pPr>
        <w:rPr>
          <w:szCs w:val="28"/>
          <w:shd w:val="clear" w:color="auto" w:fill="FFFFFF"/>
        </w:rPr>
      </w:pPr>
      <w:r w:rsidRPr="00515FF9">
        <w:rPr>
          <w:szCs w:val="28"/>
          <w:shd w:val="clear" w:color="auto" w:fill="FFFFFF"/>
        </w:rPr>
        <w:t>Оборудование: раздаточный материал.</w:t>
      </w:r>
    </w:p>
    <w:p w:rsidR="00216AD6" w:rsidRPr="00515FF9" w:rsidRDefault="00216AD6" w:rsidP="00216AD6">
      <w:pPr>
        <w:rPr>
          <w:szCs w:val="28"/>
          <w:shd w:val="clear" w:color="auto" w:fill="FFFFFF"/>
        </w:rPr>
      </w:pPr>
    </w:p>
    <w:p w:rsidR="00216AD6" w:rsidRPr="00515FF9" w:rsidRDefault="00216AD6" w:rsidP="00216AD6">
      <w:pPr>
        <w:jc w:val="center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Ход работы</w:t>
      </w:r>
    </w:p>
    <w:p w:rsidR="00216AD6" w:rsidRPr="00515FF9" w:rsidRDefault="00216AD6" w:rsidP="002236E0">
      <w:pPr>
        <w:pStyle w:val="af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5FF9">
        <w:rPr>
          <w:rFonts w:ascii="Times New Roman" w:hAnsi="Times New Roman"/>
          <w:sz w:val="28"/>
          <w:szCs w:val="28"/>
          <w:shd w:val="clear" w:color="auto" w:fill="FFFFFF"/>
        </w:rPr>
        <w:t>Теоретический материал.</w:t>
      </w:r>
    </w:p>
    <w:p w:rsidR="00216AD6" w:rsidRPr="00515FF9" w:rsidRDefault="00216AD6" w:rsidP="00216AD6">
      <w:pPr>
        <w:rPr>
          <w:szCs w:val="28"/>
          <w:shd w:val="clear" w:color="auto" w:fill="FFFFFF"/>
        </w:rPr>
      </w:pPr>
      <w:r w:rsidRPr="00515FF9">
        <w:rPr>
          <w:szCs w:val="28"/>
          <w:shd w:val="clear" w:color="auto" w:fill="FFFFFF"/>
        </w:rPr>
        <w:t>Загрязнение гидросферы:</w:t>
      </w:r>
    </w:p>
    <w:p w:rsidR="00216AD6" w:rsidRPr="00515FF9" w:rsidRDefault="00216AD6" w:rsidP="00216AD6">
      <w:pPr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1. </w:t>
      </w:r>
      <w:r w:rsidRPr="00515FF9">
        <w:rPr>
          <w:szCs w:val="28"/>
        </w:rPr>
        <w:t xml:space="preserve">Нефть и нефтепродукты - </w:t>
      </w:r>
      <w:r w:rsidRPr="00515FF9">
        <w:rPr>
          <w:szCs w:val="28"/>
          <w:shd w:val="clear" w:color="auto" w:fill="FFFFFF"/>
        </w:rPr>
        <w:t xml:space="preserve">Попавшая в морскую среду нефть начинает растекаться, стремясь попасть в мономолекулярный слой. Нефтяная пленка приводит к повышению температуры поверхностного слоя воды. Оказавшись в водной среде, подвергается интенсивному фотохимическому и биологическому окислению (при этом для окисления 1 л нефти требуется столько кислорода, сколько его содержится в 400 ООО л воды). Нетрудно сделать вывод, что это приводит к обеднению морской фауны прибрежной зоны (главным образом из-за потери кислорода). Наиболее легко растворимой в водной среде частью нефти являются ароматические углеводороды, которые, кстати, считаются и наиболее токсичными. Именно они представляют смертельную опасность для рыб, особенно мальков. Чрезвычайно токсично также дизельное топливо, загрязняющее в первую очередь портовые акватории вследствие халатности (а нередко — и преступных действий) команд судов. </w:t>
      </w:r>
    </w:p>
    <w:p w:rsidR="00216AD6" w:rsidRPr="00515FF9" w:rsidRDefault="00216AD6" w:rsidP="00216AD6">
      <w:pPr>
        <w:jc w:val="both"/>
        <w:rPr>
          <w:szCs w:val="28"/>
        </w:rPr>
      </w:pPr>
      <w:r>
        <w:rPr>
          <w:szCs w:val="28"/>
        </w:rPr>
        <w:t xml:space="preserve">2. </w:t>
      </w:r>
      <w:r w:rsidRPr="00515FF9">
        <w:rPr>
          <w:szCs w:val="28"/>
        </w:rPr>
        <w:t xml:space="preserve">Тепловое загрязнение - </w:t>
      </w:r>
      <w:r w:rsidRPr="00515FF9">
        <w:rPr>
          <w:rStyle w:val="apple-converted-space"/>
          <w:szCs w:val="28"/>
          <w:shd w:val="clear" w:color="auto" w:fill="FFFFFF"/>
        </w:rPr>
        <w:t> </w:t>
      </w:r>
      <w:r w:rsidRPr="00515FF9">
        <w:rPr>
          <w:szCs w:val="28"/>
          <w:shd w:val="clear" w:color="auto" w:fill="FFFFFF"/>
        </w:rPr>
        <w:t xml:space="preserve">связано с повышением температуры вод в результате их смешивания с более нагретыми поверхностными или технологическими водами. Так, например, известно, что на площадке Кольской атомной станции, расположенной за Полярным кругом, через 7 лет после начала эксплуатации температура подземных вод повысилась с 6 до 19 °С вблизи главного корпуса. Это приводит к уменьшению содержания кислорода в водной среде, увеличению токсичности имеющихся в ней загрязнителей, уменьшению доступа света к водной растительности, стимулированию роста вредных синезеленых водорослей и т. п. </w:t>
      </w:r>
    </w:p>
    <w:p w:rsidR="00216AD6" w:rsidRPr="00515FF9" w:rsidRDefault="00216AD6" w:rsidP="00216AD6">
      <w:pPr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3. </w:t>
      </w:r>
      <w:r w:rsidRPr="00515FF9">
        <w:rPr>
          <w:szCs w:val="28"/>
          <w:shd w:val="clear" w:color="auto" w:fill="FFFFFF"/>
        </w:rPr>
        <w:t>Пестициды и удобрения - Нитраты и фосфаты служат своеобразными удобрениями для водных растений. В результате водоемы пышно «цветут», резко увеличиваются кормовые ресурсы (фитопланктон, микроводоросли поверхностного слоя), затем возрастает количество рыбы, ракообразных и других организмов. Однако со временем огромные толщи фитомассы отмирают, расходуя при этом все запасы кислорода. В водоеме интенсивно накапливается сероводород, а сам он, агонизируя, постепенно «умирает». Пестициды составляют группу веществ, используемых для борьбы с вредителями и болезнями растений. Пестициды оказывают токсичное воздействие на все организмы. С повышением температуры токсическое воздействие практически всех ядохимикатов усиливается.</w:t>
      </w:r>
    </w:p>
    <w:p w:rsidR="00216AD6" w:rsidRPr="00515FF9" w:rsidRDefault="00216AD6" w:rsidP="00216AD6">
      <w:pPr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4. </w:t>
      </w:r>
      <w:r w:rsidRPr="00515FF9">
        <w:rPr>
          <w:szCs w:val="28"/>
          <w:shd w:val="clear" w:color="auto" w:fill="FFFFFF"/>
        </w:rPr>
        <w:t xml:space="preserve">СПАВ – входя в состав синтетических моющих средств. СПАВ </w:t>
      </w:r>
      <w:r w:rsidRPr="00515FF9">
        <w:rPr>
          <w:color w:val="000000"/>
          <w:szCs w:val="28"/>
        </w:rPr>
        <w:t>часто образуют в водоемах слои пены, толщина которых на шлюзах и порогах достигает 1 м и более, что приводит к нарушению газообмена на границе воздух – вода. СМС содержат ряд токсичных для водных организмов веществ.</w:t>
      </w:r>
    </w:p>
    <w:p w:rsidR="00216AD6" w:rsidRPr="00515FF9" w:rsidRDefault="00216AD6" w:rsidP="002236E0">
      <w:pPr>
        <w:pStyle w:val="af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5FF9">
        <w:rPr>
          <w:rFonts w:ascii="Times New Roman" w:hAnsi="Times New Roman"/>
          <w:sz w:val="28"/>
          <w:szCs w:val="28"/>
          <w:shd w:val="clear" w:color="auto" w:fill="FFFFFF"/>
        </w:rPr>
        <w:t>Практическая часть.</w:t>
      </w:r>
    </w:p>
    <w:p w:rsidR="00216AD6" w:rsidRPr="00515FF9" w:rsidRDefault="00216AD6" w:rsidP="00216AD6">
      <w:pPr>
        <w:rPr>
          <w:szCs w:val="28"/>
          <w:shd w:val="clear" w:color="auto" w:fill="FFFFFF"/>
        </w:rPr>
      </w:pPr>
      <w:r w:rsidRPr="00515FF9">
        <w:rPr>
          <w:szCs w:val="28"/>
          <w:shd w:val="clear" w:color="auto" w:fill="FFFFFF"/>
        </w:rPr>
        <w:t>Задание 1. Используя данные таблицы 1 определите долю каждой отрасли в общем загрязнении гидросферы в России,  постройте столбчатую диаграмму «Главные источники загрязнения гидросферы России», сделайте вывод.</w:t>
      </w:r>
    </w:p>
    <w:p w:rsidR="00216AD6" w:rsidRPr="00515FF9" w:rsidRDefault="00216AD6" w:rsidP="00216AD6">
      <w:pPr>
        <w:jc w:val="center"/>
        <w:rPr>
          <w:szCs w:val="28"/>
        </w:rPr>
      </w:pPr>
      <w:r w:rsidRPr="00515FF9">
        <w:rPr>
          <w:szCs w:val="28"/>
        </w:rPr>
        <w:t>Таблица 1. Характеристика загрязнений гидросферы в России в 2006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2"/>
        <w:gridCol w:w="2238"/>
        <w:gridCol w:w="2222"/>
      </w:tblGrid>
      <w:tr w:rsidR="00216AD6" w:rsidRPr="00515FF9" w:rsidTr="00216AD6">
        <w:tc>
          <w:tcPr>
            <w:tcW w:w="6498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Отрасли</w:t>
            </w:r>
          </w:p>
        </w:tc>
        <w:tc>
          <w:tcPr>
            <w:tcW w:w="234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Млн. куб. м</w:t>
            </w:r>
          </w:p>
        </w:tc>
        <w:tc>
          <w:tcPr>
            <w:tcW w:w="234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%</w:t>
            </w:r>
          </w:p>
        </w:tc>
      </w:tr>
      <w:tr w:rsidR="00216AD6" w:rsidRPr="00515FF9" w:rsidTr="00216AD6">
        <w:tc>
          <w:tcPr>
            <w:tcW w:w="6498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Обрабатывающая промышленность</w:t>
            </w:r>
          </w:p>
        </w:tc>
        <w:tc>
          <w:tcPr>
            <w:tcW w:w="234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3772</w:t>
            </w:r>
          </w:p>
        </w:tc>
        <w:tc>
          <w:tcPr>
            <w:tcW w:w="234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</w:p>
        </w:tc>
      </w:tr>
      <w:tr w:rsidR="00216AD6" w:rsidRPr="00515FF9" w:rsidTr="00216AD6">
        <w:tc>
          <w:tcPr>
            <w:tcW w:w="6498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Добыча полезных ископаемых</w:t>
            </w:r>
          </w:p>
        </w:tc>
        <w:tc>
          <w:tcPr>
            <w:tcW w:w="234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1021</w:t>
            </w:r>
          </w:p>
        </w:tc>
        <w:tc>
          <w:tcPr>
            <w:tcW w:w="234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</w:p>
        </w:tc>
      </w:tr>
      <w:tr w:rsidR="00216AD6" w:rsidRPr="00515FF9" w:rsidTr="00216AD6">
        <w:tc>
          <w:tcPr>
            <w:tcW w:w="6498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Производство и распределение электроэнергии, газа  и воды</w:t>
            </w:r>
          </w:p>
        </w:tc>
        <w:tc>
          <w:tcPr>
            <w:tcW w:w="234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9196</w:t>
            </w:r>
          </w:p>
        </w:tc>
        <w:tc>
          <w:tcPr>
            <w:tcW w:w="234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</w:p>
        </w:tc>
      </w:tr>
      <w:tr w:rsidR="00216AD6" w:rsidRPr="00515FF9" w:rsidTr="00216AD6">
        <w:tc>
          <w:tcPr>
            <w:tcW w:w="6498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Транспорт и связь</w:t>
            </w:r>
          </w:p>
        </w:tc>
        <w:tc>
          <w:tcPr>
            <w:tcW w:w="234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138</w:t>
            </w:r>
          </w:p>
        </w:tc>
        <w:tc>
          <w:tcPr>
            <w:tcW w:w="234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</w:p>
        </w:tc>
      </w:tr>
      <w:tr w:rsidR="00216AD6" w:rsidRPr="00515FF9" w:rsidTr="00216AD6">
        <w:tc>
          <w:tcPr>
            <w:tcW w:w="6498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Сельское хозяйство и лесное хозяйство</w:t>
            </w:r>
          </w:p>
        </w:tc>
        <w:tc>
          <w:tcPr>
            <w:tcW w:w="234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1036</w:t>
            </w:r>
          </w:p>
        </w:tc>
        <w:tc>
          <w:tcPr>
            <w:tcW w:w="234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</w:p>
        </w:tc>
      </w:tr>
      <w:tr w:rsidR="00216AD6" w:rsidRPr="00515FF9" w:rsidTr="00216AD6">
        <w:tc>
          <w:tcPr>
            <w:tcW w:w="6498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Коммунальные услуги</w:t>
            </w:r>
          </w:p>
        </w:tc>
        <w:tc>
          <w:tcPr>
            <w:tcW w:w="234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1879</w:t>
            </w:r>
          </w:p>
        </w:tc>
        <w:tc>
          <w:tcPr>
            <w:tcW w:w="234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</w:p>
        </w:tc>
      </w:tr>
      <w:tr w:rsidR="00216AD6" w:rsidRPr="00515FF9" w:rsidTr="00216AD6">
        <w:tc>
          <w:tcPr>
            <w:tcW w:w="6498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Всего</w:t>
            </w:r>
          </w:p>
        </w:tc>
        <w:tc>
          <w:tcPr>
            <w:tcW w:w="234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</w:p>
        </w:tc>
        <w:tc>
          <w:tcPr>
            <w:tcW w:w="234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100</w:t>
            </w:r>
          </w:p>
        </w:tc>
      </w:tr>
    </w:tbl>
    <w:p w:rsidR="00216AD6" w:rsidRPr="00515FF9" w:rsidRDefault="00216AD6" w:rsidP="00216AD6">
      <w:pPr>
        <w:rPr>
          <w:szCs w:val="28"/>
          <w:shd w:val="clear" w:color="auto" w:fill="FFFFFF"/>
        </w:rPr>
      </w:pPr>
    </w:p>
    <w:p w:rsidR="00216AD6" w:rsidRPr="00515FF9" w:rsidRDefault="00216AD6" w:rsidP="00216AD6">
      <w:pPr>
        <w:rPr>
          <w:szCs w:val="28"/>
          <w:shd w:val="clear" w:color="auto" w:fill="FFFFFF"/>
        </w:rPr>
      </w:pPr>
      <w:r w:rsidRPr="00515FF9">
        <w:rPr>
          <w:szCs w:val="28"/>
          <w:shd w:val="clear" w:color="auto" w:fill="FFFFFF"/>
        </w:rPr>
        <w:t>Алгоритм выполнения задания:</w:t>
      </w:r>
    </w:p>
    <w:p w:rsidR="00216AD6" w:rsidRPr="00515FF9" w:rsidRDefault="00216AD6" w:rsidP="002236E0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5FF9">
        <w:rPr>
          <w:rFonts w:ascii="Times New Roman" w:hAnsi="Times New Roman"/>
          <w:sz w:val="28"/>
          <w:szCs w:val="28"/>
          <w:shd w:val="clear" w:color="auto" w:fill="FFFFFF"/>
        </w:rPr>
        <w:t>Определите долю каждой отрасли промышленности в общем загрязнении гидросферы.</w:t>
      </w:r>
    </w:p>
    <w:p w:rsidR="00216AD6" w:rsidRPr="00515FF9" w:rsidRDefault="00216AD6" w:rsidP="002236E0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5FF9">
        <w:rPr>
          <w:rFonts w:ascii="Times New Roman" w:hAnsi="Times New Roman"/>
          <w:sz w:val="28"/>
          <w:szCs w:val="28"/>
          <w:shd w:val="clear" w:color="auto" w:fill="FFFFFF"/>
        </w:rPr>
        <w:t>Постройте столбчатую диаграмму, используя масштаб в 1 см 10%.</w:t>
      </w:r>
    </w:p>
    <w:p w:rsidR="00216AD6" w:rsidRPr="00515FF9" w:rsidRDefault="00216AD6" w:rsidP="002236E0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5FF9">
        <w:rPr>
          <w:rFonts w:ascii="Times New Roman" w:hAnsi="Times New Roman"/>
          <w:sz w:val="28"/>
          <w:szCs w:val="28"/>
          <w:shd w:val="clear" w:color="auto" w:fill="FFFFFF"/>
        </w:rPr>
        <w:t>В диаграмме отложите долю каждой отрасли в общем загрязнении гидросферы, используя масштаб в 1 см 10%.</w:t>
      </w:r>
    </w:p>
    <w:p w:rsidR="00216AD6" w:rsidRPr="00515FF9" w:rsidRDefault="00216AD6" w:rsidP="002236E0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5FF9">
        <w:rPr>
          <w:rFonts w:ascii="Times New Roman" w:hAnsi="Times New Roman"/>
          <w:sz w:val="28"/>
          <w:szCs w:val="28"/>
          <w:shd w:val="clear" w:color="auto" w:fill="FFFFFF"/>
        </w:rPr>
        <w:t>Сделайте вывод об основных отраслях промышленности, загрязняющих гидросферу.</w:t>
      </w:r>
    </w:p>
    <w:p w:rsidR="00216AD6" w:rsidRPr="00515FF9" w:rsidRDefault="00216AD6" w:rsidP="00216AD6">
      <w:pPr>
        <w:pStyle w:val="af6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16AD6" w:rsidRPr="00515FF9" w:rsidRDefault="00216AD6" w:rsidP="00216AD6">
      <w:pPr>
        <w:rPr>
          <w:szCs w:val="28"/>
        </w:rPr>
      </w:pPr>
      <w:r w:rsidRPr="00515FF9">
        <w:rPr>
          <w:szCs w:val="28"/>
          <w:shd w:val="clear" w:color="auto" w:fill="FFFFFF"/>
        </w:rPr>
        <w:t xml:space="preserve">Задание 2. </w:t>
      </w:r>
      <w:r w:rsidRPr="00515FF9">
        <w:rPr>
          <w:szCs w:val="28"/>
        </w:rPr>
        <w:t>Используя теоретический материал заполните таблицу «Загрязнение гидросферы». Отметьте знаком «+» загрязнители вызывающие изменение качества воды.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276"/>
        <w:gridCol w:w="2126"/>
        <w:gridCol w:w="1522"/>
        <w:gridCol w:w="1129"/>
        <w:gridCol w:w="2133"/>
      </w:tblGrid>
      <w:tr w:rsidR="00216AD6" w:rsidRPr="00515FF9" w:rsidTr="00216AD6">
        <w:tc>
          <w:tcPr>
            <w:tcW w:w="1951" w:type="dxa"/>
            <w:vMerge w:val="restart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Загрязнители</w:t>
            </w:r>
          </w:p>
        </w:tc>
        <w:tc>
          <w:tcPr>
            <w:tcW w:w="8186" w:type="dxa"/>
            <w:gridSpan w:val="5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Изменение физико-химических процессов водоемов</w:t>
            </w:r>
          </w:p>
        </w:tc>
      </w:tr>
      <w:tr w:rsidR="00216AD6" w:rsidRPr="00515FF9" w:rsidTr="00216AD6">
        <w:trPr>
          <w:trHeight w:val="645"/>
        </w:trPr>
        <w:tc>
          <w:tcPr>
            <w:tcW w:w="1951" w:type="dxa"/>
            <w:vMerge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температура</w:t>
            </w:r>
          </w:p>
        </w:tc>
        <w:tc>
          <w:tcPr>
            <w:tcW w:w="2126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растворенный кислород</w:t>
            </w:r>
          </w:p>
        </w:tc>
        <w:tc>
          <w:tcPr>
            <w:tcW w:w="1522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токсичность</w:t>
            </w:r>
          </w:p>
        </w:tc>
        <w:tc>
          <w:tcPr>
            <w:tcW w:w="1129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доступ света</w:t>
            </w:r>
          </w:p>
        </w:tc>
        <w:tc>
          <w:tcPr>
            <w:tcW w:w="2133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продуктивность</w:t>
            </w:r>
          </w:p>
        </w:tc>
      </w:tr>
      <w:tr w:rsidR="00216AD6" w:rsidRPr="00515FF9" w:rsidTr="00216AD6">
        <w:tc>
          <w:tcPr>
            <w:tcW w:w="1951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Нефть и нефтепродук-</w:t>
            </w:r>
            <w:r w:rsidRPr="00216AD6">
              <w:rPr>
                <w:b/>
                <w:szCs w:val="28"/>
              </w:rPr>
              <w:lastRenderedPageBreak/>
              <w:t>ты</w:t>
            </w:r>
          </w:p>
        </w:tc>
        <w:tc>
          <w:tcPr>
            <w:tcW w:w="127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  <w:tc>
          <w:tcPr>
            <w:tcW w:w="1522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  <w:tc>
          <w:tcPr>
            <w:tcW w:w="11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  <w:tc>
          <w:tcPr>
            <w:tcW w:w="2133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</w:tr>
      <w:tr w:rsidR="00216AD6" w:rsidRPr="00515FF9" w:rsidTr="00216AD6">
        <w:tc>
          <w:tcPr>
            <w:tcW w:w="1951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lastRenderedPageBreak/>
              <w:t>Тепловое загрязнение</w:t>
            </w:r>
          </w:p>
        </w:tc>
        <w:tc>
          <w:tcPr>
            <w:tcW w:w="127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  <w:tc>
          <w:tcPr>
            <w:tcW w:w="1522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  <w:tc>
          <w:tcPr>
            <w:tcW w:w="11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  <w:tc>
          <w:tcPr>
            <w:tcW w:w="2133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</w:tr>
      <w:tr w:rsidR="00216AD6" w:rsidRPr="00515FF9" w:rsidTr="00216AD6">
        <w:tc>
          <w:tcPr>
            <w:tcW w:w="1951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Пестициды и удобрения</w:t>
            </w:r>
          </w:p>
        </w:tc>
        <w:tc>
          <w:tcPr>
            <w:tcW w:w="127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  <w:tc>
          <w:tcPr>
            <w:tcW w:w="1522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  <w:tc>
          <w:tcPr>
            <w:tcW w:w="11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  <w:tc>
          <w:tcPr>
            <w:tcW w:w="2133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</w:tr>
      <w:tr w:rsidR="00216AD6" w:rsidRPr="00515FF9" w:rsidTr="00216AD6">
        <w:tc>
          <w:tcPr>
            <w:tcW w:w="1951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СПАВ</w:t>
            </w:r>
          </w:p>
        </w:tc>
        <w:tc>
          <w:tcPr>
            <w:tcW w:w="127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  <w:tc>
          <w:tcPr>
            <w:tcW w:w="1522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  <w:tc>
          <w:tcPr>
            <w:tcW w:w="112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  <w:tc>
          <w:tcPr>
            <w:tcW w:w="2133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</w:tr>
    </w:tbl>
    <w:p w:rsidR="00216AD6" w:rsidRPr="00515FF9" w:rsidRDefault="00216AD6" w:rsidP="00216AD6">
      <w:pPr>
        <w:rPr>
          <w:szCs w:val="28"/>
          <w:shd w:val="clear" w:color="auto" w:fill="FFFFFF"/>
        </w:rPr>
      </w:pPr>
    </w:p>
    <w:p w:rsidR="00216AD6" w:rsidRPr="00515FF9" w:rsidRDefault="00216AD6" w:rsidP="00216AD6">
      <w:pPr>
        <w:jc w:val="both"/>
        <w:rPr>
          <w:szCs w:val="28"/>
          <w:shd w:val="clear" w:color="auto" w:fill="FFFFFF"/>
        </w:rPr>
      </w:pPr>
      <w:r w:rsidRPr="00515FF9">
        <w:rPr>
          <w:szCs w:val="28"/>
        </w:rPr>
        <w:t xml:space="preserve">Задание 3. </w:t>
      </w:r>
      <w:r w:rsidRPr="00515FF9">
        <w:rPr>
          <w:szCs w:val="28"/>
          <w:shd w:val="clear" w:color="auto" w:fill="FFFFFF"/>
        </w:rPr>
        <w:t>Используя данные таблицы 2. Постройте столбчатую диаграмму «Источники загрязнения водной среды нефтяными углеводородами», сделайте вывод.</w:t>
      </w:r>
    </w:p>
    <w:p w:rsidR="00216AD6" w:rsidRPr="00515FF9" w:rsidRDefault="00216AD6" w:rsidP="00216AD6">
      <w:pPr>
        <w:jc w:val="center"/>
        <w:rPr>
          <w:szCs w:val="28"/>
          <w:shd w:val="clear" w:color="auto" w:fill="FFFFFF"/>
        </w:rPr>
      </w:pPr>
      <w:r w:rsidRPr="00515FF9">
        <w:rPr>
          <w:szCs w:val="28"/>
          <w:shd w:val="clear" w:color="auto" w:fill="FFFFFF"/>
        </w:rPr>
        <w:t>Таблица 2. Источники загрязнения водной среды нефтяными углеводородами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4"/>
        <w:gridCol w:w="4028"/>
      </w:tblGrid>
      <w:tr w:rsidR="00216AD6" w:rsidRPr="00515FF9" w:rsidTr="00216AD6">
        <w:tc>
          <w:tcPr>
            <w:tcW w:w="7054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  <w:shd w:val="clear" w:color="auto" w:fill="FFFFFF"/>
              </w:rPr>
            </w:pPr>
            <w:r w:rsidRPr="00216AD6">
              <w:rPr>
                <w:b/>
                <w:szCs w:val="28"/>
                <w:shd w:val="clear" w:color="auto" w:fill="FFFFFF"/>
              </w:rPr>
              <w:t>Источник загрязнений</w:t>
            </w:r>
          </w:p>
        </w:tc>
        <w:tc>
          <w:tcPr>
            <w:tcW w:w="425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  <w:shd w:val="clear" w:color="auto" w:fill="FFFFFF"/>
              </w:rPr>
            </w:pPr>
            <w:r w:rsidRPr="00216AD6">
              <w:rPr>
                <w:b/>
                <w:szCs w:val="28"/>
                <w:shd w:val="clear" w:color="auto" w:fill="FFFFFF"/>
              </w:rPr>
              <w:t>Количество сброса, тыс. т</w:t>
            </w:r>
          </w:p>
        </w:tc>
      </w:tr>
      <w:tr w:rsidR="00216AD6" w:rsidRPr="00515FF9" w:rsidTr="00216AD6">
        <w:tc>
          <w:tcPr>
            <w:tcW w:w="7054" w:type="dxa"/>
          </w:tcPr>
          <w:p w:rsidR="00216AD6" w:rsidRPr="00216AD6" w:rsidRDefault="00216AD6" w:rsidP="002236E0">
            <w:pPr>
              <w:rPr>
                <w:b/>
                <w:szCs w:val="28"/>
                <w:shd w:val="clear" w:color="auto" w:fill="FFFFFF"/>
              </w:rPr>
            </w:pPr>
            <w:r w:rsidRPr="00216AD6">
              <w:rPr>
                <w:b/>
                <w:szCs w:val="28"/>
                <w:shd w:val="clear" w:color="auto" w:fill="FFFFFF"/>
              </w:rPr>
              <w:t>общие загрязнения нефтью и нефтепродуктами на преступный сброс с судов промывочных и балластных вод</w:t>
            </w:r>
          </w:p>
        </w:tc>
        <w:tc>
          <w:tcPr>
            <w:tcW w:w="425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  <w:shd w:val="clear" w:color="auto" w:fill="FFFFFF"/>
              </w:rPr>
            </w:pPr>
            <w:r w:rsidRPr="00216AD6">
              <w:rPr>
                <w:b/>
                <w:szCs w:val="28"/>
                <w:shd w:val="clear" w:color="auto" w:fill="FFFFFF"/>
              </w:rPr>
              <w:t xml:space="preserve">550 </w:t>
            </w:r>
          </w:p>
        </w:tc>
      </w:tr>
      <w:tr w:rsidR="00216AD6" w:rsidRPr="00515FF9" w:rsidTr="00216AD6">
        <w:tc>
          <w:tcPr>
            <w:tcW w:w="7054" w:type="dxa"/>
          </w:tcPr>
          <w:p w:rsidR="00216AD6" w:rsidRPr="00216AD6" w:rsidRDefault="00216AD6" w:rsidP="002236E0">
            <w:pPr>
              <w:rPr>
                <w:b/>
                <w:szCs w:val="28"/>
                <w:shd w:val="clear" w:color="auto" w:fill="FFFFFF"/>
              </w:rPr>
            </w:pPr>
            <w:r w:rsidRPr="00216AD6">
              <w:rPr>
                <w:b/>
                <w:szCs w:val="28"/>
                <w:shd w:val="clear" w:color="auto" w:fill="FFFFFF"/>
              </w:rPr>
              <w:t>приток с речными водами</w:t>
            </w:r>
          </w:p>
        </w:tc>
        <w:tc>
          <w:tcPr>
            <w:tcW w:w="425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  <w:shd w:val="clear" w:color="auto" w:fill="FFFFFF"/>
              </w:rPr>
            </w:pPr>
            <w:r w:rsidRPr="00216AD6">
              <w:rPr>
                <w:b/>
                <w:szCs w:val="28"/>
                <w:shd w:val="clear" w:color="auto" w:fill="FFFFFF"/>
              </w:rPr>
              <w:t>40</w:t>
            </w:r>
          </w:p>
        </w:tc>
      </w:tr>
      <w:tr w:rsidR="00216AD6" w:rsidRPr="00515FF9" w:rsidTr="00216AD6">
        <w:tc>
          <w:tcPr>
            <w:tcW w:w="7054" w:type="dxa"/>
          </w:tcPr>
          <w:p w:rsidR="00216AD6" w:rsidRPr="00216AD6" w:rsidRDefault="00216AD6" w:rsidP="002236E0">
            <w:pPr>
              <w:rPr>
                <w:b/>
                <w:szCs w:val="28"/>
                <w:shd w:val="clear" w:color="auto" w:fill="FFFFFF"/>
              </w:rPr>
            </w:pPr>
            <w:r w:rsidRPr="00216AD6">
              <w:rPr>
                <w:b/>
                <w:szCs w:val="28"/>
                <w:shd w:val="clear" w:color="auto" w:fill="FFFFFF"/>
              </w:rPr>
              <w:t>потери при переливе нефти с танкеров при загрузке</w:t>
            </w:r>
          </w:p>
        </w:tc>
        <w:tc>
          <w:tcPr>
            <w:tcW w:w="425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  <w:shd w:val="clear" w:color="auto" w:fill="FFFFFF"/>
              </w:rPr>
            </w:pPr>
            <w:r w:rsidRPr="00216AD6">
              <w:rPr>
                <w:b/>
                <w:szCs w:val="28"/>
                <w:shd w:val="clear" w:color="auto" w:fill="FFFFFF"/>
              </w:rPr>
              <w:t>420</w:t>
            </w:r>
          </w:p>
        </w:tc>
      </w:tr>
      <w:tr w:rsidR="00216AD6" w:rsidRPr="00515FF9" w:rsidTr="00216AD6">
        <w:tc>
          <w:tcPr>
            <w:tcW w:w="7054" w:type="dxa"/>
          </w:tcPr>
          <w:p w:rsidR="00216AD6" w:rsidRPr="00216AD6" w:rsidRDefault="00216AD6" w:rsidP="002236E0">
            <w:pPr>
              <w:rPr>
                <w:b/>
                <w:szCs w:val="28"/>
                <w:shd w:val="clear" w:color="auto" w:fill="FFFFFF"/>
              </w:rPr>
            </w:pPr>
            <w:r w:rsidRPr="00216AD6">
              <w:rPr>
                <w:b/>
                <w:szCs w:val="28"/>
                <w:shd w:val="clear" w:color="auto" w:fill="FFFFFF"/>
              </w:rPr>
              <w:t>береговые промышленные сточные воды</w:t>
            </w:r>
          </w:p>
        </w:tc>
        <w:tc>
          <w:tcPr>
            <w:tcW w:w="425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  <w:shd w:val="clear" w:color="auto" w:fill="FFFFFF"/>
              </w:rPr>
            </w:pPr>
            <w:r w:rsidRPr="00216AD6">
              <w:rPr>
                <w:b/>
                <w:szCs w:val="28"/>
                <w:shd w:val="clear" w:color="auto" w:fill="FFFFFF"/>
              </w:rPr>
              <w:t>200</w:t>
            </w:r>
          </w:p>
        </w:tc>
      </w:tr>
      <w:tr w:rsidR="00216AD6" w:rsidRPr="00515FF9" w:rsidTr="00216AD6">
        <w:tc>
          <w:tcPr>
            <w:tcW w:w="7054" w:type="dxa"/>
          </w:tcPr>
          <w:p w:rsidR="00216AD6" w:rsidRPr="00216AD6" w:rsidRDefault="00216AD6" w:rsidP="002236E0">
            <w:pPr>
              <w:rPr>
                <w:b/>
                <w:szCs w:val="28"/>
                <w:shd w:val="clear" w:color="auto" w:fill="FFFFFF"/>
              </w:rPr>
            </w:pPr>
            <w:r w:rsidRPr="00216AD6">
              <w:rPr>
                <w:b/>
                <w:szCs w:val="28"/>
                <w:shd w:val="clear" w:color="auto" w:fill="FFFFFF"/>
              </w:rPr>
              <w:t>атмосферные осадки</w:t>
            </w:r>
          </w:p>
        </w:tc>
        <w:tc>
          <w:tcPr>
            <w:tcW w:w="425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  <w:shd w:val="clear" w:color="auto" w:fill="FFFFFF"/>
              </w:rPr>
            </w:pPr>
            <w:r w:rsidRPr="00216AD6">
              <w:rPr>
                <w:b/>
                <w:szCs w:val="28"/>
                <w:shd w:val="clear" w:color="auto" w:fill="FFFFFF"/>
              </w:rPr>
              <w:t>300</w:t>
            </w:r>
          </w:p>
        </w:tc>
      </w:tr>
      <w:tr w:rsidR="00216AD6" w:rsidRPr="00515FF9" w:rsidTr="00216AD6">
        <w:tc>
          <w:tcPr>
            <w:tcW w:w="7054" w:type="dxa"/>
          </w:tcPr>
          <w:p w:rsidR="00216AD6" w:rsidRPr="00216AD6" w:rsidRDefault="00216AD6" w:rsidP="002236E0">
            <w:pPr>
              <w:rPr>
                <w:b/>
                <w:szCs w:val="28"/>
                <w:shd w:val="clear" w:color="auto" w:fill="FFFFFF"/>
              </w:rPr>
            </w:pPr>
            <w:r w:rsidRPr="00216AD6">
              <w:rPr>
                <w:b/>
                <w:szCs w:val="28"/>
                <w:shd w:val="clear" w:color="auto" w:fill="FFFFFF"/>
              </w:rPr>
              <w:t>катастрофы танкеров</w:t>
            </w:r>
          </w:p>
        </w:tc>
        <w:tc>
          <w:tcPr>
            <w:tcW w:w="425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  <w:shd w:val="clear" w:color="auto" w:fill="FFFFFF"/>
              </w:rPr>
            </w:pPr>
            <w:r w:rsidRPr="00216AD6">
              <w:rPr>
                <w:b/>
                <w:szCs w:val="28"/>
                <w:shd w:val="clear" w:color="auto" w:fill="FFFFFF"/>
              </w:rPr>
              <w:t>300</w:t>
            </w:r>
          </w:p>
        </w:tc>
      </w:tr>
      <w:tr w:rsidR="00216AD6" w:rsidRPr="00515FF9" w:rsidTr="00216AD6">
        <w:tc>
          <w:tcPr>
            <w:tcW w:w="7054" w:type="dxa"/>
          </w:tcPr>
          <w:p w:rsidR="00216AD6" w:rsidRPr="00216AD6" w:rsidRDefault="00216AD6" w:rsidP="002236E0">
            <w:pPr>
              <w:rPr>
                <w:b/>
                <w:szCs w:val="28"/>
                <w:shd w:val="clear" w:color="auto" w:fill="FFFFFF"/>
              </w:rPr>
            </w:pPr>
            <w:r w:rsidRPr="00216AD6">
              <w:rPr>
                <w:b/>
                <w:szCs w:val="28"/>
                <w:shd w:val="clear" w:color="auto" w:fill="FFFFFF"/>
              </w:rPr>
              <w:t>шельфовое бурение</w:t>
            </w:r>
          </w:p>
        </w:tc>
        <w:tc>
          <w:tcPr>
            <w:tcW w:w="425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  <w:shd w:val="clear" w:color="auto" w:fill="FFFFFF"/>
              </w:rPr>
            </w:pPr>
            <w:r w:rsidRPr="00216AD6">
              <w:rPr>
                <w:b/>
                <w:szCs w:val="28"/>
                <w:shd w:val="clear" w:color="auto" w:fill="FFFFFF"/>
              </w:rPr>
              <w:t>50</w:t>
            </w:r>
          </w:p>
        </w:tc>
      </w:tr>
      <w:tr w:rsidR="00216AD6" w:rsidRPr="00515FF9" w:rsidTr="00216AD6">
        <w:tc>
          <w:tcPr>
            <w:tcW w:w="7054" w:type="dxa"/>
          </w:tcPr>
          <w:p w:rsidR="00216AD6" w:rsidRPr="00216AD6" w:rsidRDefault="00216AD6" w:rsidP="002236E0">
            <w:pPr>
              <w:rPr>
                <w:b/>
                <w:szCs w:val="28"/>
                <w:shd w:val="clear" w:color="auto" w:fill="FFFFFF"/>
              </w:rPr>
            </w:pPr>
            <w:r w:rsidRPr="00216AD6">
              <w:rPr>
                <w:b/>
                <w:szCs w:val="28"/>
                <w:shd w:val="clear" w:color="auto" w:fill="FFFFFF"/>
              </w:rPr>
              <w:t>итого</w:t>
            </w:r>
          </w:p>
        </w:tc>
        <w:tc>
          <w:tcPr>
            <w:tcW w:w="425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  <w:shd w:val="clear" w:color="auto" w:fill="FFFFFF"/>
              </w:rPr>
            </w:pPr>
          </w:p>
        </w:tc>
      </w:tr>
    </w:tbl>
    <w:p w:rsidR="00216AD6" w:rsidRPr="00515FF9" w:rsidRDefault="00216AD6" w:rsidP="00216AD6">
      <w:pPr>
        <w:jc w:val="center"/>
        <w:rPr>
          <w:szCs w:val="28"/>
          <w:shd w:val="clear" w:color="auto" w:fill="FFFFFF"/>
        </w:rPr>
      </w:pPr>
    </w:p>
    <w:p w:rsidR="00216AD6" w:rsidRPr="00515FF9" w:rsidRDefault="00216AD6" w:rsidP="00216AD6">
      <w:pPr>
        <w:rPr>
          <w:szCs w:val="28"/>
        </w:rPr>
      </w:pPr>
      <w:r w:rsidRPr="00515FF9">
        <w:rPr>
          <w:szCs w:val="28"/>
        </w:rPr>
        <w:t>Алгоритм выполнения задания:</w:t>
      </w:r>
    </w:p>
    <w:p w:rsidR="00216AD6" w:rsidRPr="00515FF9" w:rsidRDefault="00216AD6" w:rsidP="00216AD6">
      <w:pPr>
        <w:jc w:val="both"/>
        <w:rPr>
          <w:szCs w:val="28"/>
        </w:rPr>
      </w:pPr>
      <w:r w:rsidRPr="00515FF9">
        <w:rPr>
          <w:szCs w:val="28"/>
        </w:rPr>
        <w:t>1.</w:t>
      </w:r>
      <w:r w:rsidRPr="00515FF9">
        <w:rPr>
          <w:szCs w:val="28"/>
        </w:rPr>
        <w:tab/>
        <w:t>Определите общее загрязнение гидросферы.</w:t>
      </w:r>
    </w:p>
    <w:p w:rsidR="00216AD6" w:rsidRPr="00515FF9" w:rsidRDefault="00216AD6" w:rsidP="00216AD6">
      <w:pPr>
        <w:jc w:val="both"/>
        <w:rPr>
          <w:szCs w:val="28"/>
        </w:rPr>
      </w:pPr>
      <w:r w:rsidRPr="00515FF9">
        <w:rPr>
          <w:szCs w:val="28"/>
        </w:rPr>
        <w:t>3. Определите долю каждого источника загрязнения  в общем загрязнении гидросферы нефтяными углеводородами.</w:t>
      </w:r>
    </w:p>
    <w:p w:rsidR="00216AD6" w:rsidRPr="00515FF9" w:rsidRDefault="00216AD6" w:rsidP="00216AD6">
      <w:pPr>
        <w:jc w:val="both"/>
        <w:rPr>
          <w:szCs w:val="28"/>
        </w:rPr>
      </w:pPr>
      <w:r w:rsidRPr="00515FF9">
        <w:rPr>
          <w:szCs w:val="28"/>
        </w:rPr>
        <w:t>3.</w:t>
      </w:r>
      <w:r w:rsidRPr="00515FF9">
        <w:rPr>
          <w:szCs w:val="28"/>
        </w:rPr>
        <w:tab/>
        <w:t>Постройте столбчатую диаграмму, используя масштаб в 1 см 10%.</w:t>
      </w:r>
    </w:p>
    <w:p w:rsidR="00216AD6" w:rsidRPr="00515FF9" w:rsidRDefault="00216AD6" w:rsidP="00216AD6">
      <w:pPr>
        <w:jc w:val="both"/>
        <w:rPr>
          <w:szCs w:val="28"/>
        </w:rPr>
      </w:pPr>
      <w:r w:rsidRPr="00515FF9">
        <w:rPr>
          <w:szCs w:val="28"/>
        </w:rPr>
        <w:t>4.</w:t>
      </w:r>
      <w:r w:rsidRPr="00515FF9">
        <w:rPr>
          <w:szCs w:val="28"/>
        </w:rPr>
        <w:tab/>
        <w:t>В диаграмме отложите долю каждого источника в общем загрязнении гидросферы нефтяными углеводородами, используя масштаб в 1 см 10%.</w:t>
      </w:r>
    </w:p>
    <w:p w:rsidR="00216AD6" w:rsidRPr="00515FF9" w:rsidRDefault="00216AD6" w:rsidP="00216AD6">
      <w:pPr>
        <w:jc w:val="both"/>
        <w:rPr>
          <w:szCs w:val="28"/>
        </w:rPr>
      </w:pPr>
      <w:r w:rsidRPr="00515FF9">
        <w:rPr>
          <w:szCs w:val="28"/>
        </w:rPr>
        <w:t>5.</w:t>
      </w:r>
      <w:r w:rsidRPr="00515FF9">
        <w:rPr>
          <w:szCs w:val="28"/>
        </w:rPr>
        <w:tab/>
        <w:t>Сделайте вывод об основных источниках загрязнения.</w:t>
      </w:r>
    </w:p>
    <w:p w:rsidR="00216AD6" w:rsidRPr="00515FF9" w:rsidRDefault="00216AD6" w:rsidP="00216AD6">
      <w:pPr>
        <w:rPr>
          <w:szCs w:val="28"/>
        </w:rPr>
      </w:pPr>
    </w:p>
    <w:p w:rsidR="00216AD6" w:rsidRPr="00515FF9" w:rsidRDefault="00216AD6" w:rsidP="00216AD6">
      <w:pPr>
        <w:rPr>
          <w:szCs w:val="28"/>
        </w:rPr>
      </w:pPr>
      <w:r w:rsidRPr="00515FF9">
        <w:rPr>
          <w:szCs w:val="28"/>
        </w:rPr>
        <w:t>Задание 4. Используя данные таблицы 3 постройте картограмму «Концентрация нефтепродуктов в мировом океане»</w:t>
      </w:r>
    </w:p>
    <w:p w:rsidR="00216AD6" w:rsidRPr="00515FF9" w:rsidRDefault="00216AD6" w:rsidP="00216AD6">
      <w:pPr>
        <w:rPr>
          <w:szCs w:val="28"/>
        </w:rPr>
      </w:pPr>
      <w:r w:rsidRPr="00515FF9">
        <w:rPr>
          <w:szCs w:val="28"/>
        </w:rPr>
        <w:t>Таблица 3. Концентрация нефтепродуктов в Мировом океане.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2"/>
        <w:gridCol w:w="5250"/>
      </w:tblGrid>
      <w:tr w:rsidR="00216AD6" w:rsidRPr="00515FF9" w:rsidTr="00216AD6">
        <w:tc>
          <w:tcPr>
            <w:tcW w:w="5478" w:type="dxa"/>
          </w:tcPr>
          <w:p w:rsidR="00216AD6" w:rsidRPr="00216AD6" w:rsidRDefault="00216AD6" w:rsidP="00216AD6">
            <w:pPr>
              <w:pStyle w:val="af6"/>
              <w:ind w:left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16AD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Районы Мирового океана</w:t>
            </w:r>
          </w:p>
        </w:tc>
        <w:tc>
          <w:tcPr>
            <w:tcW w:w="5292" w:type="dxa"/>
          </w:tcPr>
          <w:p w:rsidR="00216AD6" w:rsidRPr="00216AD6" w:rsidRDefault="00216AD6" w:rsidP="00216AD6">
            <w:pPr>
              <w:pStyle w:val="af6"/>
              <w:ind w:left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16AD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Концентрация нефтепродуктов</w:t>
            </w:r>
          </w:p>
        </w:tc>
      </w:tr>
      <w:tr w:rsidR="00216AD6" w:rsidRPr="00515FF9" w:rsidTr="00216AD6">
        <w:tc>
          <w:tcPr>
            <w:tcW w:w="5478" w:type="dxa"/>
          </w:tcPr>
          <w:p w:rsidR="00216AD6" w:rsidRPr="00216AD6" w:rsidRDefault="00216AD6" w:rsidP="00216AD6">
            <w:pPr>
              <w:pStyle w:val="af6"/>
              <w:ind w:left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16AD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Тихий океан</w:t>
            </w:r>
          </w:p>
        </w:tc>
        <w:tc>
          <w:tcPr>
            <w:tcW w:w="5292" w:type="dxa"/>
          </w:tcPr>
          <w:p w:rsidR="00216AD6" w:rsidRPr="00216AD6" w:rsidRDefault="00216AD6" w:rsidP="00216AD6">
            <w:pPr>
              <w:pStyle w:val="af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16AD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200 мкг/л</w:t>
            </w:r>
          </w:p>
        </w:tc>
      </w:tr>
      <w:tr w:rsidR="00216AD6" w:rsidRPr="00515FF9" w:rsidTr="00216AD6">
        <w:tc>
          <w:tcPr>
            <w:tcW w:w="5478" w:type="dxa"/>
          </w:tcPr>
          <w:p w:rsidR="00216AD6" w:rsidRPr="00216AD6" w:rsidRDefault="00216AD6" w:rsidP="00216AD6">
            <w:pPr>
              <w:pStyle w:val="af6"/>
              <w:ind w:left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16AD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Атлантический океан</w:t>
            </w:r>
          </w:p>
        </w:tc>
        <w:tc>
          <w:tcPr>
            <w:tcW w:w="5292" w:type="dxa"/>
          </w:tcPr>
          <w:p w:rsidR="00216AD6" w:rsidRPr="00216AD6" w:rsidRDefault="00216AD6" w:rsidP="00216AD6">
            <w:pPr>
              <w:pStyle w:val="af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16AD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160 мкг/л</w:t>
            </w:r>
          </w:p>
        </w:tc>
      </w:tr>
      <w:tr w:rsidR="00216AD6" w:rsidRPr="00515FF9" w:rsidTr="00216AD6">
        <w:tc>
          <w:tcPr>
            <w:tcW w:w="5478" w:type="dxa"/>
          </w:tcPr>
          <w:p w:rsidR="00216AD6" w:rsidRPr="00216AD6" w:rsidRDefault="00216AD6" w:rsidP="00216AD6">
            <w:pPr>
              <w:pStyle w:val="af6"/>
              <w:ind w:left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16AD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Северное море</w:t>
            </w:r>
          </w:p>
        </w:tc>
        <w:tc>
          <w:tcPr>
            <w:tcW w:w="5292" w:type="dxa"/>
          </w:tcPr>
          <w:p w:rsidR="00216AD6" w:rsidRPr="00216AD6" w:rsidRDefault="00216AD6" w:rsidP="00216AD6">
            <w:pPr>
              <w:pStyle w:val="af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16AD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350 мкг/л</w:t>
            </w:r>
          </w:p>
        </w:tc>
      </w:tr>
      <w:tr w:rsidR="00216AD6" w:rsidRPr="00515FF9" w:rsidTr="00216AD6">
        <w:tc>
          <w:tcPr>
            <w:tcW w:w="5478" w:type="dxa"/>
          </w:tcPr>
          <w:p w:rsidR="00216AD6" w:rsidRPr="00216AD6" w:rsidRDefault="00216AD6" w:rsidP="00216AD6">
            <w:pPr>
              <w:pStyle w:val="af6"/>
              <w:ind w:left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16AD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Средиземное море</w:t>
            </w:r>
          </w:p>
        </w:tc>
        <w:tc>
          <w:tcPr>
            <w:tcW w:w="5292" w:type="dxa"/>
          </w:tcPr>
          <w:p w:rsidR="00216AD6" w:rsidRPr="00216AD6" w:rsidRDefault="00216AD6" w:rsidP="00216AD6">
            <w:pPr>
              <w:pStyle w:val="af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16AD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950 мкг/л</w:t>
            </w:r>
          </w:p>
        </w:tc>
      </w:tr>
      <w:tr w:rsidR="00216AD6" w:rsidRPr="00515FF9" w:rsidTr="00216AD6">
        <w:tc>
          <w:tcPr>
            <w:tcW w:w="5478" w:type="dxa"/>
          </w:tcPr>
          <w:p w:rsidR="00216AD6" w:rsidRPr="00216AD6" w:rsidRDefault="00216AD6" w:rsidP="00216AD6">
            <w:pPr>
              <w:pStyle w:val="af6"/>
              <w:ind w:left="0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16AD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Балтийское море</w:t>
            </w:r>
          </w:p>
        </w:tc>
        <w:tc>
          <w:tcPr>
            <w:tcW w:w="5292" w:type="dxa"/>
          </w:tcPr>
          <w:p w:rsidR="00216AD6" w:rsidRPr="00216AD6" w:rsidRDefault="00216AD6" w:rsidP="00216AD6">
            <w:pPr>
              <w:pStyle w:val="af6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216AD6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8 мкг/л</w:t>
            </w:r>
          </w:p>
        </w:tc>
      </w:tr>
    </w:tbl>
    <w:p w:rsidR="00216AD6" w:rsidRPr="00515FF9" w:rsidRDefault="00216AD6" w:rsidP="00216AD6">
      <w:pPr>
        <w:rPr>
          <w:szCs w:val="28"/>
        </w:rPr>
      </w:pPr>
      <w:r w:rsidRPr="00515FF9">
        <w:rPr>
          <w:szCs w:val="28"/>
        </w:rPr>
        <w:lastRenderedPageBreak/>
        <w:t>Алгоритм выполнения задания:</w:t>
      </w:r>
    </w:p>
    <w:p w:rsidR="00216AD6" w:rsidRPr="00515FF9" w:rsidRDefault="00216AD6" w:rsidP="002236E0">
      <w:pPr>
        <w:pStyle w:val="af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FF9">
        <w:rPr>
          <w:rFonts w:ascii="Times New Roman" w:hAnsi="Times New Roman"/>
          <w:sz w:val="28"/>
          <w:szCs w:val="28"/>
        </w:rPr>
        <w:t>Подпишите название карты. На карте работают только карандашами.</w:t>
      </w:r>
    </w:p>
    <w:p w:rsidR="00216AD6" w:rsidRPr="00515FF9" w:rsidRDefault="00216AD6" w:rsidP="002236E0">
      <w:pPr>
        <w:pStyle w:val="af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3" o:spid="_x0000_s1033" style="position:absolute;left:0;text-align:left;margin-left:418.2pt;margin-top:20.35pt;width:13.5pt;height: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dOZgIAAIoEAAAOAAAAZHJzL2Uyb0RvYy54bWysVM1u1DAQviPxDpbvNJtttrRRs1XVUoRU&#10;oFLhAWYdZ2PhP2zvZssJiSsSj8BDcEH89Bmyb8TY2S5buCFysDwznm9+vpkcn6yUJEvuvDC6ovne&#10;iBKumamFnlf09auLR4eU+AC6Bmk0r+gN9/Rk+vDBcWdLPjatkTV3BEG0Lztb0TYEW2aZZy1X4PeM&#10;5RqNjXEKAopuntUOOkRXMhuPRgdZZ1xtnWHce9SeD0Y6TfhNw1l42TSeByIrirmFdLp0zuKZTY+h&#10;nDuwrWCbNOAfslAgNAbdQp1DALJw4i8oJZgz3jRhjxmVmaYRjKcasJp89Ec11y1YnmrB5ni7bZP/&#10;f7DsxfLKEVFXdJ8SDQop6j+v368/9T/62/WH/kt/239ff+x/9l/7b2Q/9quzvkS3a3vlYsXeXhr2&#10;xhNtzlrQc37qnOlaDjVmmcf32T2HKHh0JbPuuakxHCyCSa1bNU5FQGwKWSWGbrYM8VUgDJX547yY&#10;II8MTXle7I8SgxmUd87W+fCUG0XipaIOByCBw/LSh5gMlHdPUvJGivpCSJmEOHT8TDqyBBwXYIzr&#10;UCR3uVCY7aA/GOE3DA6qcbwGdXGnxhBpfCNSCuh3g0hNuooeTcaTBHzP5t18tg0f4bbl3XumRMCd&#10;kUJV9HD7CMrY8ye6ThMdQMjhjtlIvSEh9n3gb2bqG+TAmWEhcIHx0hr3jpIOl6Gi/u0CHKdEPtPI&#10;41FeFHF7klBMHo9RcLuW2a4FNEOoigZKhutZGDZuYZ2YtxgpT7Vrc4rcNyLxEudiyGqTLA586t5m&#10;OeNG7crp1e9fyPQXAAAA//8DAFBLAwQUAAYACAAAACEAQ08uTuAAAAAJAQAADwAAAGRycy9kb3du&#10;cmV2LnhtbEyPwU7DMAyG70i8Q2QkLoilsNKVru40IfWEkGBD2o5ZkzUViVMl2VbennCCo+1Pv7+/&#10;Xk3WsLPyYXCE8DDLgCnqnByoR/jctvclsBAFSWEcKYRvFWDVXF/VopLuQh/qvIk9SyEUKoGgYxwr&#10;zkOnlRVh5kZF6XZ03oqYRt9z6cUlhVvDH7Os4FYMlD5oMaoXrbqvzckivO/9dt+28XltzO5u92rM&#10;W65bxNubab0EFtUU/2D41U/q0CSngzuRDMwglPMiTyhCni2AJaAs5mlxQHgqF8Cbmv9v0PwAAAD/&#10;/wMAUEsBAi0AFAAGAAgAAAAhALaDOJL+AAAA4QEAABMAAAAAAAAAAAAAAAAAAAAAAFtDb250ZW50&#10;X1R5cGVzXS54bWxQSwECLQAUAAYACAAAACEAOP0h/9YAAACUAQAACwAAAAAAAAAAAAAAAAAvAQAA&#10;X3JlbHMvLnJlbHNQSwECLQAUAAYACAAAACEArCk3TmYCAACKBAAADgAAAAAAAAAAAAAAAAAuAgAA&#10;ZHJzL2Uyb0RvYy54bWxQSwECLQAUAAYACAAAACEAQ08uTuAAAAAJAQAADwAAAAAAAAAAAAAAAADA&#10;BAAAZHJzL2Rvd25yZXYueG1sUEsFBgAAAAAEAAQA8wAAAM0FAAAAAA==&#10;" fillcolor="#b2a1c7"/>
        </w:pict>
      </w:r>
      <w:r w:rsidRPr="00515FF9">
        <w:rPr>
          <w:rFonts w:ascii="Times New Roman" w:hAnsi="Times New Roman"/>
          <w:sz w:val="28"/>
          <w:szCs w:val="28"/>
        </w:rPr>
        <w:t>Разработайте шкалу концентрации. В условных обозначениях разными цветами покажите шкалу  концентрацию нефтепродуктов (      - уровень концентрации ).</w:t>
      </w:r>
    </w:p>
    <w:p w:rsidR="00216AD6" w:rsidRPr="00515FF9" w:rsidRDefault="00216AD6" w:rsidP="002236E0">
      <w:pPr>
        <w:pStyle w:val="af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FF9">
        <w:rPr>
          <w:rFonts w:ascii="Times New Roman" w:hAnsi="Times New Roman"/>
          <w:sz w:val="28"/>
          <w:szCs w:val="28"/>
        </w:rPr>
        <w:t>На контурной карте заштрихуйте соответствующим цветом район Мирового океана с данной концентраций нефтепродуктов, подпишите район.</w:t>
      </w:r>
    </w:p>
    <w:p w:rsidR="00216AD6" w:rsidRPr="00515FF9" w:rsidRDefault="00216AD6" w:rsidP="002236E0">
      <w:pPr>
        <w:pStyle w:val="af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FF9">
        <w:rPr>
          <w:rFonts w:ascii="Times New Roman" w:hAnsi="Times New Roman"/>
          <w:sz w:val="28"/>
          <w:szCs w:val="28"/>
        </w:rPr>
        <w:t>Сделайте вывод об основном районе загрязнения и о влиянии загрязнения нефтепродуктами на гидросферу.</w:t>
      </w:r>
    </w:p>
    <w:p w:rsidR="00216AD6" w:rsidRPr="00515FF9" w:rsidRDefault="00216AD6" w:rsidP="00216AD6">
      <w:pPr>
        <w:ind w:left="360"/>
        <w:rPr>
          <w:szCs w:val="28"/>
        </w:rPr>
      </w:pPr>
    </w:p>
    <w:p w:rsidR="00216AD6" w:rsidRPr="00515FF9" w:rsidRDefault="00216AD6" w:rsidP="00216AD6">
      <w:pPr>
        <w:ind w:left="360"/>
        <w:rPr>
          <w:szCs w:val="28"/>
        </w:rPr>
      </w:pPr>
    </w:p>
    <w:p w:rsidR="00216AD6" w:rsidRPr="00957D54" w:rsidRDefault="00216AD6" w:rsidP="00216AD6">
      <w:pPr>
        <w:rPr>
          <w:b/>
          <w:szCs w:val="28"/>
        </w:rPr>
      </w:pPr>
      <w:r w:rsidRPr="00957D54">
        <w:rPr>
          <w:b/>
          <w:szCs w:val="28"/>
        </w:rPr>
        <w:t>Тема: Охрана недр и ландшафтов.</w:t>
      </w:r>
    </w:p>
    <w:p w:rsidR="00216AD6" w:rsidRPr="00965489" w:rsidRDefault="00216AD6" w:rsidP="00216AD6">
      <w:pPr>
        <w:rPr>
          <w:szCs w:val="28"/>
        </w:rPr>
      </w:pPr>
      <w:r w:rsidRPr="00965489">
        <w:rPr>
          <w:szCs w:val="28"/>
        </w:rPr>
        <w:t>Цель: Выяснить основные виды деградации земельных ресурсов в России.</w:t>
      </w:r>
    </w:p>
    <w:p w:rsidR="00216AD6" w:rsidRDefault="00216AD6" w:rsidP="00216AD6">
      <w:pPr>
        <w:rPr>
          <w:szCs w:val="28"/>
        </w:rPr>
      </w:pPr>
    </w:p>
    <w:p w:rsidR="00216AD6" w:rsidRPr="00957D54" w:rsidRDefault="00216AD6" w:rsidP="00216AD6">
      <w:pPr>
        <w:jc w:val="center"/>
        <w:rPr>
          <w:b/>
          <w:szCs w:val="28"/>
        </w:rPr>
      </w:pPr>
      <w:r w:rsidRPr="00957D54">
        <w:rPr>
          <w:b/>
          <w:szCs w:val="28"/>
        </w:rPr>
        <w:t>Ход работы</w:t>
      </w:r>
    </w:p>
    <w:p w:rsidR="00216AD6" w:rsidRPr="00965489" w:rsidRDefault="00216AD6" w:rsidP="00216AD6">
      <w:pPr>
        <w:jc w:val="both"/>
        <w:rPr>
          <w:szCs w:val="28"/>
        </w:rPr>
      </w:pPr>
      <w:r w:rsidRPr="00965489">
        <w:rPr>
          <w:szCs w:val="28"/>
        </w:rPr>
        <w:t xml:space="preserve">Задание 1. Используя данные таблицы 1 выясните, какое место занимает Россия по обеспеченности землей на душу населения. </w:t>
      </w:r>
    </w:p>
    <w:p w:rsidR="00216AD6" w:rsidRPr="00965489" w:rsidRDefault="00216AD6" w:rsidP="00216AD6">
      <w:pPr>
        <w:jc w:val="both"/>
        <w:rPr>
          <w:szCs w:val="28"/>
        </w:rPr>
      </w:pPr>
      <w:r w:rsidRPr="00965489">
        <w:rPr>
          <w:szCs w:val="28"/>
        </w:rPr>
        <w:t xml:space="preserve">Обеспеченность землей на душу населения  = площадь страны : численность населения  </w:t>
      </w:r>
    </w:p>
    <w:p w:rsidR="00216AD6" w:rsidRPr="00965489" w:rsidRDefault="00216AD6" w:rsidP="00216AD6">
      <w:pPr>
        <w:pStyle w:val="af6"/>
        <w:spacing w:after="0" w:line="240" w:lineRule="auto"/>
        <w:rPr>
          <w:rFonts w:ascii="Times New Roman" w:hAnsi="Times New Roman"/>
          <w:sz w:val="28"/>
          <w:szCs w:val="28"/>
        </w:rPr>
      </w:pPr>
      <w:r w:rsidRPr="00965489">
        <w:rPr>
          <w:rFonts w:ascii="Times New Roman" w:hAnsi="Times New Roman"/>
          <w:sz w:val="28"/>
          <w:szCs w:val="28"/>
        </w:rPr>
        <w:t>Таблица 1.     Площадь территории на душу населения в некоторых странах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9"/>
        <w:gridCol w:w="2391"/>
        <w:gridCol w:w="2391"/>
        <w:gridCol w:w="2490"/>
      </w:tblGrid>
      <w:tr w:rsidR="00216AD6" w:rsidRPr="00965489" w:rsidTr="00216AD6">
        <w:tc>
          <w:tcPr>
            <w:tcW w:w="3199" w:type="dxa"/>
          </w:tcPr>
          <w:p w:rsidR="00216AD6" w:rsidRPr="00216AD6" w:rsidRDefault="00216AD6" w:rsidP="00216AD6">
            <w:pPr>
              <w:ind w:left="630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Страны</w:t>
            </w:r>
          </w:p>
        </w:tc>
        <w:tc>
          <w:tcPr>
            <w:tcW w:w="2391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Площадь страны, млн. га</w:t>
            </w:r>
          </w:p>
        </w:tc>
        <w:tc>
          <w:tcPr>
            <w:tcW w:w="2391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Численность населения, млн. чел.</w:t>
            </w:r>
          </w:p>
        </w:tc>
        <w:tc>
          <w:tcPr>
            <w:tcW w:w="249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Площадь территории, га/чел</w:t>
            </w:r>
          </w:p>
        </w:tc>
      </w:tr>
      <w:tr w:rsidR="00216AD6" w:rsidRPr="00965489" w:rsidTr="00216AD6">
        <w:tc>
          <w:tcPr>
            <w:tcW w:w="3199" w:type="dxa"/>
          </w:tcPr>
          <w:p w:rsidR="00216AD6" w:rsidRPr="00216AD6" w:rsidRDefault="00216AD6" w:rsidP="00216AD6">
            <w:pPr>
              <w:ind w:left="630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Россия</w:t>
            </w:r>
          </w:p>
        </w:tc>
        <w:tc>
          <w:tcPr>
            <w:tcW w:w="2391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1712,5</w:t>
            </w:r>
          </w:p>
        </w:tc>
        <w:tc>
          <w:tcPr>
            <w:tcW w:w="2391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146</w:t>
            </w:r>
          </w:p>
        </w:tc>
        <w:tc>
          <w:tcPr>
            <w:tcW w:w="249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</w:p>
        </w:tc>
      </w:tr>
      <w:tr w:rsidR="00216AD6" w:rsidRPr="00965489" w:rsidTr="00216AD6">
        <w:tc>
          <w:tcPr>
            <w:tcW w:w="3199" w:type="dxa"/>
          </w:tcPr>
          <w:p w:rsidR="00216AD6" w:rsidRPr="00216AD6" w:rsidRDefault="00216AD6" w:rsidP="00216AD6">
            <w:pPr>
              <w:ind w:left="630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США</w:t>
            </w:r>
          </w:p>
        </w:tc>
        <w:tc>
          <w:tcPr>
            <w:tcW w:w="2391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937,3</w:t>
            </w:r>
          </w:p>
        </w:tc>
        <w:tc>
          <w:tcPr>
            <w:tcW w:w="2391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310,2</w:t>
            </w:r>
          </w:p>
        </w:tc>
        <w:tc>
          <w:tcPr>
            <w:tcW w:w="249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</w:p>
        </w:tc>
      </w:tr>
      <w:tr w:rsidR="00216AD6" w:rsidRPr="00965489" w:rsidTr="00216AD6">
        <w:tc>
          <w:tcPr>
            <w:tcW w:w="3199" w:type="dxa"/>
          </w:tcPr>
          <w:p w:rsidR="00216AD6" w:rsidRPr="00216AD6" w:rsidRDefault="00216AD6" w:rsidP="00216AD6">
            <w:pPr>
              <w:ind w:left="630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Франция</w:t>
            </w:r>
          </w:p>
        </w:tc>
        <w:tc>
          <w:tcPr>
            <w:tcW w:w="2391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54,7</w:t>
            </w:r>
          </w:p>
        </w:tc>
        <w:tc>
          <w:tcPr>
            <w:tcW w:w="2391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65,4</w:t>
            </w:r>
          </w:p>
        </w:tc>
        <w:tc>
          <w:tcPr>
            <w:tcW w:w="249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</w:p>
        </w:tc>
      </w:tr>
      <w:tr w:rsidR="00216AD6" w:rsidRPr="00965489" w:rsidTr="00216AD6">
        <w:tc>
          <w:tcPr>
            <w:tcW w:w="3199" w:type="dxa"/>
          </w:tcPr>
          <w:p w:rsidR="00216AD6" w:rsidRPr="00216AD6" w:rsidRDefault="00216AD6" w:rsidP="00216AD6">
            <w:pPr>
              <w:ind w:left="630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Китай</w:t>
            </w:r>
          </w:p>
        </w:tc>
        <w:tc>
          <w:tcPr>
            <w:tcW w:w="2391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959,7</w:t>
            </w:r>
          </w:p>
        </w:tc>
        <w:tc>
          <w:tcPr>
            <w:tcW w:w="2391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1339</w:t>
            </w:r>
          </w:p>
        </w:tc>
        <w:tc>
          <w:tcPr>
            <w:tcW w:w="249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</w:p>
        </w:tc>
      </w:tr>
      <w:tr w:rsidR="00216AD6" w:rsidRPr="00965489" w:rsidTr="00216AD6">
        <w:tc>
          <w:tcPr>
            <w:tcW w:w="3199" w:type="dxa"/>
          </w:tcPr>
          <w:p w:rsidR="00216AD6" w:rsidRPr="00216AD6" w:rsidRDefault="00216AD6" w:rsidP="00216AD6">
            <w:pPr>
              <w:ind w:left="630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Италия</w:t>
            </w:r>
          </w:p>
        </w:tc>
        <w:tc>
          <w:tcPr>
            <w:tcW w:w="2391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30,1</w:t>
            </w:r>
          </w:p>
        </w:tc>
        <w:tc>
          <w:tcPr>
            <w:tcW w:w="2391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64,4</w:t>
            </w:r>
          </w:p>
        </w:tc>
        <w:tc>
          <w:tcPr>
            <w:tcW w:w="249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</w:p>
        </w:tc>
      </w:tr>
      <w:tr w:rsidR="00216AD6" w:rsidRPr="00965489" w:rsidTr="00216AD6">
        <w:tc>
          <w:tcPr>
            <w:tcW w:w="3199" w:type="dxa"/>
          </w:tcPr>
          <w:p w:rsidR="00216AD6" w:rsidRPr="00216AD6" w:rsidRDefault="00216AD6" w:rsidP="00216AD6">
            <w:pPr>
              <w:ind w:left="630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Германия</w:t>
            </w:r>
          </w:p>
        </w:tc>
        <w:tc>
          <w:tcPr>
            <w:tcW w:w="2391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35,72</w:t>
            </w:r>
          </w:p>
        </w:tc>
        <w:tc>
          <w:tcPr>
            <w:tcW w:w="2391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82</w:t>
            </w:r>
          </w:p>
        </w:tc>
        <w:tc>
          <w:tcPr>
            <w:tcW w:w="249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</w:p>
        </w:tc>
      </w:tr>
      <w:tr w:rsidR="00216AD6" w:rsidRPr="00965489" w:rsidTr="00216AD6">
        <w:tc>
          <w:tcPr>
            <w:tcW w:w="3199" w:type="dxa"/>
          </w:tcPr>
          <w:p w:rsidR="00216AD6" w:rsidRPr="00216AD6" w:rsidRDefault="00216AD6" w:rsidP="00216AD6">
            <w:pPr>
              <w:ind w:left="630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Великобритания</w:t>
            </w:r>
          </w:p>
        </w:tc>
        <w:tc>
          <w:tcPr>
            <w:tcW w:w="2391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24,4</w:t>
            </w:r>
          </w:p>
        </w:tc>
        <w:tc>
          <w:tcPr>
            <w:tcW w:w="2391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64,4</w:t>
            </w:r>
          </w:p>
        </w:tc>
        <w:tc>
          <w:tcPr>
            <w:tcW w:w="249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</w:p>
        </w:tc>
      </w:tr>
      <w:tr w:rsidR="00216AD6" w:rsidRPr="00965489" w:rsidTr="00216AD6">
        <w:tc>
          <w:tcPr>
            <w:tcW w:w="3199" w:type="dxa"/>
          </w:tcPr>
          <w:p w:rsidR="00216AD6" w:rsidRPr="00216AD6" w:rsidRDefault="00216AD6" w:rsidP="00216AD6">
            <w:pPr>
              <w:ind w:left="630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Япония</w:t>
            </w:r>
          </w:p>
        </w:tc>
        <w:tc>
          <w:tcPr>
            <w:tcW w:w="2391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37,8</w:t>
            </w:r>
          </w:p>
        </w:tc>
        <w:tc>
          <w:tcPr>
            <w:tcW w:w="2391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127,4</w:t>
            </w:r>
          </w:p>
        </w:tc>
        <w:tc>
          <w:tcPr>
            <w:tcW w:w="249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</w:p>
        </w:tc>
      </w:tr>
      <w:tr w:rsidR="00216AD6" w:rsidRPr="00965489" w:rsidTr="00216AD6">
        <w:tc>
          <w:tcPr>
            <w:tcW w:w="3199" w:type="dxa"/>
          </w:tcPr>
          <w:p w:rsidR="00216AD6" w:rsidRPr="00216AD6" w:rsidRDefault="00216AD6" w:rsidP="00216AD6">
            <w:pPr>
              <w:ind w:left="630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 xml:space="preserve">Индия </w:t>
            </w:r>
          </w:p>
        </w:tc>
        <w:tc>
          <w:tcPr>
            <w:tcW w:w="2391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328,8</w:t>
            </w:r>
          </w:p>
        </w:tc>
        <w:tc>
          <w:tcPr>
            <w:tcW w:w="2391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1198</w:t>
            </w:r>
          </w:p>
        </w:tc>
        <w:tc>
          <w:tcPr>
            <w:tcW w:w="249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</w:p>
        </w:tc>
      </w:tr>
      <w:tr w:rsidR="00216AD6" w:rsidRPr="00965489" w:rsidTr="00216AD6">
        <w:tc>
          <w:tcPr>
            <w:tcW w:w="3199" w:type="dxa"/>
          </w:tcPr>
          <w:p w:rsidR="00216AD6" w:rsidRPr="00216AD6" w:rsidRDefault="00216AD6" w:rsidP="00216AD6">
            <w:pPr>
              <w:ind w:left="630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 xml:space="preserve">Канада </w:t>
            </w:r>
          </w:p>
        </w:tc>
        <w:tc>
          <w:tcPr>
            <w:tcW w:w="2391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998,5</w:t>
            </w:r>
          </w:p>
        </w:tc>
        <w:tc>
          <w:tcPr>
            <w:tcW w:w="2391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34,2</w:t>
            </w:r>
          </w:p>
        </w:tc>
        <w:tc>
          <w:tcPr>
            <w:tcW w:w="249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</w:p>
        </w:tc>
      </w:tr>
      <w:tr w:rsidR="00216AD6" w:rsidRPr="00965489" w:rsidTr="00216AD6">
        <w:tc>
          <w:tcPr>
            <w:tcW w:w="3199" w:type="dxa"/>
          </w:tcPr>
          <w:p w:rsidR="00216AD6" w:rsidRPr="00216AD6" w:rsidRDefault="00216AD6" w:rsidP="00216AD6">
            <w:pPr>
              <w:ind w:left="630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Австралия</w:t>
            </w:r>
          </w:p>
        </w:tc>
        <w:tc>
          <w:tcPr>
            <w:tcW w:w="2391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768,7</w:t>
            </w:r>
          </w:p>
        </w:tc>
        <w:tc>
          <w:tcPr>
            <w:tcW w:w="2391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22,4</w:t>
            </w:r>
          </w:p>
        </w:tc>
        <w:tc>
          <w:tcPr>
            <w:tcW w:w="249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</w:p>
        </w:tc>
      </w:tr>
    </w:tbl>
    <w:p w:rsidR="00216AD6" w:rsidRPr="00965489" w:rsidRDefault="00216AD6" w:rsidP="00216AD6">
      <w:pPr>
        <w:rPr>
          <w:szCs w:val="28"/>
        </w:rPr>
      </w:pPr>
    </w:p>
    <w:p w:rsidR="00216AD6" w:rsidRPr="00965489" w:rsidRDefault="00216AD6" w:rsidP="00216AD6">
      <w:pPr>
        <w:jc w:val="both"/>
        <w:rPr>
          <w:szCs w:val="28"/>
        </w:rPr>
      </w:pPr>
      <w:r w:rsidRPr="00965489">
        <w:rPr>
          <w:szCs w:val="28"/>
        </w:rPr>
        <w:t>Задание 2. Используя данные таблицы 2 постройте столбчатую диаграмму «Структура земельных ресурсов России»</w:t>
      </w:r>
    </w:p>
    <w:p w:rsidR="00216AD6" w:rsidRPr="00965489" w:rsidRDefault="00216AD6" w:rsidP="00216AD6">
      <w:pPr>
        <w:jc w:val="center"/>
        <w:rPr>
          <w:szCs w:val="28"/>
        </w:rPr>
      </w:pPr>
      <w:r w:rsidRPr="00965489">
        <w:rPr>
          <w:szCs w:val="28"/>
        </w:rPr>
        <w:t>Таблица 2.    Структура земельных ресурсов 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2410"/>
        <w:gridCol w:w="1574"/>
      </w:tblGrid>
      <w:tr w:rsidR="00216AD6" w:rsidRPr="00965489" w:rsidTr="00216AD6">
        <w:tc>
          <w:tcPr>
            <w:tcW w:w="6487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Структура земельных ресурсов</w:t>
            </w:r>
          </w:p>
        </w:tc>
        <w:tc>
          <w:tcPr>
            <w:tcW w:w="241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Площадь, млн. га</w:t>
            </w:r>
          </w:p>
        </w:tc>
        <w:tc>
          <w:tcPr>
            <w:tcW w:w="1574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%</w:t>
            </w:r>
          </w:p>
        </w:tc>
      </w:tr>
      <w:tr w:rsidR="00216AD6" w:rsidRPr="00965489" w:rsidTr="00216AD6">
        <w:tc>
          <w:tcPr>
            <w:tcW w:w="6487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Сельскохозяйственные земли</w:t>
            </w:r>
          </w:p>
        </w:tc>
        <w:tc>
          <w:tcPr>
            <w:tcW w:w="241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651</w:t>
            </w:r>
          </w:p>
        </w:tc>
        <w:tc>
          <w:tcPr>
            <w:tcW w:w="1574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</w:p>
        </w:tc>
      </w:tr>
      <w:tr w:rsidR="00216AD6" w:rsidRPr="00965489" w:rsidTr="00216AD6">
        <w:tc>
          <w:tcPr>
            <w:tcW w:w="6487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Земли населенных пунктов</w:t>
            </w:r>
          </w:p>
        </w:tc>
        <w:tc>
          <w:tcPr>
            <w:tcW w:w="241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6</w:t>
            </w:r>
          </w:p>
        </w:tc>
        <w:tc>
          <w:tcPr>
            <w:tcW w:w="1574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</w:p>
        </w:tc>
      </w:tr>
      <w:tr w:rsidR="00216AD6" w:rsidRPr="00965489" w:rsidTr="00216AD6">
        <w:tc>
          <w:tcPr>
            <w:tcW w:w="6487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Земли промышленности, транспорта, связи</w:t>
            </w:r>
          </w:p>
        </w:tc>
        <w:tc>
          <w:tcPr>
            <w:tcW w:w="241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17,7</w:t>
            </w:r>
          </w:p>
        </w:tc>
        <w:tc>
          <w:tcPr>
            <w:tcW w:w="1574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</w:p>
        </w:tc>
      </w:tr>
      <w:tr w:rsidR="00216AD6" w:rsidRPr="00965489" w:rsidTr="00216AD6">
        <w:tc>
          <w:tcPr>
            <w:tcW w:w="6487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Земли природно-заповедного фонда</w:t>
            </w:r>
          </w:p>
        </w:tc>
        <w:tc>
          <w:tcPr>
            <w:tcW w:w="241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20,7</w:t>
            </w:r>
          </w:p>
        </w:tc>
        <w:tc>
          <w:tcPr>
            <w:tcW w:w="1574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</w:p>
        </w:tc>
      </w:tr>
      <w:tr w:rsidR="00216AD6" w:rsidRPr="00965489" w:rsidTr="00216AD6">
        <w:tc>
          <w:tcPr>
            <w:tcW w:w="6487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Леса</w:t>
            </w:r>
          </w:p>
        </w:tc>
        <w:tc>
          <w:tcPr>
            <w:tcW w:w="241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878,8</w:t>
            </w:r>
          </w:p>
        </w:tc>
        <w:tc>
          <w:tcPr>
            <w:tcW w:w="1574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</w:p>
        </w:tc>
      </w:tr>
      <w:tr w:rsidR="00216AD6" w:rsidRPr="00965489" w:rsidTr="00216AD6">
        <w:tc>
          <w:tcPr>
            <w:tcW w:w="6487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Земли водного фонда</w:t>
            </w:r>
          </w:p>
        </w:tc>
        <w:tc>
          <w:tcPr>
            <w:tcW w:w="241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18,1</w:t>
            </w:r>
          </w:p>
        </w:tc>
        <w:tc>
          <w:tcPr>
            <w:tcW w:w="1574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</w:p>
        </w:tc>
      </w:tr>
      <w:tr w:rsidR="00216AD6" w:rsidRPr="00965489" w:rsidTr="00216AD6">
        <w:tc>
          <w:tcPr>
            <w:tcW w:w="6487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Земли запаса</w:t>
            </w:r>
          </w:p>
        </w:tc>
        <w:tc>
          <w:tcPr>
            <w:tcW w:w="241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117,8</w:t>
            </w:r>
          </w:p>
        </w:tc>
        <w:tc>
          <w:tcPr>
            <w:tcW w:w="1574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</w:p>
        </w:tc>
      </w:tr>
      <w:tr w:rsidR="00216AD6" w:rsidRPr="00965489" w:rsidTr="00216AD6">
        <w:tc>
          <w:tcPr>
            <w:tcW w:w="6487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lastRenderedPageBreak/>
              <w:t>Весь земельный фонд</w:t>
            </w:r>
          </w:p>
        </w:tc>
        <w:tc>
          <w:tcPr>
            <w:tcW w:w="2410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1709,6</w:t>
            </w:r>
          </w:p>
        </w:tc>
        <w:tc>
          <w:tcPr>
            <w:tcW w:w="1574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100</w:t>
            </w:r>
          </w:p>
        </w:tc>
      </w:tr>
    </w:tbl>
    <w:p w:rsidR="00216AD6" w:rsidRPr="00965489" w:rsidRDefault="00216AD6" w:rsidP="00216AD6">
      <w:pPr>
        <w:rPr>
          <w:szCs w:val="28"/>
          <w:shd w:val="clear" w:color="auto" w:fill="FFFFFF"/>
        </w:rPr>
      </w:pPr>
      <w:r w:rsidRPr="00965489">
        <w:rPr>
          <w:szCs w:val="28"/>
          <w:shd w:val="clear" w:color="auto" w:fill="FFFFFF"/>
        </w:rPr>
        <w:t>Алгоритм выполнения задания:</w:t>
      </w:r>
    </w:p>
    <w:p w:rsidR="00216AD6" w:rsidRPr="00965489" w:rsidRDefault="00216AD6" w:rsidP="002236E0">
      <w:pPr>
        <w:pStyle w:val="af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5489">
        <w:rPr>
          <w:rFonts w:ascii="Times New Roman" w:hAnsi="Times New Roman"/>
          <w:sz w:val="28"/>
          <w:szCs w:val="28"/>
          <w:shd w:val="clear" w:color="auto" w:fill="FFFFFF"/>
        </w:rPr>
        <w:t>Определите долю каждого вида земельных угодий в общем земельном фонде России.</w:t>
      </w:r>
    </w:p>
    <w:p w:rsidR="00216AD6" w:rsidRPr="00965489" w:rsidRDefault="00216AD6" w:rsidP="002236E0">
      <w:pPr>
        <w:pStyle w:val="af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5489">
        <w:rPr>
          <w:rFonts w:ascii="Times New Roman" w:hAnsi="Times New Roman"/>
          <w:sz w:val="28"/>
          <w:szCs w:val="28"/>
          <w:shd w:val="clear" w:color="auto" w:fill="FFFFFF"/>
        </w:rPr>
        <w:t>Постройте столбчатую диаграмму, используя масштаб в 1 см 10%.</w:t>
      </w:r>
    </w:p>
    <w:p w:rsidR="00216AD6" w:rsidRPr="00965489" w:rsidRDefault="00216AD6" w:rsidP="002236E0">
      <w:pPr>
        <w:pStyle w:val="af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5489">
        <w:rPr>
          <w:rFonts w:ascii="Times New Roman" w:hAnsi="Times New Roman"/>
          <w:sz w:val="28"/>
          <w:szCs w:val="28"/>
          <w:shd w:val="clear" w:color="auto" w:fill="FFFFFF"/>
        </w:rPr>
        <w:t>В диаграмме отложите долю каждой отрасли в общем загрязнении гидросферы, используя масштаб в 1 см 10%.</w:t>
      </w:r>
    </w:p>
    <w:p w:rsidR="00216AD6" w:rsidRPr="00965489" w:rsidRDefault="00216AD6" w:rsidP="002236E0">
      <w:pPr>
        <w:pStyle w:val="af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5489">
        <w:rPr>
          <w:rFonts w:ascii="Times New Roman" w:hAnsi="Times New Roman"/>
          <w:sz w:val="28"/>
          <w:szCs w:val="28"/>
          <w:shd w:val="clear" w:color="auto" w:fill="FFFFFF"/>
        </w:rPr>
        <w:t>Сделайте вывод о структуре земельных угодий в России.</w:t>
      </w:r>
    </w:p>
    <w:p w:rsidR="00216AD6" w:rsidRPr="00965489" w:rsidRDefault="00216AD6" w:rsidP="00216AD6">
      <w:pPr>
        <w:jc w:val="both"/>
        <w:rPr>
          <w:szCs w:val="28"/>
        </w:rPr>
      </w:pPr>
      <w:r w:rsidRPr="00965489">
        <w:rPr>
          <w:szCs w:val="28"/>
        </w:rPr>
        <w:t xml:space="preserve">Задание 3.  Постройте график «Изменение площади сельскохозяйственных земель России» по следующим данным. На оси ОХ отложите года, на оси ОУ – площадь сельскохозяйственных земель.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0"/>
        <w:gridCol w:w="2701"/>
        <w:gridCol w:w="2640"/>
        <w:gridCol w:w="2701"/>
      </w:tblGrid>
      <w:tr w:rsidR="00216AD6" w:rsidRPr="00965489" w:rsidTr="00216AD6">
        <w:tc>
          <w:tcPr>
            <w:tcW w:w="282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Года</w:t>
            </w:r>
          </w:p>
        </w:tc>
        <w:tc>
          <w:tcPr>
            <w:tcW w:w="282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Площадь, тыс. га</w:t>
            </w:r>
          </w:p>
        </w:tc>
        <w:tc>
          <w:tcPr>
            <w:tcW w:w="282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Года</w:t>
            </w:r>
          </w:p>
        </w:tc>
        <w:tc>
          <w:tcPr>
            <w:tcW w:w="282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Площадь, тыс. га</w:t>
            </w:r>
          </w:p>
        </w:tc>
      </w:tr>
      <w:tr w:rsidR="00216AD6" w:rsidRPr="00965489" w:rsidTr="00216AD6">
        <w:tc>
          <w:tcPr>
            <w:tcW w:w="282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1975</w:t>
            </w:r>
          </w:p>
        </w:tc>
        <w:tc>
          <w:tcPr>
            <w:tcW w:w="2826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663,4</w:t>
            </w:r>
          </w:p>
        </w:tc>
        <w:tc>
          <w:tcPr>
            <w:tcW w:w="282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1995</w:t>
            </w:r>
          </w:p>
        </w:tc>
        <w:tc>
          <w:tcPr>
            <w:tcW w:w="2826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655,4</w:t>
            </w:r>
          </w:p>
        </w:tc>
      </w:tr>
      <w:tr w:rsidR="00216AD6" w:rsidRPr="00965489" w:rsidTr="00216AD6">
        <w:tc>
          <w:tcPr>
            <w:tcW w:w="282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1980</w:t>
            </w:r>
          </w:p>
        </w:tc>
        <w:tc>
          <w:tcPr>
            <w:tcW w:w="2826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661,0</w:t>
            </w:r>
          </w:p>
        </w:tc>
        <w:tc>
          <w:tcPr>
            <w:tcW w:w="282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2000</w:t>
            </w:r>
          </w:p>
        </w:tc>
        <w:tc>
          <w:tcPr>
            <w:tcW w:w="2826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653,2</w:t>
            </w:r>
          </w:p>
        </w:tc>
      </w:tr>
      <w:tr w:rsidR="00216AD6" w:rsidRPr="00965489" w:rsidTr="00216AD6">
        <w:tc>
          <w:tcPr>
            <w:tcW w:w="282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1985</w:t>
            </w:r>
          </w:p>
        </w:tc>
        <w:tc>
          <w:tcPr>
            <w:tcW w:w="2826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659,1</w:t>
            </w:r>
          </w:p>
        </w:tc>
        <w:tc>
          <w:tcPr>
            <w:tcW w:w="282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2005</w:t>
            </w:r>
          </w:p>
        </w:tc>
        <w:tc>
          <w:tcPr>
            <w:tcW w:w="2826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651,0</w:t>
            </w:r>
          </w:p>
        </w:tc>
      </w:tr>
      <w:tr w:rsidR="00216AD6" w:rsidRPr="00965489" w:rsidTr="00216AD6">
        <w:tc>
          <w:tcPr>
            <w:tcW w:w="282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1990</w:t>
            </w:r>
          </w:p>
        </w:tc>
        <w:tc>
          <w:tcPr>
            <w:tcW w:w="2826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657,2</w:t>
            </w:r>
          </w:p>
        </w:tc>
        <w:tc>
          <w:tcPr>
            <w:tcW w:w="282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  <w:tc>
          <w:tcPr>
            <w:tcW w:w="2826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</w:p>
        </w:tc>
      </w:tr>
    </w:tbl>
    <w:p w:rsidR="00216AD6" w:rsidRPr="00965489" w:rsidRDefault="00216AD6" w:rsidP="00216AD6">
      <w:pPr>
        <w:rPr>
          <w:szCs w:val="28"/>
        </w:rPr>
      </w:pPr>
      <w:r w:rsidRPr="00965489">
        <w:rPr>
          <w:szCs w:val="28"/>
        </w:rPr>
        <w:t>Cделайте вывод</w:t>
      </w:r>
      <w:r>
        <w:rPr>
          <w:szCs w:val="28"/>
        </w:rPr>
        <w:t>, ответив на вопросы</w:t>
      </w:r>
      <w:r w:rsidRPr="00965489">
        <w:rPr>
          <w:szCs w:val="28"/>
        </w:rPr>
        <w:t>: Что вы наблюдаете на графике. С чем это связано? Укажите конкретные причины.</w:t>
      </w:r>
    </w:p>
    <w:p w:rsidR="00216AD6" w:rsidRDefault="00216AD6" w:rsidP="00216AD6">
      <w:pPr>
        <w:rPr>
          <w:szCs w:val="28"/>
        </w:rPr>
      </w:pPr>
    </w:p>
    <w:p w:rsidR="00216AD6" w:rsidRPr="00965489" w:rsidRDefault="00216AD6" w:rsidP="00216AD6">
      <w:pPr>
        <w:rPr>
          <w:szCs w:val="28"/>
        </w:rPr>
      </w:pPr>
      <w:r w:rsidRPr="00965489">
        <w:rPr>
          <w:szCs w:val="28"/>
        </w:rPr>
        <w:t>Задание 4. Используя данные таблицы постройте картограмму «Доля земель в России, подверженных эрозии».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6252"/>
      </w:tblGrid>
      <w:tr w:rsidR="00216AD6" w:rsidRPr="00965489" w:rsidTr="00216AD6">
        <w:tc>
          <w:tcPr>
            <w:tcW w:w="421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Регион</w:t>
            </w:r>
          </w:p>
        </w:tc>
        <w:tc>
          <w:tcPr>
            <w:tcW w:w="6252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Доля земель в России, подверженных эрозии, %</w:t>
            </w:r>
          </w:p>
        </w:tc>
      </w:tr>
      <w:tr w:rsidR="00216AD6" w:rsidRPr="00965489" w:rsidTr="00216AD6">
        <w:tc>
          <w:tcPr>
            <w:tcW w:w="421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Северный</w:t>
            </w:r>
          </w:p>
        </w:tc>
        <w:tc>
          <w:tcPr>
            <w:tcW w:w="6252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36</w:t>
            </w:r>
          </w:p>
        </w:tc>
      </w:tr>
      <w:tr w:rsidR="00216AD6" w:rsidRPr="00965489" w:rsidTr="00216AD6">
        <w:tc>
          <w:tcPr>
            <w:tcW w:w="421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Северо-Западный</w:t>
            </w:r>
          </w:p>
        </w:tc>
        <w:tc>
          <w:tcPr>
            <w:tcW w:w="6252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33</w:t>
            </w:r>
          </w:p>
        </w:tc>
      </w:tr>
      <w:tr w:rsidR="00216AD6" w:rsidRPr="00965489" w:rsidTr="00216AD6">
        <w:tc>
          <w:tcPr>
            <w:tcW w:w="421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Центральный</w:t>
            </w:r>
          </w:p>
        </w:tc>
        <w:tc>
          <w:tcPr>
            <w:tcW w:w="6252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36</w:t>
            </w:r>
          </w:p>
        </w:tc>
      </w:tr>
      <w:tr w:rsidR="00216AD6" w:rsidRPr="00965489" w:rsidTr="00216AD6">
        <w:tc>
          <w:tcPr>
            <w:tcW w:w="421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Волго-Вятский</w:t>
            </w:r>
          </w:p>
        </w:tc>
        <w:tc>
          <w:tcPr>
            <w:tcW w:w="6252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39</w:t>
            </w:r>
          </w:p>
        </w:tc>
      </w:tr>
      <w:tr w:rsidR="00216AD6" w:rsidRPr="00965489" w:rsidTr="00216AD6">
        <w:tc>
          <w:tcPr>
            <w:tcW w:w="421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Центрально-Черноземный</w:t>
            </w:r>
          </w:p>
        </w:tc>
        <w:tc>
          <w:tcPr>
            <w:tcW w:w="6252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34</w:t>
            </w:r>
          </w:p>
        </w:tc>
      </w:tr>
      <w:tr w:rsidR="00216AD6" w:rsidRPr="00965489" w:rsidTr="00216AD6">
        <w:tc>
          <w:tcPr>
            <w:tcW w:w="421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Поволжский</w:t>
            </w:r>
          </w:p>
        </w:tc>
        <w:tc>
          <w:tcPr>
            <w:tcW w:w="6252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78</w:t>
            </w:r>
          </w:p>
        </w:tc>
      </w:tr>
      <w:tr w:rsidR="00216AD6" w:rsidRPr="00965489" w:rsidTr="00216AD6">
        <w:tc>
          <w:tcPr>
            <w:tcW w:w="421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 xml:space="preserve">Северо-Кавказский </w:t>
            </w:r>
          </w:p>
        </w:tc>
        <w:tc>
          <w:tcPr>
            <w:tcW w:w="6252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77</w:t>
            </w:r>
          </w:p>
        </w:tc>
      </w:tr>
      <w:tr w:rsidR="00216AD6" w:rsidRPr="00965489" w:rsidTr="00216AD6">
        <w:tc>
          <w:tcPr>
            <w:tcW w:w="421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Уральский</w:t>
            </w:r>
          </w:p>
        </w:tc>
        <w:tc>
          <w:tcPr>
            <w:tcW w:w="6252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55</w:t>
            </w:r>
          </w:p>
        </w:tc>
      </w:tr>
      <w:tr w:rsidR="00216AD6" w:rsidRPr="00965489" w:rsidTr="00216AD6">
        <w:tc>
          <w:tcPr>
            <w:tcW w:w="421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Западно-Сибирский</w:t>
            </w:r>
          </w:p>
        </w:tc>
        <w:tc>
          <w:tcPr>
            <w:tcW w:w="6252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83</w:t>
            </w:r>
          </w:p>
        </w:tc>
      </w:tr>
      <w:tr w:rsidR="00216AD6" w:rsidRPr="00965489" w:rsidTr="00216AD6">
        <w:tc>
          <w:tcPr>
            <w:tcW w:w="421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Восточно-Сибирский</w:t>
            </w:r>
          </w:p>
        </w:tc>
        <w:tc>
          <w:tcPr>
            <w:tcW w:w="6252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36</w:t>
            </w:r>
          </w:p>
        </w:tc>
      </w:tr>
      <w:tr w:rsidR="00216AD6" w:rsidRPr="00965489" w:rsidTr="00216AD6">
        <w:tc>
          <w:tcPr>
            <w:tcW w:w="4219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Дальневосточный</w:t>
            </w:r>
          </w:p>
        </w:tc>
        <w:tc>
          <w:tcPr>
            <w:tcW w:w="6252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49</w:t>
            </w:r>
          </w:p>
        </w:tc>
      </w:tr>
    </w:tbl>
    <w:p w:rsidR="00216AD6" w:rsidRPr="00965489" w:rsidRDefault="00216AD6" w:rsidP="00216AD6">
      <w:pPr>
        <w:rPr>
          <w:szCs w:val="28"/>
        </w:rPr>
      </w:pPr>
      <w:r w:rsidRPr="00965489">
        <w:rPr>
          <w:szCs w:val="28"/>
        </w:rPr>
        <w:t>Алгоритм выполнения задания:</w:t>
      </w:r>
    </w:p>
    <w:p w:rsidR="00216AD6" w:rsidRPr="00965489" w:rsidRDefault="00216AD6" w:rsidP="002236E0">
      <w:pPr>
        <w:pStyle w:val="af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489">
        <w:rPr>
          <w:rFonts w:ascii="Times New Roman" w:hAnsi="Times New Roman"/>
          <w:sz w:val="28"/>
          <w:szCs w:val="28"/>
        </w:rPr>
        <w:t>Подпишите название карты. На карте работают только карандашами.</w:t>
      </w:r>
    </w:p>
    <w:p w:rsidR="00216AD6" w:rsidRPr="00965489" w:rsidRDefault="00216AD6" w:rsidP="002236E0">
      <w:pPr>
        <w:pStyle w:val="af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6" o:spid="_x0000_s1034" style="position:absolute;left:0;text-align:left;margin-left:388.8pt;margin-top:20.35pt;width:13.5pt;height: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mDtZQIAAIoEAAAOAAAAZHJzL2Uyb0RvYy54bWysVM2O0zAQviPxDpbvNElJu7tR09WqyyKk&#10;BVZaeADXcRoL/2G7TZcTElckHoGH4IL42WdI34ix05YWbogcLM+M55ufbyaT87UUaMWs41qVOBuk&#10;GDFFdcXVosSvX109OsXIeaIqIrRiJb5jDp9PHz6YtKZgQ91oUTGLAES5ojUlbrw3RZI42jBJ3EAb&#10;psBYayuJB9EuksqSFtClSIZpOk5abStjNWXOgfayN+JpxK9rRv3LunbMI1FiyM3H08ZzHs5kOiHF&#10;whLTcLpNg/xDFpJwBUH3UJfEE7S0/C8oyanVTtd+QLVMdF1zymINUE2W/lHNbUMMi7VAc5zZt8n9&#10;P1j6YnVjEa9KPMZIEQkUdZ837zefuh/d/eZD96W7775vPnY/u6/dNzQO/WqNK8Dt1tzYULEz15q+&#10;cUjpWUPUgl1Yq9uGkQqyzML75MghCA5c0bx9risIR5Zex9ataysDIDQFrSNDd3uG2NojCsrsJMtH&#10;wCMFU5blj9PIYEKKnbOxzj9lWqJwKbGFAYjgZHXtfEiGFLsnMXkteHXFhYhCGDo2ExatCIwLoZQp&#10;n0d3sZSQba8fp/D1gwNqGK9ene/UECKOb0CKAd1hEKFQW+Kz0XAUgY9szi7m+/ABbl/e0TPJPeyM&#10;4LLEp/tHpAg9f6KqONGecNHfIRuhtiSEvvf8zXV1BxxY3S8ELDBcGm3fYdTCMpTYvV0SyzASzxTw&#10;eJbledieKOSjkyEI9tAyP7QQRQGqxB6j/jrz/cYtjeWLBiJlsXalL4D7mkdewlz0WW2ThYGP3dsu&#10;Z9ioQzm++v0Lmf4CAAD//wMAUEsDBBQABgAIAAAAIQBeC/vt3wAAAAkBAAAPAAAAZHJzL2Rvd25y&#10;ZXYueG1sTI9NS8NAEIbvgv9hGcGL2F0ldmPMpBQhJxG0FdrjNrtmg/sRsts2/nvHkx5n5uGd561X&#10;s3fsZKY0xIBwtxDATOiiHkKP8LFtb0tgKauglYvBIHybBKvm8qJWlY7n8G5Om9wzCgmpUgg257Hi&#10;PHXWeJUWcTSBbp9x8irTOPVcT+pM4d7xeyGW3Ksh0AerRvNsTfe1OXqEt/203bdtflw7t7vZvTj3&#10;WtgW8fpqXj8By2bOfzD86pM6NOR0iMegE3MIUsoloQiFkMAIKEVBiwPCQymBNzX/36D5AQAA//8D&#10;AFBLAQItABQABgAIAAAAIQC2gziS/gAAAOEBAAATAAAAAAAAAAAAAAAAAAAAAABbQ29udGVudF9U&#10;eXBlc10ueG1sUEsBAi0AFAAGAAgAAAAhADj9If/WAAAAlAEAAAsAAAAAAAAAAAAAAAAALwEAAF9y&#10;ZWxzLy5yZWxzUEsBAi0AFAAGAAgAAAAhALkSYO1lAgAAigQAAA4AAAAAAAAAAAAAAAAALgIAAGRy&#10;cy9lMm9Eb2MueG1sUEsBAi0AFAAGAAgAAAAhAF4L++3fAAAACQEAAA8AAAAAAAAAAAAAAAAAvwQA&#10;AGRycy9kb3ducmV2LnhtbFBLBQYAAAAABAAEAPMAAADLBQAAAAA=&#10;" fillcolor="#b2a1c7"/>
        </w:pict>
      </w:r>
      <w:r w:rsidRPr="00965489">
        <w:rPr>
          <w:rFonts w:ascii="Times New Roman" w:hAnsi="Times New Roman"/>
          <w:sz w:val="28"/>
          <w:szCs w:val="28"/>
        </w:rPr>
        <w:t>Разработайте шкалу доли эродированных земель. В условных обозначениях разными цветами покажите шкалу  (       - доля эродированных земель).</w:t>
      </w:r>
    </w:p>
    <w:p w:rsidR="00216AD6" w:rsidRPr="00965489" w:rsidRDefault="00216AD6" w:rsidP="002236E0">
      <w:pPr>
        <w:pStyle w:val="af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489">
        <w:rPr>
          <w:rFonts w:ascii="Times New Roman" w:hAnsi="Times New Roman"/>
          <w:sz w:val="28"/>
          <w:szCs w:val="28"/>
        </w:rPr>
        <w:t>На контурной карте заштрихуйте соответствующим цветом район РФ с данной долей эродированных земель.</w:t>
      </w:r>
    </w:p>
    <w:p w:rsidR="00216AD6" w:rsidRPr="00965489" w:rsidRDefault="00216AD6" w:rsidP="002236E0">
      <w:pPr>
        <w:pStyle w:val="af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489">
        <w:rPr>
          <w:rFonts w:ascii="Times New Roman" w:hAnsi="Times New Roman"/>
          <w:sz w:val="28"/>
          <w:szCs w:val="28"/>
        </w:rPr>
        <w:t>Сделайте вывод об основном районе РФ, подверженном эрозии и влиянии эрозии на  сельскохозяйственные угодья.</w:t>
      </w:r>
    </w:p>
    <w:p w:rsidR="00216AD6" w:rsidRPr="00965489" w:rsidRDefault="00216AD6" w:rsidP="00216AD6">
      <w:pPr>
        <w:rPr>
          <w:szCs w:val="28"/>
        </w:rPr>
      </w:pPr>
    </w:p>
    <w:p w:rsidR="00216AD6" w:rsidRPr="00965489" w:rsidRDefault="00216AD6" w:rsidP="00216AD6">
      <w:pPr>
        <w:rPr>
          <w:szCs w:val="28"/>
        </w:rPr>
      </w:pPr>
      <w:r w:rsidRPr="00965489">
        <w:rPr>
          <w:szCs w:val="28"/>
        </w:rPr>
        <w:t>Задание 5. Постройте диаграмму «Факторы, вызывающие деградацию земель» по данным таблицы 3, сделайте вывод.</w:t>
      </w:r>
    </w:p>
    <w:p w:rsidR="00216AD6" w:rsidRPr="00965489" w:rsidRDefault="00216AD6" w:rsidP="00216AD6">
      <w:pPr>
        <w:jc w:val="center"/>
        <w:rPr>
          <w:szCs w:val="28"/>
        </w:rPr>
      </w:pPr>
      <w:r w:rsidRPr="00965489">
        <w:rPr>
          <w:szCs w:val="28"/>
        </w:rPr>
        <w:t>Таблица 3. Факторы, вызывающие деградацию земель,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4"/>
        <w:gridCol w:w="2207"/>
      </w:tblGrid>
      <w:tr w:rsidR="00216AD6" w:rsidRPr="00965489" w:rsidTr="00216AD6">
        <w:tc>
          <w:tcPr>
            <w:tcW w:w="7364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lastRenderedPageBreak/>
              <w:t>Факторы</w:t>
            </w:r>
          </w:p>
        </w:tc>
        <w:tc>
          <w:tcPr>
            <w:tcW w:w="2207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%</w:t>
            </w:r>
          </w:p>
        </w:tc>
      </w:tr>
      <w:tr w:rsidR="00216AD6" w:rsidRPr="00965489" w:rsidTr="00216AD6">
        <w:tc>
          <w:tcPr>
            <w:tcW w:w="7364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Перевыпас скота</w:t>
            </w:r>
          </w:p>
        </w:tc>
        <w:tc>
          <w:tcPr>
            <w:tcW w:w="2207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35</w:t>
            </w:r>
          </w:p>
        </w:tc>
      </w:tr>
      <w:tr w:rsidR="00216AD6" w:rsidRPr="00965489" w:rsidTr="00216AD6">
        <w:tc>
          <w:tcPr>
            <w:tcW w:w="7364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Сведение лесов</w:t>
            </w:r>
          </w:p>
        </w:tc>
        <w:tc>
          <w:tcPr>
            <w:tcW w:w="2207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29</w:t>
            </w:r>
          </w:p>
        </w:tc>
      </w:tr>
      <w:tr w:rsidR="00216AD6" w:rsidRPr="00965489" w:rsidTr="00216AD6">
        <w:tc>
          <w:tcPr>
            <w:tcW w:w="7364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Нерациональное ведение сельского хозяйства</w:t>
            </w:r>
          </w:p>
        </w:tc>
        <w:tc>
          <w:tcPr>
            <w:tcW w:w="2207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28</w:t>
            </w:r>
          </w:p>
        </w:tc>
      </w:tr>
      <w:tr w:rsidR="00216AD6" w:rsidRPr="00965489" w:rsidTr="00216AD6">
        <w:tc>
          <w:tcPr>
            <w:tcW w:w="7364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Чрезмерная эксплуатация земель</w:t>
            </w:r>
          </w:p>
        </w:tc>
        <w:tc>
          <w:tcPr>
            <w:tcW w:w="2207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7</w:t>
            </w:r>
          </w:p>
        </w:tc>
      </w:tr>
      <w:tr w:rsidR="00216AD6" w:rsidRPr="00965489" w:rsidTr="00216AD6">
        <w:tc>
          <w:tcPr>
            <w:tcW w:w="7364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Индустриализация</w:t>
            </w:r>
          </w:p>
        </w:tc>
        <w:tc>
          <w:tcPr>
            <w:tcW w:w="2207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</w:t>
            </w:r>
          </w:p>
        </w:tc>
      </w:tr>
      <w:tr w:rsidR="00216AD6" w:rsidRPr="00965489" w:rsidTr="00216AD6">
        <w:tc>
          <w:tcPr>
            <w:tcW w:w="7364" w:type="dxa"/>
          </w:tcPr>
          <w:p w:rsidR="00216AD6" w:rsidRPr="00216AD6" w:rsidRDefault="00216AD6" w:rsidP="002236E0">
            <w:pPr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итого</w:t>
            </w:r>
          </w:p>
        </w:tc>
        <w:tc>
          <w:tcPr>
            <w:tcW w:w="2207" w:type="dxa"/>
          </w:tcPr>
          <w:p w:rsidR="00216AD6" w:rsidRPr="00216AD6" w:rsidRDefault="00216AD6" w:rsidP="00216AD6">
            <w:pPr>
              <w:jc w:val="center"/>
              <w:rPr>
                <w:b/>
                <w:szCs w:val="28"/>
              </w:rPr>
            </w:pPr>
            <w:r w:rsidRPr="00216AD6">
              <w:rPr>
                <w:b/>
                <w:szCs w:val="28"/>
              </w:rPr>
              <w:t>100</w:t>
            </w:r>
          </w:p>
        </w:tc>
      </w:tr>
    </w:tbl>
    <w:p w:rsidR="00216AD6" w:rsidRDefault="00216AD6" w:rsidP="00216AD6">
      <w:pPr>
        <w:rPr>
          <w:noProof/>
        </w:rPr>
      </w:pPr>
    </w:p>
    <w:p w:rsidR="00216AD6" w:rsidRDefault="00216AD6" w:rsidP="00216AD6">
      <w:pPr>
        <w:rPr>
          <w:szCs w:val="28"/>
        </w:rPr>
      </w:pPr>
    </w:p>
    <w:p w:rsidR="00216AD6" w:rsidRPr="002856C2" w:rsidRDefault="00216AD6" w:rsidP="00216AD6">
      <w:pPr>
        <w:jc w:val="both"/>
        <w:rPr>
          <w:b/>
          <w:szCs w:val="28"/>
        </w:rPr>
      </w:pPr>
      <w:r w:rsidRPr="002856C2">
        <w:rPr>
          <w:b/>
          <w:szCs w:val="28"/>
        </w:rPr>
        <w:t>Тема:</w:t>
      </w:r>
      <w:r w:rsidRPr="002856C2">
        <w:rPr>
          <w:b/>
          <w:i/>
          <w:szCs w:val="28"/>
        </w:rPr>
        <w:t xml:space="preserve"> </w:t>
      </w:r>
      <w:r w:rsidRPr="002856C2">
        <w:rPr>
          <w:b/>
          <w:szCs w:val="28"/>
        </w:rPr>
        <w:t>Государственные и общественные мероприятия по предотвращению разрушающих воздействий на природу. Природоохранный надзор.</w:t>
      </w:r>
    </w:p>
    <w:p w:rsidR="00216AD6" w:rsidRPr="00957D54" w:rsidRDefault="00216AD6" w:rsidP="00216AD6">
      <w:pPr>
        <w:jc w:val="both"/>
        <w:rPr>
          <w:szCs w:val="28"/>
        </w:rPr>
      </w:pPr>
      <w:r w:rsidRPr="00957D54">
        <w:rPr>
          <w:szCs w:val="28"/>
        </w:rPr>
        <w:t>Цель: выяснить нормирование качества окружающей среды.</w:t>
      </w:r>
    </w:p>
    <w:p w:rsidR="00216AD6" w:rsidRPr="00957D54" w:rsidRDefault="00216AD6" w:rsidP="00216AD6">
      <w:pPr>
        <w:jc w:val="both"/>
        <w:rPr>
          <w:bCs/>
          <w:color w:val="000000"/>
          <w:szCs w:val="28"/>
        </w:rPr>
      </w:pPr>
      <w:r w:rsidRPr="00957D54">
        <w:rPr>
          <w:bCs/>
          <w:color w:val="000000"/>
          <w:szCs w:val="28"/>
        </w:rPr>
        <w:t>Оборудование: 1. Т.Н. Трушина «Экологический основы природопользования»</w:t>
      </w:r>
    </w:p>
    <w:p w:rsidR="00216AD6" w:rsidRPr="00957D54" w:rsidRDefault="00216AD6" w:rsidP="00216AD6">
      <w:pPr>
        <w:jc w:val="both"/>
        <w:rPr>
          <w:bCs/>
          <w:color w:val="000000"/>
          <w:szCs w:val="28"/>
        </w:rPr>
      </w:pPr>
      <w:r w:rsidRPr="00957D54">
        <w:rPr>
          <w:bCs/>
          <w:color w:val="000000"/>
          <w:szCs w:val="28"/>
        </w:rPr>
        <w:t xml:space="preserve">                          2. Конституция РФ.</w:t>
      </w:r>
    </w:p>
    <w:p w:rsidR="00216AD6" w:rsidRPr="00957D54" w:rsidRDefault="00216AD6" w:rsidP="00216AD6">
      <w:pPr>
        <w:jc w:val="both"/>
        <w:rPr>
          <w:bCs/>
          <w:color w:val="000000"/>
          <w:szCs w:val="28"/>
        </w:rPr>
      </w:pPr>
      <w:r w:rsidRPr="00957D54">
        <w:rPr>
          <w:bCs/>
          <w:color w:val="000000"/>
          <w:szCs w:val="28"/>
        </w:rPr>
        <w:t xml:space="preserve">                          3. Административный кодекс РФ.</w:t>
      </w:r>
    </w:p>
    <w:p w:rsidR="00216AD6" w:rsidRDefault="00216AD6" w:rsidP="00216AD6">
      <w:pPr>
        <w:jc w:val="both"/>
        <w:rPr>
          <w:bCs/>
          <w:color w:val="000000"/>
          <w:szCs w:val="28"/>
        </w:rPr>
      </w:pPr>
      <w:r w:rsidRPr="00957D54">
        <w:rPr>
          <w:bCs/>
          <w:color w:val="000000"/>
          <w:szCs w:val="28"/>
        </w:rPr>
        <w:t xml:space="preserve">                          4. Уголовный кодекс РФ</w:t>
      </w:r>
    </w:p>
    <w:p w:rsidR="00216AD6" w:rsidRPr="00957D54" w:rsidRDefault="00216AD6" w:rsidP="00216AD6">
      <w:pPr>
        <w:rPr>
          <w:bCs/>
          <w:color w:val="000000"/>
          <w:szCs w:val="28"/>
        </w:rPr>
      </w:pPr>
    </w:p>
    <w:p w:rsidR="00216AD6" w:rsidRPr="00957D54" w:rsidRDefault="00216AD6" w:rsidP="00216AD6">
      <w:pPr>
        <w:jc w:val="center"/>
        <w:rPr>
          <w:b/>
          <w:bCs/>
          <w:color w:val="000000"/>
          <w:szCs w:val="28"/>
        </w:rPr>
      </w:pPr>
      <w:r w:rsidRPr="00957D54">
        <w:rPr>
          <w:b/>
          <w:bCs/>
          <w:color w:val="000000"/>
          <w:szCs w:val="28"/>
        </w:rPr>
        <w:t>Ход работы.</w:t>
      </w:r>
    </w:p>
    <w:p w:rsidR="00216AD6" w:rsidRPr="00957D54" w:rsidRDefault="00216AD6" w:rsidP="00216AD6">
      <w:pPr>
        <w:jc w:val="both"/>
        <w:rPr>
          <w:bCs/>
          <w:color w:val="000000"/>
          <w:szCs w:val="28"/>
        </w:rPr>
      </w:pPr>
      <w:r w:rsidRPr="00957D54">
        <w:rPr>
          <w:bCs/>
          <w:color w:val="000000"/>
          <w:szCs w:val="28"/>
        </w:rPr>
        <w:t>Задание 1. Решите задачи:</w:t>
      </w:r>
    </w:p>
    <w:p w:rsidR="00216AD6" w:rsidRPr="00957D54" w:rsidRDefault="00216AD6" w:rsidP="00216AD6">
      <w:pPr>
        <w:jc w:val="both"/>
        <w:rPr>
          <w:bCs/>
          <w:color w:val="000000"/>
          <w:szCs w:val="28"/>
        </w:rPr>
      </w:pPr>
      <w:r w:rsidRPr="00957D54">
        <w:rPr>
          <w:bCs/>
          <w:color w:val="000000"/>
          <w:szCs w:val="28"/>
        </w:rPr>
        <w:t>1. Исполь</w:t>
      </w:r>
      <w:r>
        <w:rPr>
          <w:bCs/>
          <w:color w:val="000000"/>
          <w:szCs w:val="28"/>
        </w:rPr>
        <w:t xml:space="preserve">зуя данные таблицы 18 на стр. </w:t>
      </w:r>
      <w:r w:rsidRPr="00207F7B">
        <w:rPr>
          <w:bCs/>
          <w:color w:val="000000"/>
          <w:szCs w:val="28"/>
        </w:rPr>
        <w:t>287</w:t>
      </w:r>
      <w:r w:rsidRPr="00957D54">
        <w:rPr>
          <w:bCs/>
          <w:color w:val="000000"/>
          <w:szCs w:val="28"/>
        </w:rPr>
        <w:t xml:space="preserve"> дайте заключение об уровне загрязненности атмосферного воздуха в городе N. Если в атмосферном воздухе среднесуточная концентрация диоксида азота составляет 0,0445 мг/</w:t>
      </w:r>
      <m:oMath>
        <m:sSup>
          <m:sSupPr>
            <m:ctrlPr>
              <w:rPr>
                <w:rFonts w:ascii="Cambria Math" w:hAnsi="Cambria Math"/>
                <w:bCs/>
                <w:color w:val="000000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8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Cs w:val="28"/>
              </w:rPr>
              <m:t>3</m:t>
            </m:r>
          </m:sup>
        </m:sSup>
      </m:oMath>
      <w:r w:rsidRPr="00957D54">
        <w:rPr>
          <w:bCs/>
          <w:color w:val="000000"/>
          <w:szCs w:val="28"/>
        </w:rPr>
        <w:t>, оксида азота – 0,0843, бензола – 0,2, диоксида серы – 0,0543, оксида углерода – 6.</w:t>
      </w:r>
    </w:p>
    <w:p w:rsidR="00216AD6" w:rsidRPr="00957D54" w:rsidRDefault="00216AD6" w:rsidP="00216AD6">
      <w:pPr>
        <w:jc w:val="both"/>
        <w:rPr>
          <w:bCs/>
          <w:color w:val="000000"/>
          <w:szCs w:val="28"/>
        </w:rPr>
      </w:pPr>
      <w:r w:rsidRPr="00957D54">
        <w:rPr>
          <w:bCs/>
          <w:color w:val="000000"/>
          <w:szCs w:val="28"/>
        </w:rPr>
        <w:t>Сделайте вывод, ответив на вопрос, к каким экологическим последствиям может привести данное загрязнение атмосферного воздуха?</w:t>
      </w:r>
    </w:p>
    <w:p w:rsidR="00216AD6" w:rsidRPr="00957D54" w:rsidRDefault="00216AD6" w:rsidP="00216AD6">
      <w:pPr>
        <w:jc w:val="both"/>
        <w:rPr>
          <w:bCs/>
          <w:color w:val="000000"/>
          <w:szCs w:val="28"/>
        </w:rPr>
      </w:pPr>
      <w:r w:rsidRPr="00957D54">
        <w:rPr>
          <w:bCs/>
          <w:color w:val="000000"/>
          <w:szCs w:val="28"/>
        </w:rPr>
        <w:t>2.  Используя данные таблицы 19 на стр. 292 дайте заключение о качестве водопроводной воды в городе N, если по данным химического анализа в воде содержится бензола – 0,34 мг/л, ртути  - 0,0004, формальдегида – 0,03, бензина – 0,08, аммиака – 1,9, дихлорметана – 6.</w:t>
      </w:r>
    </w:p>
    <w:p w:rsidR="00216AD6" w:rsidRPr="00957D54" w:rsidRDefault="00216AD6" w:rsidP="00216AD6">
      <w:pPr>
        <w:jc w:val="both"/>
        <w:rPr>
          <w:bCs/>
          <w:color w:val="000000"/>
          <w:szCs w:val="28"/>
        </w:rPr>
      </w:pPr>
      <w:r w:rsidRPr="00957D54">
        <w:rPr>
          <w:bCs/>
          <w:color w:val="000000"/>
          <w:szCs w:val="28"/>
        </w:rPr>
        <w:t>3. Используя данные таблицы 20 на стр. 293 дайте заключение о том, можно ли использовать в пищу продукты, выращенные в почве содержащей марганца 2000мг/кг, мышьяка – 4, ртути – 5, свинца – 48, формальдегида – 10.</w:t>
      </w:r>
    </w:p>
    <w:p w:rsidR="00216AD6" w:rsidRPr="00957D54" w:rsidRDefault="00216AD6" w:rsidP="00216AD6">
      <w:pPr>
        <w:jc w:val="both"/>
        <w:rPr>
          <w:bCs/>
          <w:color w:val="000000"/>
          <w:szCs w:val="28"/>
        </w:rPr>
      </w:pPr>
    </w:p>
    <w:p w:rsidR="00216AD6" w:rsidRPr="00957D54" w:rsidRDefault="00216AD6" w:rsidP="00216AD6">
      <w:pPr>
        <w:jc w:val="both"/>
        <w:rPr>
          <w:bCs/>
          <w:color w:val="000000"/>
          <w:szCs w:val="28"/>
        </w:rPr>
      </w:pPr>
      <w:r w:rsidRPr="00957D54">
        <w:rPr>
          <w:bCs/>
          <w:color w:val="000000"/>
          <w:szCs w:val="28"/>
        </w:rPr>
        <w:t>Задание 2. Используя Конституцию РФ выпишите экологические и природоохранные статьи и кратко укажите, что в них говориться.</w:t>
      </w:r>
    </w:p>
    <w:p w:rsidR="00216AD6" w:rsidRPr="00957D54" w:rsidRDefault="00216AD6" w:rsidP="00216AD6">
      <w:pPr>
        <w:jc w:val="both"/>
        <w:rPr>
          <w:bCs/>
          <w:color w:val="000000"/>
          <w:szCs w:val="28"/>
        </w:rPr>
      </w:pPr>
    </w:p>
    <w:p w:rsidR="00216AD6" w:rsidRPr="00957D54" w:rsidRDefault="00216AD6" w:rsidP="00216AD6">
      <w:pPr>
        <w:jc w:val="both"/>
        <w:rPr>
          <w:bCs/>
          <w:color w:val="000000"/>
          <w:szCs w:val="28"/>
        </w:rPr>
      </w:pPr>
      <w:r w:rsidRPr="00957D54">
        <w:rPr>
          <w:bCs/>
          <w:color w:val="000000"/>
          <w:szCs w:val="28"/>
        </w:rPr>
        <w:t>Задание 5. Используя Уголовным Кодекс, гл. 26 и Административный Кодекс, гл.8 проанализируйте изложенную ситуацию и ответьте на поставленные вопросы.</w:t>
      </w:r>
    </w:p>
    <w:p w:rsidR="00216AD6" w:rsidRPr="00957D54" w:rsidRDefault="00216AD6" w:rsidP="00216AD6">
      <w:pPr>
        <w:jc w:val="both"/>
        <w:rPr>
          <w:szCs w:val="28"/>
        </w:rPr>
      </w:pPr>
      <w:r w:rsidRPr="00957D54">
        <w:rPr>
          <w:szCs w:val="28"/>
        </w:rPr>
        <w:t>1. На берегу реки расположено предприятие, производство которого связано с вредными химическими веществами. Очистительных сооружений у предприятия нет. В результате выброса в реку жидких отходов на протяжении многих километров гибнут рыба, животный и растительный мир.</w:t>
      </w:r>
    </w:p>
    <w:p w:rsidR="00216AD6" w:rsidRPr="00957D54" w:rsidRDefault="00216AD6" w:rsidP="00216AD6">
      <w:pPr>
        <w:jc w:val="both"/>
        <w:rPr>
          <w:szCs w:val="28"/>
        </w:rPr>
      </w:pPr>
      <w:r w:rsidRPr="00957D54">
        <w:rPr>
          <w:szCs w:val="28"/>
        </w:rPr>
        <w:t xml:space="preserve">2. Осенью работники предприятия решили навести порядок в расположенном рядом сквере. Разожгли костры из собранной листвы. Рядом с предприятием также расположен детский сад. В результате из-за сырой листвы территория детского сада и сквера  была окутана дымом. Воспитатели  были вынуждены не только отменить игры </w:t>
      </w:r>
      <w:r w:rsidRPr="00957D54">
        <w:rPr>
          <w:szCs w:val="28"/>
        </w:rPr>
        <w:lastRenderedPageBreak/>
        <w:t>и прогулки на свежем воздухе, но и закрыть все окна детского учреждения. Проанализируйте ситуацию, ответьте на вопросы:</w:t>
      </w:r>
    </w:p>
    <w:p w:rsidR="00216AD6" w:rsidRPr="00957D54" w:rsidRDefault="00216AD6" w:rsidP="002236E0">
      <w:pPr>
        <w:numPr>
          <w:ilvl w:val="0"/>
          <w:numId w:val="16"/>
        </w:numPr>
        <w:jc w:val="both"/>
        <w:rPr>
          <w:szCs w:val="28"/>
        </w:rPr>
      </w:pPr>
      <w:r w:rsidRPr="00957D54">
        <w:rPr>
          <w:szCs w:val="28"/>
        </w:rPr>
        <w:t>кто из руководителей этих предприятий должен понести административную ответственность, а кто уголовную? Почему?</w:t>
      </w:r>
    </w:p>
    <w:p w:rsidR="00216AD6" w:rsidRPr="00957D54" w:rsidRDefault="00216AD6" w:rsidP="002236E0">
      <w:pPr>
        <w:numPr>
          <w:ilvl w:val="0"/>
          <w:numId w:val="16"/>
        </w:numPr>
        <w:jc w:val="both"/>
        <w:rPr>
          <w:szCs w:val="28"/>
        </w:rPr>
      </w:pPr>
      <w:r w:rsidRPr="00957D54">
        <w:rPr>
          <w:szCs w:val="28"/>
        </w:rPr>
        <w:t>какими нормативными документами вы пользовались?</w:t>
      </w:r>
    </w:p>
    <w:p w:rsidR="00216AD6" w:rsidRPr="00957D54" w:rsidRDefault="00216AD6" w:rsidP="00216AD6">
      <w:pPr>
        <w:jc w:val="both"/>
        <w:rPr>
          <w:szCs w:val="28"/>
        </w:rPr>
      </w:pPr>
      <w:r w:rsidRPr="00957D54">
        <w:rPr>
          <w:szCs w:val="28"/>
        </w:rPr>
        <w:t>3. Администрация без соответствующего разрешения построила на территории национального парка «Лосиный остров» жилой дом, который стала использовать для отдыха сотрудников. Администрация национального парка обратилась в прокуратуру города с письмом, в котором просила принять меры к наказанию самовольного застройщика. Проанализируйте ситуацию, ответьте на вопросы:</w:t>
      </w:r>
    </w:p>
    <w:p w:rsidR="00216AD6" w:rsidRPr="00957D54" w:rsidRDefault="00216AD6" w:rsidP="002236E0">
      <w:pPr>
        <w:numPr>
          <w:ilvl w:val="0"/>
          <w:numId w:val="17"/>
        </w:numPr>
        <w:jc w:val="both"/>
        <w:rPr>
          <w:szCs w:val="28"/>
        </w:rPr>
      </w:pPr>
      <w:r w:rsidRPr="00957D54">
        <w:rPr>
          <w:szCs w:val="28"/>
        </w:rPr>
        <w:t>к какому виду правонарушений (земельных или экологических) относится самовольный захват земли и самовольное строительство?</w:t>
      </w:r>
    </w:p>
    <w:p w:rsidR="00216AD6" w:rsidRPr="00957D54" w:rsidRDefault="00216AD6" w:rsidP="002236E0">
      <w:pPr>
        <w:numPr>
          <w:ilvl w:val="0"/>
          <w:numId w:val="17"/>
        </w:numPr>
        <w:jc w:val="both"/>
        <w:rPr>
          <w:szCs w:val="28"/>
        </w:rPr>
      </w:pPr>
      <w:r w:rsidRPr="00957D54">
        <w:rPr>
          <w:szCs w:val="28"/>
        </w:rPr>
        <w:t xml:space="preserve">какие меры ответственности можно применить в данном случае? </w:t>
      </w:r>
    </w:p>
    <w:p w:rsidR="00216AD6" w:rsidRPr="00957D54" w:rsidRDefault="00216AD6" w:rsidP="00216AD6">
      <w:pPr>
        <w:ind w:left="360"/>
        <w:jc w:val="both"/>
        <w:rPr>
          <w:szCs w:val="28"/>
        </w:rPr>
      </w:pPr>
      <w:r w:rsidRPr="00957D54">
        <w:rPr>
          <w:szCs w:val="28"/>
        </w:rPr>
        <w:t>4. В одном из районов Крайнего Севера районная рыбинспекция обнаружила на поверхности водоема крупное нефтяное пятно. Проверка показала, что оно образовалось в результате течи из цистерн горюче-смазочных материалов. Территориальный комитет по водным ресурсам предъявил иск о возмещении вреда, причиненного окружающей природной среде. Ответчик иска не признал, ссылаясь на то, что технология хранения топлива не нарушалась. Экспертиза, назначенная арбитражным судом, установила, что течь в цистерне возникла вследствие непригодности материала, из которого она была изготовлена для эксплуатации в районах Крайнего Севера. Однако цистерны были изготовлены и установлены на складе согласно проекту. Проанализируйте ситуацию, ответьте на вопросы:</w:t>
      </w:r>
    </w:p>
    <w:p w:rsidR="00216AD6" w:rsidRPr="00957D54" w:rsidRDefault="00216AD6" w:rsidP="002236E0">
      <w:pPr>
        <w:numPr>
          <w:ilvl w:val="0"/>
          <w:numId w:val="18"/>
        </w:numPr>
        <w:jc w:val="both"/>
        <w:rPr>
          <w:szCs w:val="28"/>
        </w:rPr>
      </w:pPr>
      <w:r w:rsidRPr="00957D54">
        <w:rPr>
          <w:szCs w:val="28"/>
        </w:rPr>
        <w:t>какие предусмотренные законом меры могут применять органы государственного экологического контроля:</w:t>
      </w:r>
    </w:p>
    <w:p w:rsidR="00216AD6" w:rsidRPr="00957D54" w:rsidRDefault="00216AD6" w:rsidP="002236E0">
      <w:pPr>
        <w:numPr>
          <w:ilvl w:val="0"/>
          <w:numId w:val="18"/>
        </w:numPr>
        <w:jc w:val="both"/>
        <w:rPr>
          <w:szCs w:val="28"/>
        </w:rPr>
      </w:pPr>
      <w:r w:rsidRPr="00957D54">
        <w:rPr>
          <w:szCs w:val="28"/>
        </w:rPr>
        <w:t>кто должен нести ответственность в данном случае?</w:t>
      </w:r>
    </w:p>
    <w:p w:rsidR="00216AD6" w:rsidRDefault="00216AD6" w:rsidP="00216AD6">
      <w:pPr>
        <w:jc w:val="both"/>
        <w:rPr>
          <w:noProof/>
          <w:szCs w:val="28"/>
        </w:rPr>
      </w:pPr>
    </w:p>
    <w:p w:rsidR="00216AD6" w:rsidRDefault="00216AD6" w:rsidP="00216AD6">
      <w:pPr>
        <w:jc w:val="both"/>
        <w:rPr>
          <w:noProof/>
          <w:szCs w:val="28"/>
        </w:rPr>
      </w:pPr>
    </w:p>
    <w:p w:rsidR="00216AD6" w:rsidRDefault="00216AD6" w:rsidP="00216AD6">
      <w:pPr>
        <w:jc w:val="center"/>
        <w:rPr>
          <w:noProof/>
          <w:szCs w:val="28"/>
        </w:rPr>
      </w:pPr>
      <w:r w:rsidRPr="00F2149E">
        <w:rPr>
          <w:noProof/>
          <w:szCs w:val="28"/>
        </w:rPr>
        <w:t>Список использованных источников</w:t>
      </w:r>
    </w:p>
    <w:p w:rsidR="00216AD6" w:rsidRPr="00F2149E" w:rsidRDefault="00216AD6" w:rsidP="00216AD6">
      <w:pPr>
        <w:jc w:val="center"/>
        <w:rPr>
          <w:noProof/>
          <w:szCs w:val="28"/>
        </w:rPr>
      </w:pPr>
    </w:p>
    <w:p w:rsidR="00216AD6" w:rsidRDefault="00216AD6" w:rsidP="002236E0">
      <w:pPr>
        <w:numPr>
          <w:ilvl w:val="0"/>
          <w:numId w:val="19"/>
        </w:numPr>
        <w:rPr>
          <w:szCs w:val="28"/>
        </w:rPr>
      </w:pPr>
      <w:r w:rsidRPr="00F2149E">
        <w:rPr>
          <w:szCs w:val="28"/>
        </w:rPr>
        <w:t>Э. А. Арустамов, И. В. Левакова, Н. В. Баркалова. Экологические основы природопользования: учебник. – М.: Издательско-торгова</w:t>
      </w:r>
      <w:r w:rsidR="006835C8">
        <w:rPr>
          <w:szCs w:val="28"/>
        </w:rPr>
        <w:t>я корпорация «Дашков и К.», 2014</w:t>
      </w:r>
      <w:r w:rsidRPr="00F2149E">
        <w:rPr>
          <w:szCs w:val="28"/>
        </w:rPr>
        <w:t>.</w:t>
      </w:r>
    </w:p>
    <w:p w:rsidR="00216AD6" w:rsidRDefault="00216AD6" w:rsidP="002236E0">
      <w:pPr>
        <w:numPr>
          <w:ilvl w:val="0"/>
          <w:numId w:val="19"/>
        </w:numPr>
        <w:rPr>
          <w:szCs w:val="28"/>
        </w:rPr>
      </w:pPr>
      <w:r>
        <w:rPr>
          <w:szCs w:val="28"/>
        </w:rPr>
        <w:t>Административный кодекс РФ.</w:t>
      </w:r>
    </w:p>
    <w:p w:rsidR="00216AD6" w:rsidRPr="00F2149E" w:rsidRDefault="00216AD6" w:rsidP="002236E0">
      <w:pPr>
        <w:numPr>
          <w:ilvl w:val="0"/>
          <w:numId w:val="19"/>
        </w:numPr>
        <w:rPr>
          <w:szCs w:val="28"/>
        </w:rPr>
      </w:pPr>
      <w:r w:rsidRPr="00F2149E">
        <w:rPr>
          <w:szCs w:val="28"/>
        </w:rPr>
        <w:t>В. Г. Еременко, В. В. Сафронов, А. Г. Схертладзе, Г. А. Харламов. Экологические основы природопользования: учебное пособие для средних специальных учебных заведений, М.: высшая школа. 20</w:t>
      </w:r>
      <w:r w:rsidR="006835C8">
        <w:rPr>
          <w:szCs w:val="28"/>
          <w:lang w:val="en-US"/>
        </w:rPr>
        <w:t>1</w:t>
      </w:r>
      <w:r w:rsidR="006835C8">
        <w:rPr>
          <w:szCs w:val="28"/>
        </w:rPr>
        <w:t>5</w:t>
      </w:r>
      <w:r w:rsidRPr="00F2149E">
        <w:rPr>
          <w:szCs w:val="28"/>
        </w:rPr>
        <w:t>.</w:t>
      </w:r>
    </w:p>
    <w:p w:rsidR="00216AD6" w:rsidRPr="00F2149E" w:rsidRDefault="00216AD6" w:rsidP="002236E0">
      <w:pPr>
        <w:numPr>
          <w:ilvl w:val="0"/>
          <w:numId w:val="19"/>
        </w:numPr>
        <w:rPr>
          <w:szCs w:val="28"/>
        </w:rPr>
      </w:pPr>
      <w:r>
        <w:rPr>
          <w:szCs w:val="28"/>
        </w:rPr>
        <w:t>Конституция РФ.</w:t>
      </w:r>
    </w:p>
    <w:p w:rsidR="00216AD6" w:rsidRDefault="00216AD6" w:rsidP="002236E0">
      <w:pPr>
        <w:numPr>
          <w:ilvl w:val="0"/>
          <w:numId w:val="19"/>
        </w:numPr>
        <w:rPr>
          <w:szCs w:val="28"/>
        </w:rPr>
      </w:pPr>
      <w:r w:rsidRPr="00F2149E">
        <w:rPr>
          <w:szCs w:val="28"/>
        </w:rPr>
        <w:t>Т. П. Трушина. Экологические основы природопользов</w:t>
      </w:r>
      <w:r w:rsidR="006835C8">
        <w:rPr>
          <w:szCs w:val="28"/>
        </w:rPr>
        <w:t>ания. – Ростов н/Д: Феникс, 2014</w:t>
      </w:r>
      <w:r w:rsidRPr="00F2149E">
        <w:rPr>
          <w:szCs w:val="28"/>
        </w:rPr>
        <w:t>.</w:t>
      </w:r>
    </w:p>
    <w:p w:rsidR="00216AD6" w:rsidRDefault="00216AD6" w:rsidP="002236E0">
      <w:pPr>
        <w:numPr>
          <w:ilvl w:val="0"/>
          <w:numId w:val="19"/>
        </w:numPr>
        <w:rPr>
          <w:szCs w:val="28"/>
        </w:rPr>
      </w:pPr>
      <w:r>
        <w:rPr>
          <w:szCs w:val="28"/>
        </w:rPr>
        <w:t>Уголовный кодекс РФ.</w:t>
      </w:r>
    </w:p>
    <w:p w:rsidR="00216AD6" w:rsidRDefault="00216AD6" w:rsidP="00216AD6">
      <w:pPr>
        <w:rPr>
          <w:szCs w:val="28"/>
        </w:rPr>
      </w:pPr>
    </w:p>
    <w:p w:rsidR="00216AD6" w:rsidRDefault="00216AD6" w:rsidP="00216AD6">
      <w:pPr>
        <w:rPr>
          <w:szCs w:val="28"/>
        </w:rPr>
      </w:pPr>
    </w:p>
    <w:p w:rsidR="00216AD6" w:rsidRDefault="00216AD6" w:rsidP="00216AD6">
      <w:pPr>
        <w:rPr>
          <w:szCs w:val="28"/>
        </w:rPr>
      </w:pPr>
    </w:p>
    <w:p w:rsidR="00216AD6" w:rsidRDefault="00216AD6" w:rsidP="00216AD6">
      <w:pPr>
        <w:rPr>
          <w:szCs w:val="28"/>
        </w:rPr>
      </w:pPr>
    </w:p>
    <w:p w:rsidR="00216AD6" w:rsidRDefault="00216AD6" w:rsidP="00216AD6">
      <w:pPr>
        <w:rPr>
          <w:szCs w:val="28"/>
        </w:rPr>
      </w:pPr>
    </w:p>
    <w:p w:rsidR="00216AD6" w:rsidRDefault="00216AD6" w:rsidP="00216AD6">
      <w:pPr>
        <w:rPr>
          <w:szCs w:val="28"/>
        </w:rPr>
      </w:pPr>
    </w:p>
    <w:p w:rsidR="00216AD6" w:rsidRDefault="00216AD6" w:rsidP="00216AD6">
      <w:pPr>
        <w:rPr>
          <w:szCs w:val="28"/>
        </w:rPr>
      </w:pPr>
    </w:p>
    <w:p w:rsidR="00216AD6" w:rsidRDefault="00216AD6" w:rsidP="00216AD6">
      <w:pPr>
        <w:rPr>
          <w:szCs w:val="28"/>
        </w:rPr>
      </w:pPr>
    </w:p>
    <w:p w:rsidR="00216AD6" w:rsidRDefault="00216AD6" w:rsidP="00216AD6">
      <w:pPr>
        <w:rPr>
          <w:szCs w:val="28"/>
        </w:rPr>
      </w:pPr>
    </w:p>
    <w:p w:rsidR="00216AD6" w:rsidRDefault="00216AD6" w:rsidP="00216AD6">
      <w:pPr>
        <w:rPr>
          <w:szCs w:val="28"/>
        </w:rPr>
      </w:pPr>
    </w:p>
    <w:p w:rsidR="00216AD6" w:rsidRDefault="00216AD6" w:rsidP="00216AD6">
      <w:pPr>
        <w:rPr>
          <w:szCs w:val="28"/>
        </w:rPr>
      </w:pPr>
    </w:p>
    <w:p w:rsidR="00216AD6" w:rsidRDefault="00216AD6" w:rsidP="00216AD6">
      <w:pPr>
        <w:rPr>
          <w:szCs w:val="28"/>
        </w:rPr>
      </w:pPr>
    </w:p>
    <w:p w:rsidR="00216AD6" w:rsidRDefault="00216AD6" w:rsidP="00216AD6">
      <w:pPr>
        <w:rPr>
          <w:szCs w:val="28"/>
        </w:rPr>
      </w:pPr>
    </w:p>
    <w:p w:rsidR="00216AD6" w:rsidRDefault="00216AD6" w:rsidP="00216AD6">
      <w:pPr>
        <w:rPr>
          <w:szCs w:val="28"/>
        </w:rPr>
      </w:pPr>
    </w:p>
    <w:p w:rsidR="00216AD6" w:rsidRDefault="00216AD6" w:rsidP="00216AD6">
      <w:pPr>
        <w:rPr>
          <w:szCs w:val="28"/>
        </w:rPr>
      </w:pPr>
    </w:p>
    <w:p w:rsidR="00216AD6" w:rsidRDefault="00216AD6" w:rsidP="00216AD6">
      <w:pPr>
        <w:rPr>
          <w:szCs w:val="28"/>
        </w:rPr>
      </w:pPr>
    </w:p>
    <w:p w:rsidR="00216AD6" w:rsidRDefault="00216AD6" w:rsidP="00216AD6">
      <w:pPr>
        <w:rPr>
          <w:szCs w:val="28"/>
        </w:rPr>
      </w:pPr>
    </w:p>
    <w:p w:rsidR="00216AD6" w:rsidRDefault="00216AD6" w:rsidP="00216AD6">
      <w:pPr>
        <w:rPr>
          <w:szCs w:val="28"/>
        </w:rPr>
      </w:pPr>
    </w:p>
    <w:p w:rsidR="00216AD6" w:rsidRDefault="00216AD6" w:rsidP="00216AD6">
      <w:pPr>
        <w:rPr>
          <w:szCs w:val="28"/>
        </w:rPr>
      </w:pPr>
    </w:p>
    <w:p w:rsidR="00216AD6" w:rsidRDefault="00216AD6" w:rsidP="00216AD6">
      <w:pPr>
        <w:rPr>
          <w:szCs w:val="28"/>
        </w:rPr>
      </w:pPr>
    </w:p>
    <w:p w:rsidR="00216AD6" w:rsidRDefault="00216AD6" w:rsidP="00216AD6">
      <w:pPr>
        <w:rPr>
          <w:szCs w:val="28"/>
        </w:rPr>
      </w:pPr>
    </w:p>
    <w:p w:rsidR="00216AD6" w:rsidRDefault="00216AD6" w:rsidP="00216AD6">
      <w:pPr>
        <w:rPr>
          <w:szCs w:val="28"/>
        </w:rPr>
      </w:pPr>
    </w:p>
    <w:p w:rsidR="00216AD6" w:rsidRDefault="00216AD6" w:rsidP="00216AD6">
      <w:pPr>
        <w:rPr>
          <w:szCs w:val="28"/>
        </w:rPr>
      </w:pPr>
    </w:p>
    <w:p w:rsidR="00216AD6" w:rsidRDefault="00216AD6" w:rsidP="00216AD6">
      <w:pPr>
        <w:rPr>
          <w:szCs w:val="28"/>
        </w:rPr>
      </w:pPr>
    </w:p>
    <w:p w:rsidR="00216AD6" w:rsidRDefault="00216AD6" w:rsidP="00216AD6">
      <w:pPr>
        <w:rPr>
          <w:szCs w:val="28"/>
        </w:rPr>
      </w:pPr>
    </w:p>
    <w:p w:rsidR="00216AD6" w:rsidRDefault="00216AD6" w:rsidP="00216AD6">
      <w:pPr>
        <w:rPr>
          <w:szCs w:val="28"/>
        </w:rPr>
      </w:pPr>
    </w:p>
    <w:p w:rsidR="00216AD6" w:rsidRDefault="00216AD6" w:rsidP="00216AD6">
      <w:pPr>
        <w:rPr>
          <w:szCs w:val="28"/>
        </w:rPr>
      </w:pPr>
    </w:p>
    <w:p w:rsidR="00216AD6" w:rsidRDefault="00216AD6" w:rsidP="00216AD6">
      <w:pPr>
        <w:rPr>
          <w:szCs w:val="28"/>
        </w:rPr>
      </w:pPr>
    </w:p>
    <w:p w:rsidR="00216AD6" w:rsidRDefault="00216AD6" w:rsidP="00216AD6">
      <w:pPr>
        <w:rPr>
          <w:szCs w:val="28"/>
        </w:rPr>
      </w:pPr>
    </w:p>
    <w:p w:rsidR="00216AD6" w:rsidRDefault="00216AD6" w:rsidP="00216AD6">
      <w:pPr>
        <w:rPr>
          <w:szCs w:val="28"/>
        </w:rPr>
      </w:pPr>
    </w:p>
    <w:p w:rsidR="00216AD6" w:rsidRDefault="00216AD6" w:rsidP="00216AD6">
      <w:pPr>
        <w:rPr>
          <w:szCs w:val="28"/>
        </w:rPr>
      </w:pPr>
    </w:p>
    <w:p w:rsidR="00216AD6" w:rsidRPr="00F2149E" w:rsidRDefault="00216AD6" w:rsidP="00216AD6">
      <w:pPr>
        <w:jc w:val="right"/>
        <w:rPr>
          <w:szCs w:val="28"/>
        </w:rPr>
      </w:pPr>
      <w:r>
        <w:rPr>
          <w:szCs w:val="28"/>
        </w:rPr>
        <w:t>Приложение</w:t>
      </w:r>
    </w:p>
    <w:p w:rsidR="00216AD6" w:rsidRPr="00F2149E" w:rsidRDefault="00216AD6" w:rsidP="00216AD6">
      <w:pPr>
        <w:jc w:val="both"/>
        <w:rPr>
          <w:noProof/>
          <w:szCs w:val="28"/>
        </w:rPr>
      </w:pPr>
    </w:p>
    <w:p w:rsidR="00216AD6" w:rsidRDefault="00216AD6" w:rsidP="00B0186C">
      <w:pPr>
        <w:spacing w:line="276" w:lineRule="auto"/>
        <w:ind w:firstLine="709"/>
        <w:jc w:val="both"/>
        <w:rPr>
          <w:b/>
          <w:sz w:val="36"/>
          <w:szCs w:val="36"/>
        </w:rPr>
      </w:pPr>
    </w:p>
    <w:sectPr w:rsidR="00216AD6" w:rsidSect="00834AFE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553" w:rsidRDefault="00531553">
      <w:r>
        <w:separator/>
      </w:r>
    </w:p>
  </w:endnote>
  <w:endnote w:type="continuationSeparator" w:id="1">
    <w:p w:rsidR="00531553" w:rsidRDefault="00531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EB8" w:rsidRDefault="00F65EB8" w:rsidP="009F4C2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5EB8" w:rsidRDefault="00F65EB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EB8" w:rsidRDefault="00F65EB8" w:rsidP="009F4C2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35535">
      <w:rPr>
        <w:rStyle w:val="a9"/>
        <w:noProof/>
      </w:rPr>
      <w:t>19</w:t>
    </w:r>
    <w:r>
      <w:rPr>
        <w:rStyle w:val="a9"/>
      </w:rPr>
      <w:fldChar w:fldCharType="end"/>
    </w:r>
  </w:p>
  <w:p w:rsidR="00F65EB8" w:rsidRDefault="00F65E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553" w:rsidRDefault="00531553">
      <w:r>
        <w:separator/>
      </w:r>
    </w:p>
  </w:footnote>
  <w:footnote w:type="continuationSeparator" w:id="1">
    <w:p w:rsidR="00531553" w:rsidRDefault="005315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6D71DC"/>
    <w:multiLevelType w:val="hybridMultilevel"/>
    <w:tmpl w:val="86247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3508B7"/>
    <w:multiLevelType w:val="hybridMultilevel"/>
    <w:tmpl w:val="562A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A6F0D"/>
    <w:multiLevelType w:val="hybridMultilevel"/>
    <w:tmpl w:val="566C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F1417"/>
    <w:multiLevelType w:val="hybridMultilevel"/>
    <w:tmpl w:val="2052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638"/>
    <w:multiLevelType w:val="hybridMultilevel"/>
    <w:tmpl w:val="CCB6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F1756"/>
    <w:multiLevelType w:val="hybridMultilevel"/>
    <w:tmpl w:val="5CEA0DCA"/>
    <w:lvl w:ilvl="0" w:tplc="4114099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5CF5E8D"/>
    <w:multiLevelType w:val="hybridMultilevel"/>
    <w:tmpl w:val="B400E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55732"/>
    <w:multiLevelType w:val="hybridMultilevel"/>
    <w:tmpl w:val="ACEE9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CE742D"/>
    <w:multiLevelType w:val="hybridMultilevel"/>
    <w:tmpl w:val="722C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546F0"/>
    <w:multiLevelType w:val="hybridMultilevel"/>
    <w:tmpl w:val="0228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3435B"/>
    <w:multiLevelType w:val="hybridMultilevel"/>
    <w:tmpl w:val="D102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C584A"/>
    <w:multiLevelType w:val="multilevel"/>
    <w:tmpl w:val="97168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C54F9D"/>
    <w:multiLevelType w:val="hybridMultilevel"/>
    <w:tmpl w:val="DDC0A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7E2A40"/>
    <w:multiLevelType w:val="hybridMultilevel"/>
    <w:tmpl w:val="AB30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42615"/>
    <w:multiLevelType w:val="hybridMultilevel"/>
    <w:tmpl w:val="7CFC32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2B45CDC"/>
    <w:multiLevelType w:val="hybridMultilevel"/>
    <w:tmpl w:val="82C42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F7746"/>
    <w:multiLevelType w:val="multilevel"/>
    <w:tmpl w:val="2244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874DB6"/>
    <w:multiLevelType w:val="hybridMultilevel"/>
    <w:tmpl w:val="0C0A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13894"/>
    <w:multiLevelType w:val="hybridMultilevel"/>
    <w:tmpl w:val="9FC24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6"/>
  </w:num>
  <w:num w:numId="7">
    <w:abstractNumId w:val="3"/>
  </w:num>
  <w:num w:numId="8">
    <w:abstractNumId w:val="17"/>
  </w:num>
  <w:num w:numId="9">
    <w:abstractNumId w:val="12"/>
  </w:num>
  <w:num w:numId="10">
    <w:abstractNumId w:val="5"/>
  </w:num>
  <w:num w:numId="11">
    <w:abstractNumId w:val="10"/>
  </w:num>
  <w:num w:numId="12">
    <w:abstractNumId w:val="4"/>
  </w:num>
  <w:num w:numId="13">
    <w:abstractNumId w:val="11"/>
  </w:num>
  <w:num w:numId="14">
    <w:abstractNumId w:val="2"/>
  </w:num>
  <w:num w:numId="15">
    <w:abstractNumId w:val="18"/>
  </w:num>
  <w:num w:numId="16">
    <w:abstractNumId w:val="8"/>
  </w:num>
  <w:num w:numId="17">
    <w:abstractNumId w:val="1"/>
  </w:num>
  <w:num w:numId="18">
    <w:abstractNumId w:val="15"/>
  </w:num>
  <w:num w:numId="19">
    <w:abstractNumId w:val="1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088"/>
    <w:rsid w:val="0000029F"/>
    <w:rsid w:val="00011DAE"/>
    <w:rsid w:val="000200C4"/>
    <w:rsid w:val="00023C24"/>
    <w:rsid w:val="00030EA7"/>
    <w:rsid w:val="0003608D"/>
    <w:rsid w:val="00036436"/>
    <w:rsid w:val="00044B54"/>
    <w:rsid w:val="0005446F"/>
    <w:rsid w:val="000642D2"/>
    <w:rsid w:val="00064BA0"/>
    <w:rsid w:val="00092D59"/>
    <w:rsid w:val="000937A7"/>
    <w:rsid w:val="000C5199"/>
    <w:rsid w:val="000C5ED0"/>
    <w:rsid w:val="000D0092"/>
    <w:rsid w:val="000D2B93"/>
    <w:rsid w:val="001117A4"/>
    <w:rsid w:val="001128BA"/>
    <w:rsid w:val="00117463"/>
    <w:rsid w:val="00122FAB"/>
    <w:rsid w:val="00123B44"/>
    <w:rsid w:val="00131BC9"/>
    <w:rsid w:val="00131F38"/>
    <w:rsid w:val="00132D53"/>
    <w:rsid w:val="001333C0"/>
    <w:rsid w:val="0013481A"/>
    <w:rsid w:val="00146C79"/>
    <w:rsid w:val="0015233E"/>
    <w:rsid w:val="00157548"/>
    <w:rsid w:val="00162D13"/>
    <w:rsid w:val="00167C25"/>
    <w:rsid w:val="00175D4A"/>
    <w:rsid w:val="00183DE9"/>
    <w:rsid w:val="00191CAA"/>
    <w:rsid w:val="001943DF"/>
    <w:rsid w:val="001C243C"/>
    <w:rsid w:val="001C5019"/>
    <w:rsid w:val="001D7924"/>
    <w:rsid w:val="001E4F9F"/>
    <w:rsid w:val="001F0AA4"/>
    <w:rsid w:val="00201F21"/>
    <w:rsid w:val="00216AD6"/>
    <w:rsid w:val="002205BF"/>
    <w:rsid w:val="002236E0"/>
    <w:rsid w:val="002273D2"/>
    <w:rsid w:val="002324FC"/>
    <w:rsid w:val="0023703C"/>
    <w:rsid w:val="00240061"/>
    <w:rsid w:val="00247803"/>
    <w:rsid w:val="00257D10"/>
    <w:rsid w:val="0026074B"/>
    <w:rsid w:val="00266159"/>
    <w:rsid w:val="0026773B"/>
    <w:rsid w:val="00274EAB"/>
    <w:rsid w:val="00275637"/>
    <w:rsid w:val="00283937"/>
    <w:rsid w:val="0028726A"/>
    <w:rsid w:val="00293050"/>
    <w:rsid w:val="00296203"/>
    <w:rsid w:val="002A2FE6"/>
    <w:rsid w:val="002B1CE7"/>
    <w:rsid w:val="002B23BB"/>
    <w:rsid w:val="002C204D"/>
    <w:rsid w:val="002C3A14"/>
    <w:rsid w:val="002F1D6C"/>
    <w:rsid w:val="002F4726"/>
    <w:rsid w:val="002F6702"/>
    <w:rsid w:val="00302B58"/>
    <w:rsid w:val="00311737"/>
    <w:rsid w:val="00316B3E"/>
    <w:rsid w:val="0032177A"/>
    <w:rsid w:val="00321C8E"/>
    <w:rsid w:val="00322547"/>
    <w:rsid w:val="0032492D"/>
    <w:rsid w:val="00344C29"/>
    <w:rsid w:val="003452BE"/>
    <w:rsid w:val="00353318"/>
    <w:rsid w:val="0035612A"/>
    <w:rsid w:val="00356C10"/>
    <w:rsid w:val="00356F9F"/>
    <w:rsid w:val="00384276"/>
    <w:rsid w:val="00386F7B"/>
    <w:rsid w:val="003933E3"/>
    <w:rsid w:val="003D6009"/>
    <w:rsid w:val="003D664A"/>
    <w:rsid w:val="003E6663"/>
    <w:rsid w:val="003F59B3"/>
    <w:rsid w:val="004026F5"/>
    <w:rsid w:val="00414F4A"/>
    <w:rsid w:val="00417E2E"/>
    <w:rsid w:val="004262AC"/>
    <w:rsid w:val="00431F7E"/>
    <w:rsid w:val="0045466E"/>
    <w:rsid w:val="004601F6"/>
    <w:rsid w:val="0046505D"/>
    <w:rsid w:val="00485B07"/>
    <w:rsid w:val="00491D6F"/>
    <w:rsid w:val="0049455C"/>
    <w:rsid w:val="00495ACB"/>
    <w:rsid w:val="00497C10"/>
    <w:rsid w:val="004A091C"/>
    <w:rsid w:val="004A2D61"/>
    <w:rsid w:val="004A3AAB"/>
    <w:rsid w:val="004B1077"/>
    <w:rsid w:val="004B1BCC"/>
    <w:rsid w:val="004B2FF6"/>
    <w:rsid w:val="004B4FA6"/>
    <w:rsid w:val="004D3D66"/>
    <w:rsid w:val="004D67AA"/>
    <w:rsid w:val="004E1D2E"/>
    <w:rsid w:val="004E4516"/>
    <w:rsid w:val="004E57C9"/>
    <w:rsid w:val="004E6BB7"/>
    <w:rsid w:val="004F5345"/>
    <w:rsid w:val="00501806"/>
    <w:rsid w:val="005129AB"/>
    <w:rsid w:val="00525491"/>
    <w:rsid w:val="005267A6"/>
    <w:rsid w:val="00531553"/>
    <w:rsid w:val="00531AE2"/>
    <w:rsid w:val="005325D8"/>
    <w:rsid w:val="00534274"/>
    <w:rsid w:val="0053524A"/>
    <w:rsid w:val="005363A5"/>
    <w:rsid w:val="0054041A"/>
    <w:rsid w:val="00546A30"/>
    <w:rsid w:val="005A1B33"/>
    <w:rsid w:val="005B471A"/>
    <w:rsid w:val="005D5B6D"/>
    <w:rsid w:val="005D6107"/>
    <w:rsid w:val="005E6651"/>
    <w:rsid w:val="005F24E1"/>
    <w:rsid w:val="00607A90"/>
    <w:rsid w:val="00610159"/>
    <w:rsid w:val="0062614F"/>
    <w:rsid w:val="006352E0"/>
    <w:rsid w:val="006405B4"/>
    <w:rsid w:val="00650732"/>
    <w:rsid w:val="0065156D"/>
    <w:rsid w:val="00657370"/>
    <w:rsid w:val="00661ABE"/>
    <w:rsid w:val="00672BF7"/>
    <w:rsid w:val="006835C8"/>
    <w:rsid w:val="00684C53"/>
    <w:rsid w:val="00685AB2"/>
    <w:rsid w:val="00691B63"/>
    <w:rsid w:val="006A34DA"/>
    <w:rsid w:val="006C4546"/>
    <w:rsid w:val="006E67E1"/>
    <w:rsid w:val="006E7F02"/>
    <w:rsid w:val="006F0322"/>
    <w:rsid w:val="007040C3"/>
    <w:rsid w:val="007079EA"/>
    <w:rsid w:val="00713E00"/>
    <w:rsid w:val="00721230"/>
    <w:rsid w:val="00736087"/>
    <w:rsid w:val="00742767"/>
    <w:rsid w:val="00745CBA"/>
    <w:rsid w:val="007478D0"/>
    <w:rsid w:val="00751D2D"/>
    <w:rsid w:val="007660F1"/>
    <w:rsid w:val="00787A80"/>
    <w:rsid w:val="007C0FD9"/>
    <w:rsid w:val="007C2786"/>
    <w:rsid w:val="007C3E95"/>
    <w:rsid w:val="007E036B"/>
    <w:rsid w:val="007E472A"/>
    <w:rsid w:val="007F4D98"/>
    <w:rsid w:val="008038A0"/>
    <w:rsid w:val="00805C3B"/>
    <w:rsid w:val="00810123"/>
    <w:rsid w:val="00815ED4"/>
    <w:rsid w:val="00817FFC"/>
    <w:rsid w:val="00834AFE"/>
    <w:rsid w:val="0086026D"/>
    <w:rsid w:val="00863B1C"/>
    <w:rsid w:val="00866088"/>
    <w:rsid w:val="008B1755"/>
    <w:rsid w:val="008D10A2"/>
    <w:rsid w:val="008F4239"/>
    <w:rsid w:val="008F670E"/>
    <w:rsid w:val="00902048"/>
    <w:rsid w:val="009030E8"/>
    <w:rsid w:val="00905A96"/>
    <w:rsid w:val="00906F6D"/>
    <w:rsid w:val="0091453C"/>
    <w:rsid w:val="0093210F"/>
    <w:rsid w:val="009547A4"/>
    <w:rsid w:val="009636E5"/>
    <w:rsid w:val="00972061"/>
    <w:rsid w:val="009805B9"/>
    <w:rsid w:val="00983DEE"/>
    <w:rsid w:val="00995EF0"/>
    <w:rsid w:val="009A611D"/>
    <w:rsid w:val="009B53F4"/>
    <w:rsid w:val="009C026E"/>
    <w:rsid w:val="009C268F"/>
    <w:rsid w:val="009D0AD3"/>
    <w:rsid w:val="009F0382"/>
    <w:rsid w:val="009F4C25"/>
    <w:rsid w:val="00A13B22"/>
    <w:rsid w:val="00A34D65"/>
    <w:rsid w:val="00A37BC9"/>
    <w:rsid w:val="00A403E2"/>
    <w:rsid w:val="00A41CD9"/>
    <w:rsid w:val="00A444CB"/>
    <w:rsid w:val="00A628AF"/>
    <w:rsid w:val="00A6361E"/>
    <w:rsid w:val="00A65143"/>
    <w:rsid w:val="00A66607"/>
    <w:rsid w:val="00A67168"/>
    <w:rsid w:val="00A76A91"/>
    <w:rsid w:val="00A77C9A"/>
    <w:rsid w:val="00A91485"/>
    <w:rsid w:val="00AA1A82"/>
    <w:rsid w:val="00AC140B"/>
    <w:rsid w:val="00AC2428"/>
    <w:rsid w:val="00AC36C3"/>
    <w:rsid w:val="00AC55D9"/>
    <w:rsid w:val="00AE0066"/>
    <w:rsid w:val="00AE3DB6"/>
    <w:rsid w:val="00B0186C"/>
    <w:rsid w:val="00B07CA6"/>
    <w:rsid w:val="00B143F3"/>
    <w:rsid w:val="00B146F1"/>
    <w:rsid w:val="00B14876"/>
    <w:rsid w:val="00B46B7E"/>
    <w:rsid w:val="00B53CCB"/>
    <w:rsid w:val="00B97052"/>
    <w:rsid w:val="00BA5766"/>
    <w:rsid w:val="00BA6848"/>
    <w:rsid w:val="00BB29C7"/>
    <w:rsid w:val="00BC761E"/>
    <w:rsid w:val="00BD5C9C"/>
    <w:rsid w:val="00BD7F5B"/>
    <w:rsid w:val="00BE0B56"/>
    <w:rsid w:val="00C12EF8"/>
    <w:rsid w:val="00C35535"/>
    <w:rsid w:val="00C41FF5"/>
    <w:rsid w:val="00C43F00"/>
    <w:rsid w:val="00C92872"/>
    <w:rsid w:val="00C97E5D"/>
    <w:rsid w:val="00CA743A"/>
    <w:rsid w:val="00CA7EF3"/>
    <w:rsid w:val="00CB0D20"/>
    <w:rsid w:val="00CB2A86"/>
    <w:rsid w:val="00CB3807"/>
    <w:rsid w:val="00CE55D1"/>
    <w:rsid w:val="00D02D96"/>
    <w:rsid w:val="00D201D6"/>
    <w:rsid w:val="00D210F2"/>
    <w:rsid w:val="00D24BC1"/>
    <w:rsid w:val="00D51911"/>
    <w:rsid w:val="00D60227"/>
    <w:rsid w:val="00D62A4D"/>
    <w:rsid w:val="00D70C77"/>
    <w:rsid w:val="00D71F80"/>
    <w:rsid w:val="00D7420B"/>
    <w:rsid w:val="00D77C8C"/>
    <w:rsid w:val="00D80F8F"/>
    <w:rsid w:val="00DA5455"/>
    <w:rsid w:val="00DA5BE0"/>
    <w:rsid w:val="00DC7E96"/>
    <w:rsid w:val="00DD5BAE"/>
    <w:rsid w:val="00DD70A7"/>
    <w:rsid w:val="00DE0918"/>
    <w:rsid w:val="00DE3051"/>
    <w:rsid w:val="00DE3B2E"/>
    <w:rsid w:val="00DF4A7A"/>
    <w:rsid w:val="00E031CD"/>
    <w:rsid w:val="00E04514"/>
    <w:rsid w:val="00E0509D"/>
    <w:rsid w:val="00E26C48"/>
    <w:rsid w:val="00E27ED2"/>
    <w:rsid w:val="00E3270D"/>
    <w:rsid w:val="00E35120"/>
    <w:rsid w:val="00E5435E"/>
    <w:rsid w:val="00E54C25"/>
    <w:rsid w:val="00E550A7"/>
    <w:rsid w:val="00E56469"/>
    <w:rsid w:val="00E66E13"/>
    <w:rsid w:val="00E733B3"/>
    <w:rsid w:val="00E83793"/>
    <w:rsid w:val="00E86642"/>
    <w:rsid w:val="00E91600"/>
    <w:rsid w:val="00E91C5F"/>
    <w:rsid w:val="00E91EFB"/>
    <w:rsid w:val="00E9308A"/>
    <w:rsid w:val="00E94859"/>
    <w:rsid w:val="00E96008"/>
    <w:rsid w:val="00E9626B"/>
    <w:rsid w:val="00E96D00"/>
    <w:rsid w:val="00EA128A"/>
    <w:rsid w:val="00EA5BEE"/>
    <w:rsid w:val="00EB5949"/>
    <w:rsid w:val="00EC4C6C"/>
    <w:rsid w:val="00ED1960"/>
    <w:rsid w:val="00ED7926"/>
    <w:rsid w:val="00F23CC6"/>
    <w:rsid w:val="00F3698D"/>
    <w:rsid w:val="00F42181"/>
    <w:rsid w:val="00F42E43"/>
    <w:rsid w:val="00F60C33"/>
    <w:rsid w:val="00F60F57"/>
    <w:rsid w:val="00F65EB8"/>
    <w:rsid w:val="00F7739D"/>
    <w:rsid w:val="00F8182D"/>
    <w:rsid w:val="00F860D0"/>
    <w:rsid w:val="00F9276F"/>
    <w:rsid w:val="00F96A6F"/>
    <w:rsid w:val="00F96FA9"/>
    <w:rsid w:val="00FA5CD9"/>
    <w:rsid w:val="00FB1EEA"/>
    <w:rsid w:val="00FB76D9"/>
    <w:rsid w:val="00FD0CC2"/>
    <w:rsid w:val="00FE471F"/>
    <w:rsid w:val="00FF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663"/>
    <w:rPr>
      <w:sz w:val="28"/>
    </w:rPr>
  </w:style>
  <w:style w:type="paragraph" w:styleId="1">
    <w:name w:val="heading 1"/>
    <w:basedOn w:val="a"/>
    <w:next w:val="a"/>
    <w:qFormat/>
    <w:rsid w:val="003E6663"/>
    <w:pPr>
      <w:keepNext/>
      <w:spacing w:after="120"/>
      <w:ind w:left="425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rsid w:val="003E6663"/>
    <w:pPr>
      <w:keepNext/>
      <w:spacing w:after="120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2B1C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3E6663"/>
    <w:pPr>
      <w:keepNext/>
      <w:spacing w:before="120" w:after="120"/>
      <w:outlineLvl w:val="6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rsid w:val="003E6663"/>
    <w:pPr>
      <w:ind w:left="426"/>
    </w:pPr>
    <w:rPr>
      <w:b/>
      <w:lang w:val="en-US"/>
    </w:rPr>
  </w:style>
  <w:style w:type="paragraph" w:styleId="a4">
    <w:name w:val="Body Text"/>
    <w:basedOn w:val="a"/>
    <w:rsid w:val="003E6663"/>
    <w:rPr>
      <w:b/>
    </w:rPr>
  </w:style>
  <w:style w:type="paragraph" w:styleId="a5">
    <w:name w:val="Title"/>
    <w:basedOn w:val="a"/>
    <w:qFormat/>
    <w:rsid w:val="001333C0"/>
    <w:pPr>
      <w:spacing w:after="480"/>
      <w:jc w:val="center"/>
    </w:pPr>
    <w:rPr>
      <w:sz w:val="40"/>
    </w:rPr>
  </w:style>
  <w:style w:type="paragraph" w:styleId="20">
    <w:name w:val="Body Text 2"/>
    <w:basedOn w:val="a"/>
    <w:rsid w:val="00972061"/>
    <w:pPr>
      <w:spacing w:after="120" w:line="480" w:lineRule="auto"/>
    </w:pPr>
  </w:style>
  <w:style w:type="table" w:styleId="a6">
    <w:name w:val="Table Grid"/>
    <w:basedOn w:val="a1"/>
    <w:uiPriority w:val="59"/>
    <w:rsid w:val="0081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9F4C2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F4C25"/>
  </w:style>
  <w:style w:type="paragraph" w:styleId="aa">
    <w:name w:val="Normal (Web)"/>
    <w:basedOn w:val="a"/>
    <w:uiPriority w:val="99"/>
    <w:rsid w:val="00AC2428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"/>
    <w:basedOn w:val="a"/>
    <w:rsid w:val="00AC242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Indent 2"/>
    <w:basedOn w:val="a"/>
    <w:rsid w:val="002B1CE7"/>
    <w:pPr>
      <w:spacing w:after="120" w:line="480" w:lineRule="auto"/>
      <w:ind w:left="283"/>
    </w:pPr>
  </w:style>
  <w:style w:type="paragraph" w:customStyle="1" w:styleId="22">
    <w:name w:val=" Знак2 Знак Знак Знак"/>
    <w:basedOn w:val="a"/>
    <w:rsid w:val="00146C7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">
    <w:name w:val=" Знак1 Знак Знак Знак Знак Знак Знак Знак Знак Знак1 Знак Знак Знак"/>
    <w:basedOn w:val="a"/>
    <w:rsid w:val="0038427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0">
    <w:name w:val="Основной шрифт абзаца1"/>
    <w:rsid w:val="00F65EB8"/>
  </w:style>
  <w:style w:type="character" w:styleId="ac">
    <w:name w:val="Placeholder Text"/>
    <w:rsid w:val="00F65EB8"/>
    <w:rPr>
      <w:color w:val="808080"/>
    </w:rPr>
  </w:style>
  <w:style w:type="character" w:customStyle="1" w:styleId="ad">
    <w:name w:val="Текст выноски Знак"/>
    <w:uiPriority w:val="99"/>
    <w:rsid w:val="00F65EB8"/>
    <w:rPr>
      <w:rFonts w:ascii="Tahoma" w:hAnsi="Tahoma" w:cs="Tahoma"/>
      <w:sz w:val="16"/>
      <w:szCs w:val="16"/>
    </w:rPr>
  </w:style>
  <w:style w:type="paragraph" w:customStyle="1" w:styleId="ae">
    <w:name w:val="Заголовок"/>
    <w:basedOn w:val="a"/>
    <w:next w:val="a4"/>
    <w:rsid w:val="00F65EB8"/>
    <w:pPr>
      <w:keepNext/>
      <w:suppressAutoHyphens/>
      <w:spacing w:before="240" w:after="120"/>
    </w:pPr>
    <w:rPr>
      <w:rFonts w:eastAsia="Lucida Sans Unicode" w:cs="Tahoma"/>
      <w:sz w:val="32"/>
      <w:szCs w:val="28"/>
      <w:lang w:eastAsia="ar-SA"/>
    </w:rPr>
  </w:style>
  <w:style w:type="paragraph" w:styleId="af">
    <w:name w:val="List"/>
    <w:basedOn w:val="a4"/>
    <w:rsid w:val="00F65EB8"/>
    <w:pPr>
      <w:suppressAutoHyphens/>
      <w:spacing w:after="120"/>
    </w:pPr>
    <w:rPr>
      <w:rFonts w:cs="Tahoma"/>
      <w:b w:val="0"/>
      <w:sz w:val="24"/>
      <w:szCs w:val="24"/>
      <w:lang w:eastAsia="ar-SA"/>
    </w:rPr>
  </w:style>
  <w:style w:type="paragraph" w:customStyle="1" w:styleId="12">
    <w:name w:val="Название1"/>
    <w:basedOn w:val="a"/>
    <w:rsid w:val="00F65EB8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13">
    <w:name w:val="Указатель1"/>
    <w:basedOn w:val="a"/>
    <w:rsid w:val="00F65EB8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14">
    <w:name w:val="Схема документа1"/>
    <w:basedOn w:val="a"/>
    <w:rsid w:val="00F65EB8"/>
    <w:pPr>
      <w:shd w:val="clear" w:color="auto" w:fill="000080"/>
      <w:suppressAutoHyphens/>
    </w:pPr>
    <w:rPr>
      <w:rFonts w:ascii="Tahoma" w:hAnsi="Tahoma" w:cs="Tahoma"/>
      <w:sz w:val="24"/>
      <w:szCs w:val="24"/>
      <w:lang w:eastAsia="ar-SA"/>
    </w:rPr>
  </w:style>
  <w:style w:type="paragraph" w:styleId="af0">
    <w:name w:val="Balloon Text"/>
    <w:basedOn w:val="a"/>
    <w:uiPriority w:val="99"/>
    <w:rsid w:val="00F65EB8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af1">
    <w:name w:val="Содержимое таблицы"/>
    <w:basedOn w:val="a"/>
    <w:rsid w:val="00F65EB8"/>
    <w:pPr>
      <w:suppressLineNumbers/>
      <w:suppressAutoHyphens/>
    </w:pPr>
    <w:rPr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F65EB8"/>
    <w:pPr>
      <w:jc w:val="center"/>
    </w:pPr>
    <w:rPr>
      <w:b/>
      <w:bCs/>
    </w:rPr>
  </w:style>
  <w:style w:type="paragraph" w:customStyle="1" w:styleId="af3">
    <w:name w:val="Содержимое врезки"/>
    <w:basedOn w:val="a4"/>
    <w:rsid w:val="00F65EB8"/>
    <w:pPr>
      <w:suppressAutoHyphens/>
      <w:spacing w:after="120"/>
    </w:pPr>
    <w:rPr>
      <w:b w:val="0"/>
      <w:sz w:val="24"/>
      <w:szCs w:val="24"/>
      <w:lang w:eastAsia="ar-SA"/>
    </w:rPr>
  </w:style>
  <w:style w:type="paragraph" w:styleId="af4">
    <w:name w:val="Subtitle"/>
    <w:basedOn w:val="a"/>
    <w:link w:val="af5"/>
    <w:qFormat/>
    <w:rsid w:val="00E27ED2"/>
    <w:pPr>
      <w:spacing w:before="100" w:beforeAutospacing="1" w:after="100" w:afterAutospacing="1"/>
    </w:pPr>
    <w:rPr>
      <w:sz w:val="24"/>
      <w:szCs w:val="24"/>
      <w:lang/>
    </w:rPr>
  </w:style>
  <w:style w:type="character" w:customStyle="1" w:styleId="af5">
    <w:name w:val="Подзаголовок Знак"/>
    <w:link w:val="af4"/>
    <w:rsid w:val="00E27ED2"/>
    <w:rPr>
      <w:sz w:val="24"/>
      <w:szCs w:val="24"/>
    </w:rPr>
  </w:style>
  <w:style w:type="paragraph" w:styleId="af6">
    <w:name w:val="List Paragraph"/>
    <w:basedOn w:val="a"/>
    <w:uiPriority w:val="34"/>
    <w:qFormat/>
    <w:rsid w:val="00131B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5D610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24">
    <w:name w:val="Style24"/>
    <w:basedOn w:val="a"/>
    <w:rsid w:val="005D6107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character" w:customStyle="1" w:styleId="FontStyle41">
    <w:name w:val="Font Style41"/>
    <w:basedOn w:val="a0"/>
    <w:rsid w:val="005D6107"/>
    <w:rPr>
      <w:rFonts w:ascii="Times New Roman" w:hAnsi="Times New Roman" w:cs="Times New Roman"/>
      <w:sz w:val="26"/>
      <w:szCs w:val="26"/>
    </w:rPr>
  </w:style>
  <w:style w:type="paragraph" w:styleId="af7">
    <w:name w:val="header"/>
    <w:basedOn w:val="a"/>
    <w:link w:val="af8"/>
    <w:uiPriority w:val="99"/>
    <w:rsid w:val="00162D1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62D13"/>
    <w:rPr>
      <w:sz w:val="28"/>
    </w:rPr>
  </w:style>
  <w:style w:type="character" w:customStyle="1" w:styleId="apple-converted-space">
    <w:name w:val="apple-converted-space"/>
    <w:basedOn w:val="a0"/>
    <w:rsid w:val="0026074B"/>
  </w:style>
  <w:style w:type="character" w:customStyle="1" w:styleId="a8">
    <w:name w:val="Нижний колонтитул Знак"/>
    <w:basedOn w:val="a0"/>
    <w:link w:val="a7"/>
    <w:uiPriority w:val="99"/>
    <w:rsid w:val="00216AD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C7A4F-EE65-4A21-AC93-2459421B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3889</Words>
  <Characters>22172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Назначение непечатаемых символов</vt:lpstr>
    </vt:vector>
  </TitlesOfParts>
  <Company>LMK</Company>
  <LinksUpToDate>false</LinksUpToDate>
  <CharactersWithSpaces>26009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Назначение непечатаемых символов</dc:title>
  <dc:creator>Lora</dc:creator>
  <cp:lastModifiedBy>Пользователь Windows</cp:lastModifiedBy>
  <cp:revision>2</cp:revision>
  <cp:lastPrinted>2017-04-13T06:06:00Z</cp:lastPrinted>
  <dcterms:created xsi:type="dcterms:W3CDTF">2018-11-20T06:03:00Z</dcterms:created>
  <dcterms:modified xsi:type="dcterms:W3CDTF">2018-11-20T06:03:00Z</dcterms:modified>
</cp:coreProperties>
</file>